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5F" w:rsidRPr="0085455F" w:rsidRDefault="0085455F" w:rsidP="0085455F">
      <w:pPr>
        <w:ind w:firstLineChars="200" w:firstLine="800"/>
        <w:jc w:val="center"/>
        <w:rPr>
          <w:rFonts w:ascii="方正小标宋简体" w:eastAsia="方正小标宋简体" w:hAnsi="黑体"/>
          <w:sz w:val="40"/>
          <w:szCs w:val="32"/>
        </w:rPr>
      </w:pPr>
      <w:r w:rsidRPr="0085455F">
        <w:rPr>
          <w:rFonts w:ascii="方正小标宋简体" w:eastAsia="方正小标宋简体" w:hAnsi="黑体" w:hint="eastAsia"/>
          <w:sz w:val="40"/>
          <w:szCs w:val="32"/>
        </w:rPr>
        <w:t>校级教学督导听课反馈</w:t>
      </w:r>
      <w:r>
        <w:rPr>
          <w:rFonts w:ascii="方正小标宋简体" w:eastAsia="方正小标宋简体" w:hAnsi="黑体" w:hint="eastAsia"/>
          <w:sz w:val="40"/>
          <w:szCs w:val="32"/>
        </w:rPr>
        <w:t>（</w:t>
      </w:r>
      <w:r w:rsidR="00F65A37">
        <w:rPr>
          <w:rFonts w:ascii="方正小标宋简体" w:eastAsia="方正小标宋简体" w:hAnsi="黑体" w:hint="eastAsia"/>
          <w:sz w:val="40"/>
          <w:szCs w:val="32"/>
        </w:rPr>
        <w:t>3</w:t>
      </w:r>
      <w:r>
        <w:rPr>
          <w:rFonts w:ascii="方正小标宋简体" w:eastAsia="方正小标宋简体" w:hAnsi="黑体" w:hint="eastAsia"/>
          <w:sz w:val="40"/>
          <w:szCs w:val="32"/>
        </w:rPr>
        <w:t>月）</w:t>
      </w:r>
    </w:p>
    <w:p w:rsidR="00275036" w:rsidRPr="0085455F" w:rsidRDefault="009549D1" w:rsidP="0085455F">
      <w:pPr>
        <w:spacing w:line="540" w:lineRule="exact"/>
        <w:ind w:firstLineChars="200" w:firstLine="560"/>
        <w:rPr>
          <w:rFonts w:hint="eastAsia"/>
          <w:color w:val="003D9B"/>
          <w:sz w:val="20"/>
        </w:rPr>
      </w:pPr>
      <w:r w:rsidRPr="0085455F">
        <w:rPr>
          <w:rFonts w:ascii="黑体" w:eastAsia="黑体" w:hAnsi="黑体"/>
          <w:sz w:val="28"/>
          <w:szCs w:val="32"/>
        </w:rPr>
        <w:t>一、</w:t>
      </w:r>
      <w:r w:rsidRPr="0085455F">
        <w:rPr>
          <w:rFonts w:ascii="黑体" w:eastAsia="黑体" w:hAnsi="黑体" w:hint="eastAsia"/>
          <w:sz w:val="28"/>
          <w:szCs w:val="32"/>
        </w:rPr>
        <w:t>整体听课情况</w:t>
      </w:r>
    </w:p>
    <w:p w:rsidR="00F55B24" w:rsidRPr="0034660D" w:rsidRDefault="00F65A37" w:rsidP="0034660D">
      <w:pPr>
        <w:pStyle w:val="MycosDescription"/>
        <w:spacing w:line="540" w:lineRule="exact"/>
        <w:jc w:val="both"/>
        <w:rPr>
          <w:rFonts w:ascii="仿宋_GB2312" w:eastAsia="仿宋_GB2312"/>
          <w:color w:val="000000"/>
          <w:sz w:val="28"/>
          <w:szCs w:val="32"/>
        </w:rPr>
      </w:pPr>
      <w:r>
        <w:rPr>
          <w:rFonts w:ascii="仿宋_GB2312" w:eastAsia="仿宋_GB2312" w:hint="eastAsia"/>
          <w:color w:val="000000"/>
          <w:sz w:val="28"/>
          <w:szCs w:val="32"/>
        </w:rPr>
        <w:t>3</w:t>
      </w:r>
      <w:r w:rsidR="00F55B24" w:rsidRPr="0034660D">
        <w:rPr>
          <w:rFonts w:ascii="仿宋_GB2312" w:eastAsia="仿宋_GB2312" w:hint="eastAsia"/>
          <w:color w:val="000000"/>
          <w:sz w:val="28"/>
          <w:szCs w:val="32"/>
        </w:rPr>
        <w:t>月份，校级教学督导</w:t>
      </w:r>
      <w:r w:rsidRPr="00F65A37">
        <w:rPr>
          <w:rFonts w:ascii="仿宋_GB2312" w:eastAsia="仿宋_GB2312"/>
          <w:color w:val="000000"/>
          <w:sz w:val="28"/>
          <w:szCs w:val="32"/>
        </w:rPr>
        <w:t>听课160次，覆盖了117门课程，课程覆盖率为9.66%</w:t>
      </w:r>
      <w:r w:rsidR="00F55B24" w:rsidRPr="0034660D">
        <w:rPr>
          <w:rFonts w:ascii="仿宋_GB2312" w:eastAsia="仿宋_GB2312" w:hint="eastAsia"/>
          <w:color w:val="000000"/>
          <w:sz w:val="28"/>
          <w:szCs w:val="32"/>
        </w:rPr>
        <w:t>，</w:t>
      </w:r>
      <w:r w:rsidRPr="00F65A37">
        <w:rPr>
          <w:rFonts w:ascii="仿宋_GB2312" w:eastAsia="仿宋_GB2312"/>
          <w:color w:val="000000"/>
          <w:sz w:val="28"/>
          <w:szCs w:val="32"/>
        </w:rPr>
        <w:t>覆盖了139位教师，教师覆盖率为13.84%</w:t>
      </w:r>
      <w:r w:rsidR="00F55B24" w:rsidRPr="0034660D">
        <w:rPr>
          <w:rFonts w:ascii="仿宋_GB2312" w:eastAsia="仿宋_GB2312" w:hint="eastAsia"/>
          <w:color w:val="000000"/>
          <w:sz w:val="28"/>
          <w:szCs w:val="32"/>
        </w:rPr>
        <w:t>。平均得分8</w:t>
      </w:r>
      <w:r>
        <w:rPr>
          <w:rFonts w:ascii="仿宋_GB2312" w:eastAsia="仿宋_GB2312" w:hint="eastAsia"/>
          <w:color w:val="000000"/>
          <w:sz w:val="28"/>
          <w:szCs w:val="32"/>
        </w:rPr>
        <w:t>2</w:t>
      </w:r>
      <w:r w:rsidR="00F55B24" w:rsidRPr="0034660D">
        <w:rPr>
          <w:rFonts w:ascii="仿宋_GB2312" w:eastAsia="仿宋_GB2312" w:hint="eastAsia"/>
          <w:color w:val="000000"/>
          <w:sz w:val="28"/>
          <w:szCs w:val="32"/>
        </w:rPr>
        <w:t>.</w:t>
      </w:r>
      <w:r>
        <w:rPr>
          <w:rFonts w:ascii="仿宋_GB2312" w:eastAsia="仿宋_GB2312" w:hint="eastAsia"/>
          <w:color w:val="000000"/>
          <w:sz w:val="28"/>
          <w:szCs w:val="32"/>
        </w:rPr>
        <w:t>67</w:t>
      </w:r>
      <w:r w:rsidR="00F55B24" w:rsidRPr="0034660D">
        <w:rPr>
          <w:rFonts w:ascii="仿宋_GB2312" w:eastAsia="仿宋_GB2312" w:hint="eastAsia"/>
          <w:color w:val="000000"/>
          <w:sz w:val="28"/>
          <w:szCs w:val="32"/>
        </w:rPr>
        <w:t>。</w:t>
      </w:r>
    </w:p>
    <w:p w:rsidR="0034660D" w:rsidRDefault="0034660D" w:rsidP="002D3507">
      <w:pPr>
        <w:pStyle w:val="af1"/>
        <w:spacing w:beforeLines="50" w:before="120" w:afterLines="10" w:after="24" w:line="540" w:lineRule="exact"/>
        <w:ind w:firstLineChars="200" w:firstLine="560"/>
        <w:rPr>
          <w:rFonts w:ascii="楷体_GB2312" w:eastAsia="楷体_GB2312" w:hint="eastAsia"/>
          <w:sz w:val="28"/>
          <w:szCs w:val="32"/>
        </w:rPr>
      </w:pPr>
      <w:r w:rsidRPr="0034660D">
        <w:rPr>
          <w:rFonts w:ascii="楷体_GB2312" w:eastAsia="楷体_GB2312" w:hint="eastAsia"/>
          <w:sz w:val="28"/>
          <w:szCs w:val="32"/>
        </w:rPr>
        <w:t>(一)</w:t>
      </w:r>
      <w:r w:rsidR="001E1AC0">
        <w:rPr>
          <w:rFonts w:ascii="楷体_GB2312" w:eastAsia="楷体_GB2312" w:hint="eastAsia"/>
          <w:sz w:val="28"/>
          <w:szCs w:val="32"/>
        </w:rPr>
        <w:t>3</w:t>
      </w:r>
      <w:r w:rsidR="002D3507">
        <w:rPr>
          <w:rFonts w:ascii="楷体_GB2312" w:eastAsia="楷体_GB2312" w:hint="eastAsia"/>
          <w:sz w:val="28"/>
          <w:szCs w:val="32"/>
        </w:rPr>
        <w:t>月份</w:t>
      </w:r>
      <w:r w:rsidRPr="0034660D">
        <w:rPr>
          <w:rFonts w:ascii="楷体_GB2312" w:eastAsia="楷体_GB2312" w:hint="eastAsia"/>
          <w:sz w:val="28"/>
          <w:szCs w:val="32"/>
        </w:rPr>
        <w:t>整体听课</w:t>
      </w:r>
      <w:r w:rsidR="002D3507">
        <w:rPr>
          <w:rFonts w:ascii="楷体_GB2312" w:eastAsia="楷体_GB2312" w:hint="eastAsia"/>
          <w:sz w:val="28"/>
          <w:szCs w:val="32"/>
        </w:rPr>
        <w:t>情况</w:t>
      </w:r>
    </w:p>
    <w:p w:rsidR="002252C0" w:rsidRPr="0034660D" w:rsidRDefault="002252C0" w:rsidP="002D3507">
      <w:pPr>
        <w:pStyle w:val="af1"/>
        <w:spacing w:beforeLines="50" w:before="120" w:afterLines="10" w:after="24" w:line="540" w:lineRule="exact"/>
        <w:ind w:firstLineChars="200" w:firstLine="560"/>
        <w:rPr>
          <w:rFonts w:ascii="楷体_GB2312" w:eastAsia="楷体_GB2312" w:hint="eastAsia"/>
          <w:sz w:val="28"/>
          <w:szCs w:val="32"/>
        </w:rPr>
      </w:pPr>
    </w:p>
    <w:p w:rsidR="00275036" w:rsidRPr="002E0410" w:rsidRDefault="00A3372B" w:rsidP="00A3372B">
      <w:pPr>
        <w:pStyle w:val="MycosCaption"/>
        <w:ind w:firstLine="0"/>
        <w:rPr>
          <w:rFonts w:hint="eastAsia"/>
          <w:color w:val="000000"/>
          <w:sz w:val="20"/>
        </w:rPr>
      </w:pPr>
      <w:r w:rsidRPr="002E0410">
        <w:rPr>
          <w:rFonts w:hint="eastAsia"/>
          <w:color w:val="000000"/>
          <w:sz w:val="20"/>
        </w:rPr>
        <w:t>表</w:t>
      </w:r>
      <w:r w:rsidRPr="002E0410">
        <w:rPr>
          <w:rFonts w:hint="eastAsia"/>
          <w:color w:val="000000"/>
          <w:sz w:val="20"/>
        </w:rPr>
        <w:t xml:space="preserve">1  </w:t>
      </w:r>
      <w:r w:rsidR="00D979D7">
        <w:rPr>
          <w:rFonts w:hint="eastAsia"/>
          <w:color w:val="000000"/>
          <w:sz w:val="20"/>
        </w:rPr>
        <w:t>3</w:t>
      </w:r>
      <w:r w:rsidRPr="002E0410">
        <w:rPr>
          <w:rFonts w:hint="eastAsia"/>
          <w:color w:val="000000"/>
          <w:sz w:val="20"/>
        </w:rPr>
        <w:t>月份</w:t>
      </w:r>
      <w:r w:rsidR="00EE7F45">
        <w:rPr>
          <w:rFonts w:hint="eastAsia"/>
          <w:color w:val="000000"/>
          <w:sz w:val="20"/>
        </w:rPr>
        <w:t>校级教学督导</w:t>
      </w:r>
      <w:r w:rsidRPr="002E0410">
        <w:rPr>
          <w:rFonts w:hint="eastAsia"/>
          <w:color w:val="000000"/>
          <w:sz w:val="20"/>
        </w:rPr>
        <w:t>听课</w:t>
      </w:r>
      <w:r w:rsidR="00F55B24" w:rsidRPr="002E0410">
        <w:rPr>
          <w:color w:val="000000"/>
          <w:sz w:val="20"/>
        </w:rPr>
        <w:t>覆盖情况</w:t>
      </w: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1701"/>
        <w:gridCol w:w="1985"/>
        <w:gridCol w:w="1985"/>
      </w:tblGrid>
      <w:tr w:rsidR="00C86249" w:rsidTr="002252C0">
        <w:trPr>
          <w:trHeight w:val="397"/>
          <w:tblHeader/>
        </w:trPr>
        <w:tc>
          <w:tcPr>
            <w:tcW w:w="2942" w:type="dxa"/>
            <w:tcBorders>
              <w:top w:val="single" w:sz="6" w:space="0" w:color="D7D7D7"/>
              <w:left w:val="single" w:sz="6" w:space="0" w:color="D7D7D7"/>
              <w:bottom w:val="single" w:sz="6" w:space="0" w:color="D7D7D7"/>
              <w:right w:val="single" w:sz="6" w:space="0" w:color="D7D7D7"/>
            </w:tcBorders>
            <w:shd w:val="clear" w:color="auto" w:fill="003D9C"/>
            <w:tcMar>
              <w:top w:w="60" w:type="dxa"/>
              <w:bottom w:w="60" w:type="dxa"/>
            </w:tcMar>
            <w:vAlign w:val="center"/>
          </w:tcPr>
          <w:p w:rsidR="00C86249" w:rsidRDefault="00C86249" w:rsidP="0011440D">
            <w:pPr>
              <w:keepNext/>
              <w:widowControl/>
              <w:spacing w:line="240" w:lineRule="auto"/>
              <w:jc w:val="center"/>
              <w:rPr>
                <w:rFonts w:cs="宋体" w:hint="eastAsia"/>
                <w:b/>
                <w:color w:val="FFFFFF"/>
                <w:sz w:val="20"/>
              </w:rPr>
            </w:pPr>
            <w:r>
              <w:rPr>
                <w:rFonts w:cs="宋体"/>
                <w:b/>
                <w:color w:val="FFFFFF"/>
                <w:sz w:val="20"/>
              </w:rPr>
              <w:t>院系名称</w:t>
            </w:r>
          </w:p>
        </w:tc>
        <w:tc>
          <w:tcPr>
            <w:tcW w:w="1701" w:type="dxa"/>
            <w:tcBorders>
              <w:top w:val="single" w:sz="6" w:space="0" w:color="D7D7D7"/>
              <w:left w:val="single" w:sz="6" w:space="0" w:color="D7D7D7"/>
              <w:bottom w:val="single" w:sz="6" w:space="0" w:color="D7D7D7"/>
              <w:right w:val="single" w:sz="6" w:space="0" w:color="D7D7D7"/>
            </w:tcBorders>
            <w:shd w:val="clear" w:color="auto" w:fill="003D9C"/>
            <w:tcMar>
              <w:top w:w="60" w:type="dxa"/>
              <w:bottom w:w="60" w:type="dxa"/>
            </w:tcMar>
            <w:vAlign w:val="center"/>
          </w:tcPr>
          <w:p w:rsidR="00C86249" w:rsidRDefault="00C86249" w:rsidP="0011440D">
            <w:pPr>
              <w:keepNext/>
              <w:widowControl/>
              <w:spacing w:line="240" w:lineRule="auto"/>
              <w:jc w:val="center"/>
              <w:rPr>
                <w:rFonts w:cs="宋体" w:hint="eastAsia"/>
                <w:b/>
                <w:color w:val="FFFFFF"/>
                <w:sz w:val="20"/>
              </w:rPr>
            </w:pPr>
            <w:r>
              <w:rPr>
                <w:rFonts w:cs="宋体"/>
                <w:b/>
                <w:color w:val="FFFFFF"/>
                <w:sz w:val="20"/>
              </w:rPr>
              <w:t>课程覆盖率（</w:t>
            </w:r>
            <w:r>
              <w:rPr>
                <w:rFonts w:cs="宋体"/>
                <w:b/>
                <w:color w:val="FFFFFF"/>
                <w:sz w:val="20"/>
              </w:rPr>
              <w:t>%</w:t>
            </w:r>
            <w:r>
              <w:rPr>
                <w:rFonts w:cs="宋体"/>
                <w:b/>
                <w:color w:val="FFFFFF"/>
                <w:sz w:val="20"/>
              </w:rPr>
              <w:t>）</w:t>
            </w:r>
          </w:p>
        </w:tc>
        <w:tc>
          <w:tcPr>
            <w:tcW w:w="1985" w:type="dxa"/>
            <w:tcBorders>
              <w:top w:val="single" w:sz="6" w:space="0" w:color="D7D7D7"/>
              <w:left w:val="single" w:sz="6" w:space="0" w:color="D7D7D7"/>
              <w:bottom w:val="single" w:sz="6" w:space="0" w:color="D7D7D7"/>
              <w:right w:val="single" w:sz="6" w:space="0" w:color="D7D7D7"/>
            </w:tcBorders>
            <w:shd w:val="clear" w:color="auto" w:fill="003D9C"/>
            <w:tcMar>
              <w:top w:w="60" w:type="dxa"/>
              <w:bottom w:w="60" w:type="dxa"/>
            </w:tcMar>
            <w:vAlign w:val="center"/>
          </w:tcPr>
          <w:p w:rsidR="00C86249" w:rsidRDefault="00C86249" w:rsidP="0011440D">
            <w:pPr>
              <w:widowControl/>
              <w:spacing w:line="240" w:lineRule="auto"/>
              <w:jc w:val="center"/>
              <w:rPr>
                <w:rFonts w:cs="宋体" w:hint="eastAsia"/>
                <w:b/>
                <w:color w:val="FFFFFF"/>
                <w:sz w:val="20"/>
              </w:rPr>
            </w:pPr>
            <w:r>
              <w:rPr>
                <w:rFonts w:cs="宋体"/>
                <w:b/>
                <w:color w:val="FFFFFF"/>
                <w:sz w:val="20"/>
              </w:rPr>
              <w:t>教师覆盖率（</w:t>
            </w:r>
            <w:r>
              <w:rPr>
                <w:rFonts w:cs="宋体"/>
                <w:b/>
                <w:color w:val="FFFFFF"/>
                <w:sz w:val="20"/>
              </w:rPr>
              <w:t>%</w:t>
            </w:r>
            <w:r>
              <w:rPr>
                <w:rFonts w:cs="宋体"/>
                <w:b/>
                <w:color w:val="FFFFFF"/>
                <w:sz w:val="20"/>
              </w:rPr>
              <w:t>）</w:t>
            </w:r>
          </w:p>
        </w:tc>
        <w:tc>
          <w:tcPr>
            <w:tcW w:w="1985" w:type="dxa"/>
            <w:tcBorders>
              <w:top w:val="single" w:sz="6" w:space="0" w:color="D7D7D7"/>
              <w:left w:val="single" w:sz="6" w:space="0" w:color="D7D7D7"/>
              <w:bottom w:val="single" w:sz="6" w:space="0" w:color="D7D7D7"/>
              <w:right w:val="single" w:sz="6" w:space="0" w:color="D7D7D7"/>
            </w:tcBorders>
            <w:shd w:val="clear" w:color="auto" w:fill="003D9C"/>
          </w:tcPr>
          <w:p w:rsidR="00C86249" w:rsidRDefault="00C86249" w:rsidP="0011440D">
            <w:pPr>
              <w:widowControl/>
              <w:spacing w:line="240" w:lineRule="auto"/>
              <w:jc w:val="center"/>
              <w:rPr>
                <w:rFonts w:cs="宋体" w:hint="eastAsia"/>
                <w:b/>
                <w:color w:val="FFFFFF"/>
                <w:sz w:val="20"/>
              </w:rPr>
            </w:pPr>
            <w:r>
              <w:rPr>
                <w:rFonts w:cs="宋体"/>
                <w:b/>
                <w:color w:val="FFFFFF"/>
                <w:sz w:val="20"/>
              </w:rPr>
              <w:t>平均得分</w:t>
            </w:r>
          </w:p>
        </w:tc>
      </w:tr>
      <w:tr w:rsidR="00C86249" w:rsidTr="002252C0">
        <w:trPr>
          <w:trHeight w:val="397"/>
        </w:trPr>
        <w:tc>
          <w:tcPr>
            <w:tcW w:w="294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left"/>
              <w:rPr>
                <w:rFonts w:cs="宋体" w:hint="eastAsia"/>
                <w:color w:val="000000"/>
                <w:sz w:val="20"/>
              </w:rPr>
            </w:pPr>
            <w:r>
              <w:rPr>
                <w:rFonts w:cs="宋体"/>
                <w:b/>
                <w:color w:val="000000"/>
                <w:sz w:val="20"/>
              </w:rPr>
              <w:t>各院系平均</w:t>
            </w:r>
          </w:p>
        </w:tc>
        <w:tc>
          <w:tcPr>
            <w:tcW w:w="170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b/>
                <w:color w:val="000000"/>
                <w:sz w:val="20"/>
              </w:rPr>
              <w:t>9.66</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b/>
                <w:color w:val="000000"/>
                <w:sz w:val="20"/>
              </w:rPr>
              <w:t>13.84</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Pr>
          <w:p w:rsidR="00C86249" w:rsidRDefault="00C86249" w:rsidP="0011440D">
            <w:pPr>
              <w:widowControl/>
              <w:spacing w:line="240" w:lineRule="auto"/>
              <w:jc w:val="center"/>
              <w:rPr>
                <w:rFonts w:cs="宋体" w:hint="eastAsia"/>
                <w:b/>
                <w:color w:val="000000"/>
                <w:sz w:val="20"/>
              </w:rPr>
            </w:pPr>
            <w:r>
              <w:rPr>
                <w:rFonts w:cs="宋体" w:hint="eastAsia"/>
                <w:b/>
                <w:color w:val="000000"/>
                <w:sz w:val="20"/>
              </w:rPr>
              <w:t>82.67</w:t>
            </w:r>
          </w:p>
        </w:tc>
      </w:tr>
      <w:tr w:rsidR="00C86249" w:rsidTr="002252C0">
        <w:trPr>
          <w:trHeight w:val="397"/>
        </w:trPr>
        <w:tc>
          <w:tcPr>
            <w:tcW w:w="294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left"/>
              <w:rPr>
                <w:rFonts w:cs="宋体" w:hint="eastAsia"/>
                <w:color w:val="000000"/>
                <w:sz w:val="20"/>
              </w:rPr>
            </w:pPr>
            <w:r>
              <w:rPr>
                <w:rFonts w:cs="宋体"/>
                <w:color w:val="000000"/>
                <w:sz w:val="20"/>
              </w:rPr>
              <w:t>数学与统计学院</w:t>
            </w:r>
          </w:p>
        </w:tc>
        <w:tc>
          <w:tcPr>
            <w:tcW w:w="170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32.65</w:t>
            </w:r>
          </w:p>
        </w:tc>
        <w:tc>
          <w:tcPr>
            <w:tcW w:w="1985"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32.81</w:t>
            </w:r>
          </w:p>
        </w:tc>
        <w:tc>
          <w:tcPr>
            <w:tcW w:w="1985" w:type="dxa"/>
            <w:tcBorders>
              <w:top w:val="single" w:sz="6" w:space="0" w:color="D7D7D7"/>
              <w:left w:val="single" w:sz="6" w:space="0" w:color="D7D7D7"/>
              <w:bottom w:val="single" w:sz="6" w:space="0" w:color="D7D7D7"/>
              <w:right w:val="single" w:sz="6" w:space="0" w:color="D7D7D7"/>
            </w:tcBorders>
            <w:shd w:val="clear" w:color="auto" w:fill="F8F8F8"/>
          </w:tcPr>
          <w:p w:rsidR="00C86249" w:rsidRDefault="00CB31BE" w:rsidP="0011440D">
            <w:pPr>
              <w:widowControl/>
              <w:spacing w:line="240" w:lineRule="auto"/>
              <w:jc w:val="center"/>
              <w:rPr>
                <w:rFonts w:cs="宋体" w:hint="eastAsia"/>
                <w:color w:val="000000"/>
                <w:sz w:val="20"/>
              </w:rPr>
            </w:pPr>
            <w:r>
              <w:rPr>
                <w:rFonts w:cs="宋体" w:hint="eastAsia"/>
                <w:color w:val="000000"/>
                <w:sz w:val="20"/>
              </w:rPr>
              <w:t>82.19</w:t>
            </w:r>
          </w:p>
        </w:tc>
      </w:tr>
      <w:tr w:rsidR="00C86249" w:rsidTr="002252C0">
        <w:trPr>
          <w:trHeight w:val="397"/>
        </w:trPr>
        <w:tc>
          <w:tcPr>
            <w:tcW w:w="294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left"/>
              <w:rPr>
                <w:rFonts w:cs="宋体" w:hint="eastAsia"/>
                <w:color w:val="000000"/>
                <w:sz w:val="20"/>
              </w:rPr>
            </w:pPr>
            <w:r>
              <w:rPr>
                <w:rFonts w:cs="宋体"/>
                <w:color w:val="000000"/>
                <w:sz w:val="20"/>
              </w:rPr>
              <w:t>化学化工学院</w:t>
            </w:r>
          </w:p>
        </w:tc>
        <w:tc>
          <w:tcPr>
            <w:tcW w:w="170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32.39</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42.11</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Pr>
          <w:p w:rsidR="00C86249" w:rsidRDefault="00CB31BE" w:rsidP="0011440D">
            <w:pPr>
              <w:widowControl/>
              <w:spacing w:line="240" w:lineRule="auto"/>
              <w:jc w:val="center"/>
              <w:rPr>
                <w:rFonts w:cs="宋体" w:hint="eastAsia"/>
                <w:color w:val="000000"/>
                <w:sz w:val="20"/>
              </w:rPr>
            </w:pPr>
            <w:r>
              <w:rPr>
                <w:rFonts w:cs="宋体" w:hint="eastAsia"/>
                <w:color w:val="000000"/>
                <w:sz w:val="20"/>
              </w:rPr>
              <w:t>81.71</w:t>
            </w:r>
          </w:p>
        </w:tc>
      </w:tr>
      <w:tr w:rsidR="00C86249" w:rsidTr="002252C0">
        <w:trPr>
          <w:trHeight w:val="397"/>
        </w:trPr>
        <w:tc>
          <w:tcPr>
            <w:tcW w:w="294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left"/>
              <w:rPr>
                <w:rFonts w:cs="宋体" w:hint="eastAsia"/>
                <w:color w:val="000000"/>
                <w:sz w:val="20"/>
              </w:rPr>
            </w:pPr>
            <w:r>
              <w:rPr>
                <w:rFonts w:cs="宋体"/>
                <w:color w:val="000000"/>
                <w:sz w:val="20"/>
              </w:rPr>
              <w:t>土木与建筑工程学院</w:t>
            </w:r>
          </w:p>
        </w:tc>
        <w:tc>
          <w:tcPr>
            <w:tcW w:w="170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32.00</w:t>
            </w:r>
          </w:p>
        </w:tc>
        <w:tc>
          <w:tcPr>
            <w:tcW w:w="1985"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35.71</w:t>
            </w:r>
          </w:p>
        </w:tc>
        <w:tc>
          <w:tcPr>
            <w:tcW w:w="1985" w:type="dxa"/>
            <w:tcBorders>
              <w:top w:val="single" w:sz="6" w:space="0" w:color="D7D7D7"/>
              <w:left w:val="single" w:sz="6" w:space="0" w:color="D7D7D7"/>
              <w:bottom w:val="single" w:sz="6" w:space="0" w:color="D7D7D7"/>
              <w:right w:val="single" w:sz="6" w:space="0" w:color="D7D7D7"/>
            </w:tcBorders>
            <w:shd w:val="clear" w:color="auto" w:fill="F8F8F8"/>
          </w:tcPr>
          <w:p w:rsidR="00C86249" w:rsidRDefault="00CB31BE" w:rsidP="0011440D">
            <w:pPr>
              <w:widowControl/>
              <w:spacing w:line="240" w:lineRule="auto"/>
              <w:jc w:val="center"/>
              <w:rPr>
                <w:rFonts w:cs="宋体" w:hint="eastAsia"/>
                <w:color w:val="000000"/>
                <w:sz w:val="20"/>
              </w:rPr>
            </w:pPr>
            <w:r>
              <w:rPr>
                <w:rFonts w:cs="宋体" w:hint="eastAsia"/>
                <w:color w:val="000000"/>
                <w:sz w:val="20"/>
              </w:rPr>
              <w:t>85.91</w:t>
            </w:r>
          </w:p>
        </w:tc>
      </w:tr>
      <w:tr w:rsidR="00C86249" w:rsidTr="002252C0">
        <w:trPr>
          <w:trHeight w:val="397"/>
        </w:trPr>
        <w:tc>
          <w:tcPr>
            <w:tcW w:w="294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left"/>
              <w:rPr>
                <w:rFonts w:cs="宋体" w:hint="eastAsia"/>
                <w:color w:val="000000"/>
                <w:sz w:val="20"/>
              </w:rPr>
            </w:pPr>
            <w:r>
              <w:rPr>
                <w:rFonts w:cs="宋体"/>
                <w:color w:val="000000"/>
                <w:sz w:val="20"/>
              </w:rPr>
              <w:t>机械工程学院</w:t>
            </w:r>
          </w:p>
        </w:tc>
        <w:tc>
          <w:tcPr>
            <w:tcW w:w="170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23.21</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36.59</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Pr>
          <w:p w:rsidR="00C86249" w:rsidRDefault="00161B11" w:rsidP="0011440D">
            <w:pPr>
              <w:widowControl/>
              <w:spacing w:line="240" w:lineRule="auto"/>
              <w:jc w:val="center"/>
              <w:rPr>
                <w:rFonts w:cs="宋体" w:hint="eastAsia"/>
                <w:color w:val="000000"/>
                <w:sz w:val="20"/>
              </w:rPr>
            </w:pPr>
            <w:r>
              <w:rPr>
                <w:rFonts w:cs="宋体" w:hint="eastAsia"/>
                <w:color w:val="000000"/>
                <w:sz w:val="20"/>
              </w:rPr>
              <w:t>80</w:t>
            </w:r>
          </w:p>
        </w:tc>
      </w:tr>
      <w:tr w:rsidR="00C86249" w:rsidTr="002252C0">
        <w:trPr>
          <w:trHeight w:val="397"/>
        </w:trPr>
        <w:tc>
          <w:tcPr>
            <w:tcW w:w="294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left"/>
              <w:rPr>
                <w:rFonts w:cs="宋体" w:hint="eastAsia"/>
                <w:color w:val="000000"/>
                <w:sz w:val="20"/>
              </w:rPr>
            </w:pPr>
            <w:r>
              <w:rPr>
                <w:rFonts w:cs="宋体"/>
                <w:color w:val="000000"/>
                <w:sz w:val="20"/>
              </w:rPr>
              <w:t>体育学院</w:t>
            </w:r>
          </w:p>
        </w:tc>
        <w:tc>
          <w:tcPr>
            <w:tcW w:w="170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16.07</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23.44</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Pr>
          <w:p w:rsidR="00C86249" w:rsidRDefault="00CB31BE" w:rsidP="0011440D">
            <w:pPr>
              <w:widowControl/>
              <w:spacing w:line="240" w:lineRule="auto"/>
              <w:jc w:val="center"/>
              <w:rPr>
                <w:rFonts w:cs="宋体" w:hint="eastAsia"/>
                <w:color w:val="000000"/>
                <w:sz w:val="20"/>
              </w:rPr>
            </w:pPr>
            <w:r>
              <w:rPr>
                <w:rFonts w:cs="宋体" w:hint="eastAsia"/>
                <w:color w:val="000000"/>
                <w:sz w:val="20"/>
              </w:rPr>
              <w:t>87.44</w:t>
            </w:r>
          </w:p>
        </w:tc>
      </w:tr>
      <w:tr w:rsidR="00C86249" w:rsidTr="002252C0">
        <w:trPr>
          <w:trHeight w:val="397"/>
        </w:trPr>
        <w:tc>
          <w:tcPr>
            <w:tcW w:w="294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left"/>
              <w:rPr>
                <w:rFonts w:cs="宋体" w:hint="eastAsia"/>
                <w:color w:val="000000"/>
                <w:sz w:val="20"/>
              </w:rPr>
            </w:pPr>
            <w:r>
              <w:rPr>
                <w:rFonts w:cs="宋体"/>
                <w:color w:val="000000"/>
                <w:sz w:val="20"/>
              </w:rPr>
              <w:t>文学与传媒学院</w:t>
            </w:r>
          </w:p>
        </w:tc>
        <w:tc>
          <w:tcPr>
            <w:tcW w:w="170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11.84</w:t>
            </w:r>
          </w:p>
        </w:tc>
        <w:tc>
          <w:tcPr>
            <w:tcW w:w="1985"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19.61</w:t>
            </w:r>
          </w:p>
        </w:tc>
        <w:tc>
          <w:tcPr>
            <w:tcW w:w="1985" w:type="dxa"/>
            <w:tcBorders>
              <w:top w:val="single" w:sz="6" w:space="0" w:color="D7D7D7"/>
              <w:left w:val="single" w:sz="6" w:space="0" w:color="D7D7D7"/>
              <w:bottom w:val="single" w:sz="6" w:space="0" w:color="D7D7D7"/>
              <w:right w:val="single" w:sz="6" w:space="0" w:color="D7D7D7"/>
            </w:tcBorders>
            <w:shd w:val="clear" w:color="auto" w:fill="F8F8F8"/>
          </w:tcPr>
          <w:p w:rsidR="00C86249" w:rsidRDefault="00175CA6" w:rsidP="0011440D">
            <w:pPr>
              <w:widowControl/>
              <w:spacing w:line="240" w:lineRule="auto"/>
              <w:jc w:val="center"/>
              <w:rPr>
                <w:rFonts w:cs="宋体" w:hint="eastAsia"/>
                <w:color w:val="000000"/>
                <w:sz w:val="20"/>
              </w:rPr>
            </w:pPr>
            <w:r>
              <w:rPr>
                <w:rFonts w:cs="宋体" w:hint="eastAsia"/>
                <w:color w:val="000000"/>
                <w:sz w:val="20"/>
              </w:rPr>
              <w:t>81.54</w:t>
            </w:r>
          </w:p>
        </w:tc>
      </w:tr>
      <w:tr w:rsidR="00C86249" w:rsidTr="002252C0">
        <w:trPr>
          <w:trHeight w:val="397"/>
        </w:trPr>
        <w:tc>
          <w:tcPr>
            <w:tcW w:w="294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left"/>
              <w:rPr>
                <w:rFonts w:cs="宋体" w:hint="eastAsia"/>
                <w:color w:val="000000"/>
                <w:sz w:val="20"/>
              </w:rPr>
            </w:pPr>
            <w:r>
              <w:rPr>
                <w:rFonts w:cs="宋体"/>
                <w:color w:val="000000"/>
                <w:sz w:val="20"/>
              </w:rPr>
              <w:t>马克思主义学院</w:t>
            </w:r>
          </w:p>
        </w:tc>
        <w:tc>
          <w:tcPr>
            <w:tcW w:w="170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10.53</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8.20</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Pr>
          <w:p w:rsidR="00C86249" w:rsidRDefault="001B38CD" w:rsidP="0011440D">
            <w:pPr>
              <w:widowControl/>
              <w:spacing w:line="240" w:lineRule="auto"/>
              <w:jc w:val="center"/>
              <w:rPr>
                <w:rFonts w:cs="宋体" w:hint="eastAsia"/>
                <w:color w:val="000000"/>
                <w:sz w:val="20"/>
              </w:rPr>
            </w:pPr>
            <w:r>
              <w:rPr>
                <w:rFonts w:cs="宋体" w:hint="eastAsia"/>
                <w:color w:val="000000"/>
                <w:sz w:val="20"/>
              </w:rPr>
              <w:t>91</w:t>
            </w:r>
          </w:p>
        </w:tc>
      </w:tr>
      <w:tr w:rsidR="00C86249" w:rsidTr="002252C0">
        <w:trPr>
          <w:trHeight w:val="397"/>
        </w:trPr>
        <w:tc>
          <w:tcPr>
            <w:tcW w:w="294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left"/>
              <w:rPr>
                <w:rFonts w:cs="宋体" w:hint="eastAsia"/>
                <w:color w:val="000000"/>
                <w:sz w:val="20"/>
              </w:rPr>
            </w:pPr>
            <w:r>
              <w:rPr>
                <w:rFonts w:cs="宋体"/>
                <w:color w:val="000000"/>
                <w:sz w:val="20"/>
              </w:rPr>
              <w:t>物理与电子工程学院</w:t>
            </w:r>
          </w:p>
        </w:tc>
        <w:tc>
          <w:tcPr>
            <w:tcW w:w="170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8.14</w:t>
            </w:r>
          </w:p>
        </w:tc>
        <w:tc>
          <w:tcPr>
            <w:tcW w:w="1985"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12.90</w:t>
            </w:r>
          </w:p>
        </w:tc>
        <w:tc>
          <w:tcPr>
            <w:tcW w:w="1985" w:type="dxa"/>
            <w:tcBorders>
              <w:top w:val="single" w:sz="6" w:space="0" w:color="D7D7D7"/>
              <w:left w:val="single" w:sz="6" w:space="0" w:color="D7D7D7"/>
              <w:bottom w:val="single" w:sz="6" w:space="0" w:color="D7D7D7"/>
              <w:right w:val="single" w:sz="6" w:space="0" w:color="D7D7D7"/>
            </w:tcBorders>
            <w:shd w:val="clear" w:color="auto" w:fill="F8F8F8"/>
          </w:tcPr>
          <w:p w:rsidR="00C86249" w:rsidRDefault="00161B11" w:rsidP="0011440D">
            <w:pPr>
              <w:widowControl/>
              <w:spacing w:line="240" w:lineRule="auto"/>
              <w:jc w:val="center"/>
              <w:rPr>
                <w:rFonts w:cs="宋体" w:hint="eastAsia"/>
                <w:color w:val="000000"/>
                <w:sz w:val="20"/>
              </w:rPr>
            </w:pPr>
            <w:r>
              <w:rPr>
                <w:rFonts w:cs="宋体" w:hint="eastAsia"/>
                <w:color w:val="000000"/>
                <w:sz w:val="20"/>
              </w:rPr>
              <w:t>74.86</w:t>
            </w:r>
          </w:p>
        </w:tc>
      </w:tr>
      <w:tr w:rsidR="00C86249" w:rsidTr="002252C0">
        <w:trPr>
          <w:trHeight w:val="397"/>
        </w:trPr>
        <w:tc>
          <w:tcPr>
            <w:tcW w:w="294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left"/>
              <w:rPr>
                <w:rFonts w:cs="宋体" w:hint="eastAsia"/>
                <w:color w:val="000000"/>
                <w:sz w:val="20"/>
              </w:rPr>
            </w:pPr>
            <w:r>
              <w:rPr>
                <w:rFonts w:cs="宋体"/>
                <w:color w:val="000000"/>
                <w:sz w:val="20"/>
              </w:rPr>
              <w:t>生物与酿酒工程学院</w:t>
            </w:r>
          </w:p>
        </w:tc>
        <w:tc>
          <w:tcPr>
            <w:tcW w:w="170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7.69</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10.53</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Pr>
          <w:p w:rsidR="00C86249" w:rsidRDefault="00CB31BE" w:rsidP="0011440D">
            <w:pPr>
              <w:widowControl/>
              <w:spacing w:line="240" w:lineRule="auto"/>
              <w:jc w:val="center"/>
              <w:rPr>
                <w:rFonts w:cs="宋体" w:hint="eastAsia"/>
                <w:color w:val="000000"/>
                <w:sz w:val="20"/>
              </w:rPr>
            </w:pPr>
            <w:r>
              <w:rPr>
                <w:rFonts w:cs="宋体" w:hint="eastAsia"/>
                <w:color w:val="000000"/>
                <w:sz w:val="20"/>
              </w:rPr>
              <w:t>86.5</w:t>
            </w:r>
          </w:p>
        </w:tc>
      </w:tr>
      <w:tr w:rsidR="00C86249" w:rsidTr="002252C0">
        <w:trPr>
          <w:trHeight w:val="397"/>
        </w:trPr>
        <w:tc>
          <w:tcPr>
            <w:tcW w:w="294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left"/>
              <w:rPr>
                <w:rFonts w:cs="宋体" w:hint="eastAsia"/>
                <w:color w:val="000000"/>
                <w:sz w:val="20"/>
              </w:rPr>
            </w:pPr>
            <w:r>
              <w:rPr>
                <w:rFonts w:cs="宋体"/>
                <w:color w:val="000000"/>
                <w:sz w:val="20"/>
              </w:rPr>
              <w:t>信息科学技术学院</w:t>
            </w:r>
          </w:p>
        </w:tc>
        <w:tc>
          <w:tcPr>
            <w:tcW w:w="170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7.58</w:t>
            </w:r>
          </w:p>
        </w:tc>
        <w:tc>
          <w:tcPr>
            <w:tcW w:w="1985"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14.29</w:t>
            </w:r>
          </w:p>
        </w:tc>
        <w:tc>
          <w:tcPr>
            <w:tcW w:w="1985" w:type="dxa"/>
            <w:tcBorders>
              <w:top w:val="single" w:sz="6" w:space="0" w:color="D7D7D7"/>
              <w:left w:val="single" w:sz="6" w:space="0" w:color="D7D7D7"/>
              <w:bottom w:val="single" w:sz="6" w:space="0" w:color="D7D7D7"/>
              <w:right w:val="single" w:sz="6" w:space="0" w:color="D7D7D7"/>
            </w:tcBorders>
            <w:shd w:val="clear" w:color="auto" w:fill="F8F8F8"/>
          </w:tcPr>
          <w:p w:rsidR="00C86249" w:rsidRDefault="00161B11" w:rsidP="0011440D">
            <w:pPr>
              <w:widowControl/>
              <w:spacing w:line="240" w:lineRule="auto"/>
              <w:jc w:val="center"/>
              <w:rPr>
                <w:rFonts w:cs="宋体" w:hint="eastAsia"/>
                <w:color w:val="000000"/>
                <w:sz w:val="20"/>
              </w:rPr>
            </w:pPr>
            <w:r>
              <w:rPr>
                <w:rFonts w:cs="宋体" w:hint="eastAsia"/>
                <w:color w:val="000000"/>
                <w:sz w:val="20"/>
              </w:rPr>
              <w:t>74.9</w:t>
            </w:r>
          </w:p>
        </w:tc>
      </w:tr>
      <w:tr w:rsidR="00C86249" w:rsidTr="002252C0">
        <w:trPr>
          <w:trHeight w:val="397"/>
        </w:trPr>
        <w:tc>
          <w:tcPr>
            <w:tcW w:w="294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left"/>
              <w:rPr>
                <w:rFonts w:cs="宋体" w:hint="eastAsia"/>
                <w:color w:val="000000"/>
                <w:sz w:val="20"/>
              </w:rPr>
            </w:pPr>
            <w:r>
              <w:rPr>
                <w:rFonts w:cs="宋体"/>
                <w:color w:val="000000"/>
                <w:sz w:val="20"/>
              </w:rPr>
              <w:t>外国语学院</w:t>
            </w:r>
          </w:p>
        </w:tc>
        <w:tc>
          <w:tcPr>
            <w:tcW w:w="170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7.41</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5.62</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Pr>
          <w:p w:rsidR="00C86249" w:rsidRDefault="00CB31BE" w:rsidP="0011440D">
            <w:pPr>
              <w:widowControl/>
              <w:spacing w:line="240" w:lineRule="auto"/>
              <w:jc w:val="center"/>
              <w:rPr>
                <w:rFonts w:cs="宋体" w:hint="eastAsia"/>
                <w:color w:val="000000"/>
                <w:sz w:val="20"/>
              </w:rPr>
            </w:pPr>
            <w:r>
              <w:rPr>
                <w:rFonts w:cs="宋体" w:hint="eastAsia"/>
                <w:color w:val="000000"/>
                <w:sz w:val="20"/>
              </w:rPr>
              <w:t>84.33</w:t>
            </w:r>
          </w:p>
        </w:tc>
      </w:tr>
      <w:tr w:rsidR="00C86249" w:rsidTr="002252C0">
        <w:trPr>
          <w:trHeight w:val="397"/>
        </w:trPr>
        <w:tc>
          <w:tcPr>
            <w:tcW w:w="294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left"/>
              <w:rPr>
                <w:rFonts w:cs="宋体" w:hint="eastAsia"/>
                <w:color w:val="000000"/>
                <w:sz w:val="20"/>
              </w:rPr>
            </w:pPr>
            <w:r>
              <w:rPr>
                <w:rFonts w:cs="宋体"/>
                <w:color w:val="000000"/>
                <w:sz w:val="20"/>
              </w:rPr>
              <w:t>历史学院</w:t>
            </w:r>
          </w:p>
        </w:tc>
        <w:tc>
          <w:tcPr>
            <w:tcW w:w="170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4.88</w:t>
            </w:r>
          </w:p>
        </w:tc>
        <w:tc>
          <w:tcPr>
            <w:tcW w:w="1985"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7.14</w:t>
            </w:r>
          </w:p>
        </w:tc>
        <w:tc>
          <w:tcPr>
            <w:tcW w:w="1985" w:type="dxa"/>
            <w:tcBorders>
              <w:top w:val="single" w:sz="6" w:space="0" w:color="D7D7D7"/>
              <w:left w:val="single" w:sz="6" w:space="0" w:color="D7D7D7"/>
              <w:bottom w:val="single" w:sz="6" w:space="0" w:color="D7D7D7"/>
              <w:right w:val="single" w:sz="6" w:space="0" w:color="D7D7D7"/>
            </w:tcBorders>
            <w:shd w:val="clear" w:color="auto" w:fill="F8F8F8"/>
          </w:tcPr>
          <w:p w:rsidR="00C86249" w:rsidRDefault="001B38CD" w:rsidP="0011440D">
            <w:pPr>
              <w:widowControl/>
              <w:spacing w:line="240" w:lineRule="auto"/>
              <w:jc w:val="center"/>
              <w:rPr>
                <w:rFonts w:cs="宋体" w:hint="eastAsia"/>
                <w:color w:val="000000"/>
                <w:sz w:val="20"/>
              </w:rPr>
            </w:pPr>
            <w:r>
              <w:rPr>
                <w:rFonts w:cs="宋体" w:hint="eastAsia"/>
                <w:color w:val="000000"/>
                <w:sz w:val="20"/>
              </w:rPr>
              <w:t>88.65</w:t>
            </w:r>
          </w:p>
        </w:tc>
      </w:tr>
      <w:tr w:rsidR="00C86249" w:rsidTr="002252C0">
        <w:trPr>
          <w:trHeight w:val="397"/>
        </w:trPr>
        <w:tc>
          <w:tcPr>
            <w:tcW w:w="294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left"/>
              <w:rPr>
                <w:rFonts w:cs="宋体" w:hint="eastAsia"/>
                <w:color w:val="000000"/>
                <w:sz w:val="20"/>
              </w:rPr>
            </w:pPr>
            <w:r>
              <w:rPr>
                <w:rFonts w:cs="宋体"/>
                <w:color w:val="000000"/>
                <w:sz w:val="20"/>
              </w:rPr>
              <w:t>教师教育学院</w:t>
            </w:r>
          </w:p>
        </w:tc>
        <w:tc>
          <w:tcPr>
            <w:tcW w:w="170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4.00</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4.00</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Pr>
          <w:p w:rsidR="00C86249" w:rsidRDefault="00CB31BE" w:rsidP="0011440D">
            <w:pPr>
              <w:widowControl/>
              <w:spacing w:line="240" w:lineRule="auto"/>
              <w:jc w:val="center"/>
              <w:rPr>
                <w:rFonts w:cs="宋体" w:hint="eastAsia"/>
                <w:color w:val="000000"/>
                <w:sz w:val="20"/>
              </w:rPr>
            </w:pPr>
            <w:r>
              <w:rPr>
                <w:rFonts w:cs="宋体" w:hint="eastAsia"/>
                <w:color w:val="000000"/>
                <w:sz w:val="20"/>
              </w:rPr>
              <w:t>82.67</w:t>
            </w:r>
          </w:p>
        </w:tc>
      </w:tr>
      <w:tr w:rsidR="00C86249" w:rsidTr="002252C0">
        <w:trPr>
          <w:trHeight w:val="397"/>
        </w:trPr>
        <w:tc>
          <w:tcPr>
            <w:tcW w:w="294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left"/>
              <w:rPr>
                <w:rFonts w:cs="宋体" w:hint="eastAsia"/>
                <w:color w:val="000000"/>
                <w:sz w:val="20"/>
              </w:rPr>
            </w:pPr>
            <w:r>
              <w:rPr>
                <w:rFonts w:cs="宋体"/>
                <w:color w:val="000000"/>
                <w:sz w:val="20"/>
              </w:rPr>
              <w:t>商学院</w:t>
            </w:r>
          </w:p>
        </w:tc>
        <w:tc>
          <w:tcPr>
            <w:tcW w:w="170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3.77</w:t>
            </w:r>
          </w:p>
        </w:tc>
        <w:tc>
          <w:tcPr>
            <w:tcW w:w="1985"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4.17</w:t>
            </w:r>
          </w:p>
        </w:tc>
        <w:tc>
          <w:tcPr>
            <w:tcW w:w="1985" w:type="dxa"/>
            <w:tcBorders>
              <w:top w:val="single" w:sz="6" w:space="0" w:color="D7D7D7"/>
              <w:left w:val="single" w:sz="6" w:space="0" w:color="D7D7D7"/>
              <w:bottom w:val="single" w:sz="6" w:space="0" w:color="D7D7D7"/>
              <w:right w:val="single" w:sz="6" w:space="0" w:color="D7D7D7"/>
            </w:tcBorders>
            <w:shd w:val="clear" w:color="auto" w:fill="F8F8F8"/>
          </w:tcPr>
          <w:p w:rsidR="00C86249" w:rsidRDefault="00CB31BE" w:rsidP="0011440D">
            <w:pPr>
              <w:widowControl/>
              <w:spacing w:line="240" w:lineRule="auto"/>
              <w:jc w:val="center"/>
              <w:rPr>
                <w:rFonts w:cs="宋体" w:hint="eastAsia"/>
                <w:color w:val="000000"/>
                <w:sz w:val="20"/>
              </w:rPr>
            </w:pPr>
            <w:r>
              <w:rPr>
                <w:rFonts w:cs="宋体" w:hint="eastAsia"/>
                <w:color w:val="000000"/>
                <w:sz w:val="20"/>
              </w:rPr>
              <w:t>86</w:t>
            </w:r>
          </w:p>
        </w:tc>
      </w:tr>
      <w:tr w:rsidR="00C86249" w:rsidTr="002252C0">
        <w:trPr>
          <w:trHeight w:val="397"/>
        </w:trPr>
        <w:tc>
          <w:tcPr>
            <w:tcW w:w="294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left"/>
              <w:rPr>
                <w:rFonts w:cs="宋体" w:hint="eastAsia"/>
                <w:color w:val="000000"/>
                <w:sz w:val="20"/>
              </w:rPr>
            </w:pPr>
            <w:r>
              <w:rPr>
                <w:rFonts w:cs="宋体"/>
                <w:color w:val="000000"/>
                <w:sz w:val="20"/>
              </w:rPr>
              <w:t>旅游学院</w:t>
            </w:r>
          </w:p>
        </w:tc>
        <w:tc>
          <w:tcPr>
            <w:tcW w:w="170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2.53</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3.57</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Pr>
          <w:p w:rsidR="00C86249" w:rsidRDefault="00CB31BE" w:rsidP="0011440D">
            <w:pPr>
              <w:widowControl/>
              <w:spacing w:line="240" w:lineRule="auto"/>
              <w:jc w:val="center"/>
              <w:rPr>
                <w:rFonts w:cs="宋体" w:hint="eastAsia"/>
                <w:color w:val="000000"/>
                <w:sz w:val="20"/>
              </w:rPr>
            </w:pPr>
            <w:r>
              <w:rPr>
                <w:rFonts w:cs="宋体" w:hint="eastAsia"/>
                <w:color w:val="000000"/>
                <w:sz w:val="20"/>
              </w:rPr>
              <w:t>83</w:t>
            </w:r>
          </w:p>
        </w:tc>
      </w:tr>
      <w:tr w:rsidR="00C86249" w:rsidTr="002252C0">
        <w:trPr>
          <w:trHeight w:val="397"/>
        </w:trPr>
        <w:tc>
          <w:tcPr>
            <w:tcW w:w="294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left"/>
              <w:rPr>
                <w:rFonts w:cs="宋体" w:hint="eastAsia"/>
                <w:color w:val="000000"/>
                <w:sz w:val="20"/>
              </w:rPr>
            </w:pPr>
            <w:r>
              <w:rPr>
                <w:rFonts w:cs="宋体"/>
                <w:color w:val="000000"/>
                <w:sz w:val="20"/>
              </w:rPr>
              <w:t>艺术学院</w:t>
            </w:r>
          </w:p>
        </w:tc>
        <w:tc>
          <w:tcPr>
            <w:tcW w:w="170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1.22</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C86249" w:rsidRDefault="00C86249" w:rsidP="0011440D">
            <w:pPr>
              <w:widowControl/>
              <w:spacing w:line="240" w:lineRule="auto"/>
              <w:jc w:val="center"/>
              <w:rPr>
                <w:rFonts w:cs="宋体" w:hint="eastAsia"/>
                <w:color w:val="000000"/>
                <w:sz w:val="20"/>
              </w:rPr>
            </w:pPr>
            <w:r>
              <w:rPr>
                <w:rFonts w:cs="宋体"/>
                <w:color w:val="000000"/>
                <w:sz w:val="20"/>
              </w:rPr>
              <w:t>2.06</w:t>
            </w:r>
          </w:p>
        </w:tc>
        <w:tc>
          <w:tcPr>
            <w:tcW w:w="1985" w:type="dxa"/>
            <w:tcBorders>
              <w:top w:val="single" w:sz="6" w:space="0" w:color="D7D7D7"/>
              <w:left w:val="single" w:sz="6" w:space="0" w:color="D7D7D7"/>
              <w:bottom w:val="single" w:sz="6" w:space="0" w:color="D7D7D7"/>
              <w:right w:val="single" w:sz="6" w:space="0" w:color="D7D7D7"/>
            </w:tcBorders>
            <w:shd w:val="clear" w:color="auto" w:fill="FFFFFF"/>
          </w:tcPr>
          <w:p w:rsidR="00C86249" w:rsidRDefault="001B38CD" w:rsidP="0011440D">
            <w:pPr>
              <w:widowControl/>
              <w:spacing w:line="240" w:lineRule="auto"/>
              <w:jc w:val="center"/>
              <w:rPr>
                <w:rFonts w:cs="宋体" w:hint="eastAsia"/>
                <w:color w:val="000000"/>
                <w:sz w:val="20"/>
              </w:rPr>
            </w:pPr>
            <w:r>
              <w:rPr>
                <w:rFonts w:cs="宋体" w:hint="eastAsia"/>
                <w:color w:val="000000"/>
                <w:sz w:val="20"/>
              </w:rPr>
              <w:t>90.5</w:t>
            </w:r>
          </w:p>
        </w:tc>
      </w:tr>
    </w:tbl>
    <w:p w:rsidR="00275036" w:rsidRPr="001B38CD" w:rsidRDefault="001B38CD" w:rsidP="001B38CD">
      <w:pPr>
        <w:spacing w:beforeLines="50" w:before="120" w:afterLines="50" w:after="120"/>
        <w:ind w:firstLineChars="200" w:firstLine="560"/>
        <w:rPr>
          <w:rFonts w:ascii="楷体_GB2312" w:eastAsia="楷体_GB2312" w:hint="eastAsia"/>
          <w:color w:val="000000"/>
          <w:sz w:val="28"/>
          <w:szCs w:val="32"/>
        </w:rPr>
      </w:pPr>
      <w:r w:rsidRPr="001B38CD">
        <w:rPr>
          <w:rFonts w:ascii="楷体_GB2312" w:eastAsia="楷体_GB2312"/>
          <w:color w:val="000000"/>
          <w:sz w:val="28"/>
          <w:szCs w:val="32"/>
          <w:highlight w:val="lightGray"/>
        </w:rPr>
        <w:t>（二）</w:t>
      </w:r>
      <w:r w:rsidR="00D772EE" w:rsidRPr="001B38CD">
        <w:rPr>
          <w:rFonts w:ascii="楷体_GB2312" w:eastAsia="楷体_GB2312" w:hint="eastAsia"/>
          <w:color w:val="000000"/>
          <w:sz w:val="28"/>
          <w:szCs w:val="32"/>
        </w:rPr>
        <w:t>各指标得分</w:t>
      </w:r>
    </w:p>
    <w:p w:rsidR="00275036" w:rsidRPr="002E0410" w:rsidRDefault="00A3372B" w:rsidP="00A3372B">
      <w:pPr>
        <w:pStyle w:val="MycosCaption"/>
        <w:ind w:firstLine="0"/>
        <w:rPr>
          <w:rFonts w:hint="eastAsia"/>
          <w:color w:val="000000"/>
          <w:sz w:val="20"/>
        </w:rPr>
      </w:pPr>
      <w:r w:rsidRPr="002E0410">
        <w:rPr>
          <w:rFonts w:hint="eastAsia"/>
          <w:color w:val="000000"/>
          <w:sz w:val="20"/>
        </w:rPr>
        <w:lastRenderedPageBreak/>
        <w:t>表</w:t>
      </w:r>
      <w:r w:rsidRPr="002E0410">
        <w:rPr>
          <w:rFonts w:hint="eastAsia"/>
          <w:color w:val="000000"/>
          <w:sz w:val="20"/>
        </w:rPr>
        <w:t xml:space="preserve">2  </w:t>
      </w:r>
      <w:r w:rsidR="001B38CD">
        <w:rPr>
          <w:rFonts w:hint="eastAsia"/>
          <w:color w:val="000000"/>
          <w:sz w:val="20"/>
        </w:rPr>
        <w:t>3</w:t>
      </w:r>
      <w:r w:rsidRPr="002E0410">
        <w:rPr>
          <w:rFonts w:hint="eastAsia"/>
          <w:color w:val="000000"/>
          <w:sz w:val="20"/>
        </w:rPr>
        <w:t>月份</w:t>
      </w:r>
      <w:r w:rsidRPr="002E0410">
        <w:rPr>
          <w:color w:val="000000"/>
          <w:sz w:val="20"/>
        </w:rPr>
        <w:t>校级教学督导</w:t>
      </w:r>
      <w:r w:rsidR="00586B96" w:rsidRPr="002E0410">
        <w:rPr>
          <w:color w:val="000000"/>
          <w:sz w:val="20"/>
        </w:rPr>
        <w:t>评课</w:t>
      </w:r>
      <w:r w:rsidR="00F55B24" w:rsidRPr="002E0410">
        <w:rPr>
          <w:color w:val="000000"/>
          <w:sz w:val="20"/>
        </w:rPr>
        <w:t>各项指标得分</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103"/>
        <w:gridCol w:w="992"/>
        <w:gridCol w:w="1701"/>
      </w:tblGrid>
      <w:tr w:rsidR="00EE59B9" w:rsidTr="00EE59B9">
        <w:trPr>
          <w:tblHeader/>
        </w:trPr>
        <w:tc>
          <w:tcPr>
            <w:tcW w:w="1384" w:type="dxa"/>
            <w:tcBorders>
              <w:top w:val="single" w:sz="6" w:space="0" w:color="D7D7D7"/>
              <w:left w:val="single" w:sz="6" w:space="0" w:color="D7D7D7"/>
              <w:bottom w:val="single" w:sz="6" w:space="0" w:color="D7D7D7"/>
              <w:right w:val="single" w:sz="6" w:space="0" w:color="D7D7D7"/>
            </w:tcBorders>
            <w:shd w:val="clear" w:color="auto" w:fill="003D9C"/>
            <w:tcMar>
              <w:top w:w="60" w:type="dxa"/>
              <w:bottom w:w="60" w:type="dxa"/>
            </w:tcMar>
            <w:vAlign w:val="center"/>
          </w:tcPr>
          <w:p w:rsidR="00EE59B9" w:rsidRDefault="00EE59B9">
            <w:pPr>
              <w:keepNext/>
              <w:widowControl/>
              <w:spacing w:line="240" w:lineRule="auto"/>
              <w:jc w:val="center"/>
              <w:rPr>
                <w:rFonts w:cs="宋体" w:hint="eastAsia"/>
                <w:b/>
                <w:color w:val="FFFFFF"/>
                <w:sz w:val="20"/>
              </w:rPr>
            </w:pPr>
            <w:r>
              <w:rPr>
                <w:rFonts w:cs="宋体" w:hint="eastAsia"/>
                <w:b/>
                <w:color w:val="FFFFFF"/>
                <w:sz w:val="20"/>
              </w:rPr>
              <w:t>指标点</w:t>
            </w:r>
          </w:p>
        </w:tc>
        <w:tc>
          <w:tcPr>
            <w:tcW w:w="5103" w:type="dxa"/>
            <w:tcBorders>
              <w:top w:val="single" w:sz="6" w:space="0" w:color="D7D7D7"/>
              <w:left w:val="single" w:sz="6" w:space="0" w:color="D7D7D7"/>
              <w:bottom w:val="single" w:sz="6" w:space="0" w:color="D7D7D7"/>
              <w:right w:val="single" w:sz="6" w:space="0" w:color="D7D7D7"/>
            </w:tcBorders>
            <w:shd w:val="clear" w:color="auto" w:fill="003D9C"/>
          </w:tcPr>
          <w:p w:rsidR="00EE59B9" w:rsidRDefault="00EE59B9">
            <w:pPr>
              <w:keepNext/>
              <w:widowControl/>
              <w:spacing w:line="240" w:lineRule="auto"/>
              <w:jc w:val="center"/>
              <w:rPr>
                <w:rFonts w:cs="宋体" w:hint="eastAsia"/>
                <w:b/>
                <w:color w:val="FFFFFF"/>
                <w:sz w:val="20"/>
              </w:rPr>
            </w:pPr>
            <w:r>
              <w:rPr>
                <w:rFonts w:cs="宋体"/>
                <w:b/>
                <w:color w:val="FFFFFF"/>
                <w:sz w:val="20"/>
              </w:rPr>
              <w:t>指标内容</w:t>
            </w:r>
          </w:p>
        </w:tc>
        <w:tc>
          <w:tcPr>
            <w:tcW w:w="992" w:type="dxa"/>
            <w:tcBorders>
              <w:top w:val="single" w:sz="6" w:space="0" w:color="D7D7D7"/>
              <w:left w:val="single" w:sz="6" w:space="0" w:color="D7D7D7"/>
              <w:bottom w:val="single" w:sz="6" w:space="0" w:color="D7D7D7"/>
              <w:right w:val="single" w:sz="6" w:space="0" w:color="D7D7D7"/>
            </w:tcBorders>
            <w:shd w:val="clear" w:color="auto" w:fill="003D9C"/>
            <w:tcMar>
              <w:top w:w="60" w:type="dxa"/>
              <w:bottom w:w="60" w:type="dxa"/>
            </w:tcMar>
            <w:vAlign w:val="center"/>
          </w:tcPr>
          <w:p w:rsidR="00EE59B9" w:rsidRDefault="00EE59B9">
            <w:pPr>
              <w:keepNext/>
              <w:widowControl/>
              <w:spacing w:line="240" w:lineRule="auto"/>
              <w:jc w:val="center"/>
              <w:rPr>
                <w:rFonts w:cs="宋体" w:hint="eastAsia"/>
                <w:b/>
                <w:color w:val="FFFFFF"/>
                <w:sz w:val="20"/>
              </w:rPr>
            </w:pPr>
            <w:r>
              <w:rPr>
                <w:rFonts w:cs="宋体"/>
                <w:b/>
                <w:color w:val="FFFFFF"/>
                <w:sz w:val="20"/>
              </w:rPr>
              <w:t>满分</w:t>
            </w:r>
          </w:p>
        </w:tc>
        <w:tc>
          <w:tcPr>
            <w:tcW w:w="1701" w:type="dxa"/>
            <w:tcBorders>
              <w:top w:val="single" w:sz="6" w:space="0" w:color="D7D7D7"/>
              <w:left w:val="single" w:sz="6" w:space="0" w:color="D7D7D7"/>
              <w:bottom w:val="single" w:sz="6" w:space="0" w:color="D7D7D7"/>
              <w:right w:val="single" w:sz="6" w:space="0" w:color="D7D7D7"/>
            </w:tcBorders>
            <w:shd w:val="clear" w:color="auto" w:fill="003D9C"/>
            <w:tcMar>
              <w:top w:w="60" w:type="dxa"/>
              <w:bottom w:w="60" w:type="dxa"/>
            </w:tcMar>
            <w:vAlign w:val="center"/>
          </w:tcPr>
          <w:p w:rsidR="00EE59B9" w:rsidRDefault="00EE59B9">
            <w:pPr>
              <w:widowControl/>
              <w:spacing w:line="240" w:lineRule="auto"/>
              <w:jc w:val="center"/>
              <w:rPr>
                <w:rFonts w:cs="宋体" w:hint="eastAsia"/>
                <w:b/>
                <w:color w:val="FFFFFF"/>
                <w:sz w:val="20"/>
              </w:rPr>
            </w:pPr>
            <w:r>
              <w:rPr>
                <w:rFonts w:cs="宋体"/>
                <w:b/>
                <w:color w:val="FFFFFF"/>
                <w:sz w:val="20"/>
              </w:rPr>
              <w:t>平均得分</w:t>
            </w:r>
          </w:p>
        </w:tc>
      </w:tr>
      <w:tr w:rsidR="00161B11" w:rsidTr="00360B17">
        <w:trPr>
          <w:trHeight w:val="1147"/>
        </w:trPr>
        <w:tc>
          <w:tcPr>
            <w:tcW w:w="1384"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rsidP="00EE59B9">
            <w:pPr>
              <w:widowControl/>
              <w:spacing w:line="240" w:lineRule="auto"/>
              <w:jc w:val="center"/>
              <w:rPr>
                <w:rFonts w:cs="宋体" w:hint="eastAsia"/>
                <w:color w:val="000000"/>
                <w:sz w:val="20"/>
              </w:rPr>
            </w:pPr>
            <w:r>
              <w:rPr>
                <w:rFonts w:cs="宋体" w:hint="eastAsia"/>
                <w:color w:val="000000"/>
                <w:sz w:val="20"/>
              </w:rPr>
              <w:t>1</w:t>
            </w:r>
          </w:p>
        </w:tc>
        <w:tc>
          <w:tcPr>
            <w:tcW w:w="5103"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161B11" w:rsidRDefault="00161B11" w:rsidP="0011440D">
            <w:pPr>
              <w:widowControl/>
              <w:spacing w:line="240" w:lineRule="auto"/>
              <w:jc w:val="left"/>
              <w:rPr>
                <w:rFonts w:cs="宋体" w:hint="eastAsia"/>
                <w:color w:val="000000"/>
                <w:sz w:val="20"/>
              </w:rPr>
            </w:pPr>
            <w:r>
              <w:rPr>
                <w:rFonts w:cs="宋体"/>
                <w:color w:val="000000"/>
                <w:sz w:val="20"/>
              </w:rPr>
              <w:t>教学理念体现</w:t>
            </w:r>
            <w:r>
              <w:rPr>
                <w:rFonts w:ascii="宋体" w:hAnsi="宋体" w:cs="宋体"/>
                <w:color w:val="000000"/>
                <w:sz w:val="20"/>
              </w:rPr>
              <w:t>“</w:t>
            </w:r>
            <w:r>
              <w:rPr>
                <w:rFonts w:cs="宋体"/>
                <w:color w:val="000000"/>
                <w:sz w:val="20"/>
              </w:rPr>
              <w:t>学生中心</w:t>
            </w:r>
            <w:r>
              <w:rPr>
                <w:rFonts w:ascii="宋体" w:hAnsi="宋体" w:cs="宋体"/>
                <w:color w:val="000000"/>
                <w:sz w:val="20"/>
              </w:rPr>
              <w:t>”</w:t>
            </w:r>
            <w:r>
              <w:rPr>
                <w:rFonts w:cs="宋体"/>
                <w:color w:val="000000"/>
                <w:sz w:val="20"/>
              </w:rPr>
              <w:t>教育理念，体现立德树人思想，符合学科特色与课程要求；以新工科、新文科建设为引领，推动教育教学改革，提高应用型人才培养能力。</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pPr>
              <w:widowControl/>
              <w:spacing w:line="240" w:lineRule="auto"/>
              <w:jc w:val="center"/>
              <w:rPr>
                <w:rFonts w:cs="宋体" w:hint="eastAsia"/>
                <w:color w:val="000000"/>
                <w:sz w:val="20"/>
              </w:rPr>
            </w:pPr>
            <w:r>
              <w:rPr>
                <w:rFonts w:cs="宋体"/>
                <w:color w:val="000000"/>
                <w:sz w:val="20"/>
              </w:rPr>
              <w:t>5.00</w:t>
            </w:r>
          </w:p>
        </w:tc>
        <w:tc>
          <w:tcPr>
            <w:tcW w:w="170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rsidP="0011440D">
            <w:pPr>
              <w:widowControl/>
              <w:spacing w:line="240" w:lineRule="auto"/>
              <w:jc w:val="center"/>
              <w:rPr>
                <w:rFonts w:cs="宋体" w:hint="eastAsia"/>
                <w:color w:val="000000"/>
                <w:sz w:val="20"/>
              </w:rPr>
            </w:pPr>
            <w:r>
              <w:rPr>
                <w:rFonts w:cs="宋体"/>
                <w:color w:val="000000"/>
                <w:sz w:val="20"/>
              </w:rPr>
              <w:t>4.09</w:t>
            </w:r>
          </w:p>
        </w:tc>
      </w:tr>
      <w:tr w:rsidR="00161B11" w:rsidTr="00360B17">
        <w:trPr>
          <w:trHeight w:val="1221"/>
        </w:trPr>
        <w:tc>
          <w:tcPr>
            <w:tcW w:w="1384"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161B11" w:rsidRDefault="00161B11" w:rsidP="00EE59B9">
            <w:pPr>
              <w:widowControl/>
              <w:spacing w:line="240" w:lineRule="auto"/>
              <w:jc w:val="center"/>
              <w:rPr>
                <w:rFonts w:cs="宋体" w:hint="eastAsia"/>
                <w:color w:val="000000"/>
                <w:sz w:val="20"/>
              </w:rPr>
            </w:pPr>
            <w:r>
              <w:rPr>
                <w:rFonts w:cs="宋体" w:hint="eastAsia"/>
                <w:color w:val="000000"/>
                <w:sz w:val="20"/>
              </w:rPr>
              <w:t>2</w:t>
            </w:r>
          </w:p>
        </w:tc>
        <w:tc>
          <w:tcPr>
            <w:tcW w:w="5103"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161B11" w:rsidRDefault="00161B11" w:rsidP="0011440D">
            <w:pPr>
              <w:widowControl/>
              <w:spacing w:line="240" w:lineRule="auto"/>
              <w:jc w:val="left"/>
              <w:rPr>
                <w:rFonts w:cs="宋体" w:hint="eastAsia"/>
                <w:color w:val="000000"/>
                <w:sz w:val="20"/>
              </w:rPr>
            </w:pPr>
            <w:r>
              <w:rPr>
                <w:rFonts w:cs="宋体"/>
                <w:color w:val="000000"/>
                <w:sz w:val="20"/>
              </w:rPr>
              <w:t>落实立德树人根本任务，深挖课程思政元素，有机融入课程教学，显性教育与隐性教育相统一，实现</w:t>
            </w:r>
            <w:r>
              <w:rPr>
                <w:rFonts w:ascii="宋体" w:hAnsi="宋体" w:cs="宋体"/>
                <w:color w:val="000000"/>
                <w:sz w:val="20"/>
              </w:rPr>
              <w:t>“</w:t>
            </w:r>
            <w:r>
              <w:rPr>
                <w:rFonts w:cs="宋体"/>
                <w:color w:val="000000"/>
                <w:sz w:val="20"/>
              </w:rPr>
              <w:t>三全育人</w:t>
            </w:r>
            <w:r>
              <w:rPr>
                <w:rFonts w:ascii="宋体" w:hAnsi="宋体" w:cs="宋体"/>
                <w:color w:val="000000"/>
                <w:sz w:val="20"/>
              </w:rPr>
              <w:t>”</w:t>
            </w:r>
            <w:r>
              <w:rPr>
                <w:rFonts w:cs="宋体"/>
                <w:color w:val="000000"/>
                <w:sz w:val="20"/>
              </w:rPr>
              <w:t>。</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161B11" w:rsidRDefault="00161B11">
            <w:pPr>
              <w:widowControl/>
              <w:spacing w:line="240" w:lineRule="auto"/>
              <w:jc w:val="center"/>
              <w:rPr>
                <w:rFonts w:cs="宋体" w:hint="eastAsia"/>
                <w:color w:val="000000"/>
                <w:sz w:val="20"/>
              </w:rPr>
            </w:pPr>
            <w:r>
              <w:rPr>
                <w:rFonts w:cs="宋体"/>
                <w:color w:val="000000"/>
                <w:sz w:val="20"/>
              </w:rPr>
              <w:t>5.00</w:t>
            </w:r>
          </w:p>
        </w:tc>
        <w:tc>
          <w:tcPr>
            <w:tcW w:w="170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161B11" w:rsidRDefault="00161B11" w:rsidP="0011440D">
            <w:pPr>
              <w:widowControl/>
              <w:spacing w:line="240" w:lineRule="auto"/>
              <w:jc w:val="center"/>
              <w:rPr>
                <w:rFonts w:cs="宋体" w:hint="eastAsia"/>
                <w:color w:val="000000"/>
                <w:sz w:val="20"/>
              </w:rPr>
            </w:pPr>
            <w:r>
              <w:rPr>
                <w:rFonts w:cs="宋体"/>
                <w:color w:val="000000"/>
                <w:sz w:val="20"/>
              </w:rPr>
              <w:t>3.79</w:t>
            </w:r>
          </w:p>
        </w:tc>
      </w:tr>
      <w:tr w:rsidR="00161B11" w:rsidTr="00360B17">
        <w:trPr>
          <w:trHeight w:val="1366"/>
        </w:trPr>
        <w:tc>
          <w:tcPr>
            <w:tcW w:w="1384"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rsidP="00EE59B9">
            <w:pPr>
              <w:widowControl/>
              <w:spacing w:line="240" w:lineRule="auto"/>
              <w:jc w:val="center"/>
              <w:rPr>
                <w:rFonts w:cs="宋体" w:hint="eastAsia"/>
                <w:color w:val="000000"/>
                <w:sz w:val="20"/>
              </w:rPr>
            </w:pPr>
            <w:r>
              <w:rPr>
                <w:rFonts w:cs="宋体" w:hint="eastAsia"/>
                <w:color w:val="000000"/>
                <w:sz w:val="20"/>
              </w:rPr>
              <w:t>3</w:t>
            </w:r>
          </w:p>
        </w:tc>
        <w:tc>
          <w:tcPr>
            <w:tcW w:w="5103"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161B11" w:rsidRDefault="00161B11" w:rsidP="0011440D">
            <w:pPr>
              <w:widowControl/>
              <w:spacing w:line="240" w:lineRule="auto"/>
              <w:jc w:val="left"/>
              <w:rPr>
                <w:rFonts w:cs="宋体" w:hint="eastAsia"/>
                <w:color w:val="000000"/>
                <w:sz w:val="20"/>
              </w:rPr>
            </w:pPr>
            <w:r>
              <w:rPr>
                <w:rFonts w:cs="宋体"/>
                <w:color w:val="000000"/>
                <w:sz w:val="20"/>
              </w:rPr>
              <w:t>教态仪表自然得体，精神饱满，亲和力强；肢体语言运用合理、恰当；使用普通话授课，语言清晰、流畅、准确、生动，语速节奏恰当。</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pPr>
              <w:widowControl/>
              <w:spacing w:line="240" w:lineRule="auto"/>
              <w:jc w:val="center"/>
              <w:rPr>
                <w:rFonts w:cs="宋体" w:hint="eastAsia"/>
                <w:color w:val="000000"/>
                <w:sz w:val="20"/>
              </w:rPr>
            </w:pPr>
            <w:r>
              <w:rPr>
                <w:rFonts w:cs="宋体"/>
                <w:color w:val="000000"/>
                <w:sz w:val="20"/>
              </w:rPr>
              <w:t>10.00</w:t>
            </w:r>
          </w:p>
        </w:tc>
        <w:tc>
          <w:tcPr>
            <w:tcW w:w="170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rsidP="0011440D">
            <w:pPr>
              <w:widowControl/>
              <w:spacing w:line="240" w:lineRule="auto"/>
              <w:jc w:val="center"/>
              <w:rPr>
                <w:rFonts w:cs="宋体" w:hint="eastAsia"/>
                <w:color w:val="000000"/>
                <w:sz w:val="20"/>
              </w:rPr>
            </w:pPr>
            <w:r>
              <w:rPr>
                <w:rFonts w:cs="宋体"/>
                <w:color w:val="000000"/>
                <w:sz w:val="20"/>
              </w:rPr>
              <w:t>9.04</w:t>
            </w:r>
          </w:p>
        </w:tc>
      </w:tr>
      <w:tr w:rsidR="00161B11" w:rsidTr="00360B17">
        <w:trPr>
          <w:trHeight w:val="1074"/>
        </w:trPr>
        <w:tc>
          <w:tcPr>
            <w:tcW w:w="1384"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161B11" w:rsidRDefault="00161B11" w:rsidP="00EE59B9">
            <w:pPr>
              <w:widowControl/>
              <w:spacing w:line="240" w:lineRule="auto"/>
              <w:jc w:val="center"/>
              <w:rPr>
                <w:rFonts w:cs="宋体" w:hint="eastAsia"/>
                <w:color w:val="000000"/>
                <w:sz w:val="20"/>
              </w:rPr>
            </w:pPr>
            <w:r>
              <w:rPr>
                <w:rFonts w:cs="宋体" w:hint="eastAsia"/>
                <w:color w:val="000000"/>
                <w:sz w:val="20"/>
              </w:rPr>
              <w:t>4</w:t>
            </w:r>
          </w:p>
        </w:tc>
        <w:tc>
          <w:tcPr>
            <w:tcW w:w="5103"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161B11" w:rsidRDefault="00161B11" w:rsidP="0011440D">
            <w:pPr>
              <w:widowControl/>
              <w:spacing w:line="240" w:lineRule="auto"/>
              <w:jc w:val="left"/>
              <w:rPr>
                <w:rFonts w:cs="宋体" w:hint="eastAsia"/>
                <w:color w:val="000000"/>
                <w:sz w:val="20"/>
              </w:rPr>
            </w:pPr>
            <w:r>
              <w:rPr>
                <w:rFonts w:cs="宋体"/>
                <w:color w:val="000000"/>
                <w:sz w:val="20"/>
              </w:rPr>
              <w:t>多媒体课件设计美观大方，图、表、文字比例合适，与板书合理、有机结合。</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161B11" w:rsidRDefault="00161B11">
            <w:pPr>
              <w:widowControl/>
              <w:spacing w:line="240" w:lineRule="auto"/>
              <w:jc w:val="center"/>
              <w:rPr>
                <w:rFonts w:cs="宋体" w:hint="eastAsia"/>
                <w:color w:val="000000"/>
                <w:sz w:val="20"/>
              </w:rPr>
            </w:pPr>
            <w:r>
              <w:rPr>
                <w:rFonts w:cs="宋体"/>
                <w:color w:val="000000"/>
                <w:sz w:val="20"/>
              </w:rPr>
              <w:t>10.00</w:t>
            </w:r>
          </w:p>
        </w:tc>
        <w:tc>
          <w:tcPr>
            <w:tcW w:w="170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161B11" w:rsidRDefault="00161B11" w:rsidP="0011440D">
            <w:pPr>
              <w:widowControl/>
              <w:spacing w:line="240" w:lineRule="auto"/>
              <w:jc w:val="center"/>
              <w:rPr>
                <w:rFonts w:cs="宋体" w:hint="eastAsia"/>
                <w:color w:val="000000"/>
                <w:sz w:val="20"/>
              </w:rPr>
            </w:pPr>
            <w:r>
              <w:rPr>
                <w:rFonts w:cs="宋体"/>
                <w:color w:val="000000"/>
                <w:sz w:val="20"/>
              </w:rPr>
              <w:t>8.24</w:t>
            </w:r>
          </w:p>
        </w:tc>
      </w:tr>
      <w:tr w:rsidR="00161B11" w:rsidTr="00360B17">
        <w:trPr>
          <w:trHeight w:val="935"/>
        </w:trPr>
        <w:tc>
          <w:tcPr>
            <w:tcW w:w="1384"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rsidP="00EE59B9">
            <w:pPr>
              <w:widowControl/>
              <w:spacing w:line="240" w:lineRule="auto"/>
              <w:jc w:val="center"/>
              <w:rPr>
                <w:rFonts w:cs="宋体" w:hint="eastAsia"/>
                <w:color w:val="000000"/>
                <w:sz w:val="20"/>
              </w:rPr>
            </w:pPr>
            <w:r>
              <w:rPr>
                <w:rFonts w:cs="宋体" w:hint="eastAsia"/>
                <w:color w:val="000000"/>
                <w:sz w:val="20"/>
              </w:rPr>
              <w:t>5</w:t>
            </w:r>
          </w:p>
        </w:tc>
        <w:tc>
          <w:tcPr>
            <w:tcW w:w="5103"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161B11" w:rsidRDefault="00161B11" w:rsidP="0011440D">
            <w:pPr>
              <w:widowControl/>
              <w:spacing w:line="240" w:lineRule="auto"/>
              <w:jc w:val="left"/>
              <w:rPr>
                <w:rFonts w:cs="宋体" w:hint="eastAsia"/>
                <w:color w:val="000000"/>
                <w:sz w:val="20"/>
              </w:rPr>
            </w:pPr>
            <w:r>
              <w:rPr>
                <w:rFonts w:cs="宋体"/>
                <w:color w:val="000000"/>
                <w:sz w:val="20"/>
              </w:rPr>
              <w:t>教学内容有深度、广度，体现高阶性、创新性与挑战度；反映学科前沿与学科交叉融合，渗透专业思想，使用高质量的教学资源。</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pPr>
              <w:widowControl/>
              <w:spacing w:line="240" w:lineRule="auto"/>
              <w:jc w:val="center"/>
              <w:rPr>
                <w:rFonts w:cs="宋体" w:hint="eastAsia"/>
                <w:color w:val="000000"/>
                <w:sz w:val="20"/>
              </w:rPr>
            </w:pPr>
            <w:r>
              <w:rPr>
                <w:rFonts w:cs="宋体"/>
                <w:color w:val="000000"/>
                <w:sz w:val="20"/>
              </w:rPr>
              <w:t>10.00</w:t>
            </w:r>
          </w:p>
        </w:tc>
        <w:tc>
          <w:tcPr>
            <w:tcW w:w="170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rsidP="0011440D">
            <w:pPr>
              <w:widowControl/>
              <w:spacing w:line="240" w:lineRule="auto"/>
              <w:jc w:val="center"/>
              <w:rPr>
                <w:rFonts w:cs="宋体" w:hint="eastAsia"/>
                <w:color w:val="000000"/>
                <w:sz w:val="20"/>
              </w:rPr>
            </w:pPr>
            <w:r>
              <w:rPr>
                <w:rFonts w:cs="宋体"/>
                <w:color w:val="000000"/>
                <w:sz w:val="20"/>
              </w:rPr>
              <w:t>8.21</w:t>
            </w:r>
          </w:p>
        </w:tc>
      </w:tr>
      <w:tr w:rsidR="00161B11" w:rsidTr="00360B17">
        <w:trPr>
          <w:trHeight w:val="935"/>
        </w:trPr>
        <w:tc>
          <w:tcPr>
            <w:tcW w:w="1384"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161B11" w:rsidRDefault="00161B11" w:rsidP="00EE59B9">
            <w:pPr>
              <w:widowControl/>
              <w:spacing w:line="240" w:lineRule="auto"/>
              <w:jc w:val="center"/>
              <w:rPr>
                <w:rFonts w:cs="宋体" w:hint="eastAsia"/>
                <w:color w:val="000000"/>
                <w:sz w:val="20"/>
              </w:rPr>
            </w:pPr>
            <w:r>
              <w:rPr>
                <w:rFonts w:cs="宋体" w:hint="eastAsia"/>
                <w:color w:val="000000"/>
                <w:sz w:val="20"/>
              </w:rPr>
              <w:t>6</w:t>
            </w:r>
          </w:p>
        </w:tc>
        <w:tc>
          <w:tcPr>
            <w:tcW w:w="5103"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161B11" w:rsidRDefault="00161B11" w:rsidP="0011440D">
            <w:pPr>
              <w:widowControl/>
              <w:spacing w:line="240" w:lineRule="auto"/>
              <w:jc w:val="left"/>
              <w:rPr>
                <w:rFonts w:cs="宋体" w:hint="eastAsia"/>
                <w:color w:val="000000"/>
                <w:sz w:val="20"/>
              </w:rPr>
            </w:pPr>
            <w:r>
              <w:rPr>
                <w:rFonts w:cs="宋体"/>
                <w:color w:val="000000"/>
                <w:sz w:val="20"/>
              </w:rPr>
              <w:t>教学内容满足行业与社会需求，对教材研究透彻，对学情分析充分，确定的重点、难点科学合理，并能够在教学过程中体现。</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161B11" w:rsidRDefault="00161B11">
            <w:pPr>
              <w:widowControl/>
              <w:spacing w:line="240" w:lineRule="auto"/>
              <w:jc w:val="center"/>
              <w:rPr>
                <w:rFonts w:cs="宋体" w:hint="eastAsia"/>
                <w:color w:val="000000"/>
                <w:sz w:val="20"/>
              </w:rPr>
            </w:pPr>
            <w:r>
              <w:rPr>
                <w:rFonts w:cs="宋体"/>
                <w:color w:val="000000"/>
                <w:sz w:val="20"/>
              </w:rPr>
              <w:t>10.00</w:t>
            </w:r>
          </w:p>
        </w:tc>
        <w:tc>
          <w:tcPr>
            <w:tcW w:w="170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161B11" w:rsidRDefault="00161B11" w:rsidP="0011440D">
            <w:pPr>
              <w:widowControl/>
              <w:spacing w:line="240" w:lineRule="auto"/>
              <w:jc w:val="center"/>
              <w:rPr>
                <w:rFonts w:cs="宋体" w:hint="eastAsia"/>
                <w:color w:val="000000"/>
                <w:sz w:val="20"/>
              </w:rPr>
            </w:pPr>
            <w:r>
              <w:rPr>
                <w:rFonts w:cs="宋体"/>
                <w:color w:val="000000"/>
                <w:sz w:val="20"/>
              </w:rPr>
              <w:t>8.39</w:t>
            </w:r>
          </w:p>
        </w:tc>
      </w:tr>
      <w:tr w:rsidR="00161B11" w:rsidTr="00360B17">
        <w:trPr>
          <w:trHeight w:val="793"/>
        </w:trPr>
        <w:tc>
          <w:tcPr>
            <w:tcW w:w="1384"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rsidP="00EE59B9">
            <w:pPr>
              <w:widowControl/>
              <w:spacing w:line="240" w:lineRule="auto"/>
              <w:jc w:val="center"/>
              <w:rPr>
                <w:rFonts w:cs="宋体" w:hint="eastAsia"/>
                <w:color w:val="000000"/>
                <w:sz w:val="20"/>
              </w:rPr>
            </w:pPr>
            <w:r>
              <w:rPr>
                <w:rFonts w:cs="宋体" w:hint="eastAsia"/>
                <w:color w:val="000000"/>
                <w:sz w:val="20"/>
              </w:rPr>
              <w:t>7</w:t>
            </w:r>
          </w:p>
        </w:tc>
        <w:tc>
          <w:tcPr>
            <w:tcW w:w="5103"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161B11" w:rsidRDefault="00161B11" w:rsidP="0011440D">
            <w:pPr>
              <w:widowControl/>
              <w:spacing w:line="240" w:lineRule="auto"/>
              <w:jc w:val="left"/>
              <w:rPr>
                <w:rFonts w:cs="宋体" w:hint="eastAsia"/>
                <w:color w:val="000000"/>
                <w:sz w:val="20"/>
              </w:rPr>
            </w:pPr>
            <w:r>
              <w:rPr>
                <w:rFonts w:cs="宋体"/>
                <w:color w:val="000000"/>
                <w:sz w:val="20"/>
              </w:rPr>
              <w:t>教学目标科学、准确，符合大纲要求、学科特点与学生实际，课堂教学目标呼应课程教学目标。</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pPr>
              <w:widowControl/>
              <w:spacing w:line="240" w:lineRule="auto"/>
              <w:jc w:val="center"/>
              <w:rPr>
                <w:rFonts w:cs="宋体" w:hint="eastAsia"/>
                <w:color w:val="000000"/>
                <w:sz w:val="20"/>
              </w:rPr>
            </w:pPr>
            <w:r>
              <w:rPr>
                <w:rFonts w:cs="宋体"/>
                <w:color w:val="000000"/>
                <w:sz w:val="20"/>
              </w:rPr>
              <w:t>10.00</w:t>
            </w:r>
          </w:p>
        </w:tc>
        <w:tc>
          <w:tcPr>
            <w:tcW w:w="170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rsidP="0011440D">
            <w:pPr>
              <w:widowControl/>
              <w:spacing w:line="240" w:lineRule="auto"/>
              <w:jc w:val="center"/>
              <w:rPr>
                <w:rFonts w:cs="宋体" w:hint="eastAsia"/>
                <w:color w:val="000000"/>
                <w:sz w:val="20"/>
              </w:rPr>
            </w:pPr>
            <w:r>
              <w:rPr>
                <w:rFonts w:cs="宋体"/>
                <w:color w:val="000000"/>
                <w:sz w:val="20"/>
              </w:rPr>
              <w:t>8.65</w:t>
            </w:r>
          </w:p>
        </w:tc>
      </w:tr>
      <w:tr w:rsidR="00161B11" w:rsidTr="00EE59B9">
        <w:tc>
          <w:tcPr>
            <w:tcW w:w="1384"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161B11" w:rsidRDefault="00161B11" w:rsidP="00EE59B9">
            <w:pPr>
              <w:widowControl/>
              <w:spacing w:line="240" w:lineRule="auto"/>
              <w:jc w:val="center"/>
              <w:rPr>
                <w:rFonts w:cs="宋体" w:hint="eastAsia"/>
                <w:color w:val="000000"/>
                <w:sz w:val="20"/>
              </w:rPr>
            </w:pPr>
            <w:r>
              <w:rPr>
                <w:rFonts w:cs="宋体" w:hint="eastAsia"/>
                <w:color w:val="000000"/>
                <w:sz w:val="20"/>
              </w:rPr>
              <w:t>8</w:t>
            </w:r>
          </w:p>
        </w:tc>
        <w:tc>
          <w:tcPr>
            <w:tcW w:w="5103"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161B11" w:rsidRDefault="00161B11" w:rsidP="0011440D">
            <w:pPr>
              <w:widowControl/>
              <w:spacing w:line="240" w:lineRule="auto"/>
              <w:jc w:val="left"/>
              <w:rPr>
                <w:rFonts w:cs="宋体" w:hint="eastAsia"/>
                <w:color w:val="000000"/>
                <w:sz w:val="20"/>
              </w:rPr>
            </w:pPr>
            <w:r>
              <w:rPr>
                <w:rFonts w:cs="宋体"/>
                <w:color w:val="000000"/>
                <w:sz w:val="20"/>
              </w:rPr>
              <w:t>课堂教学形式灵活，方法、手段新颖，能充分、熟练使用在线教学平台做好课前预习、课堂教学引入、学习内容深化、随堂测验等环节。</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161B11" w:rsidRDefault="00161B11">
            <w:pPr>
              <w:widowControl/>
              <w:spacing w:line="240" w:lineRule="auto"/>
              <w:jc w:val="center"/>
              <w:rPr>
                <w:rFonts w:cs="宋体" w:hint="eastAsia"/>
                <w:color w:val="000000"/>
                <w:sz w:val="20"/>
              </w:rPr>
            </w:pPr>
            <w:r>
              <w:rPr>
                <w:rFonts w:cs="宋体"/>
                <w:color w:val="000000"/>
                <w:sz w:val="20"/>
              </w:rPr>
              <w:t>10.00</w:t>
            </w:r>
          </w:p>
        </w:tc>
        <w:tc>
          <w:tcPr>
            <w:tcW w:w="170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161B11" w:rsidRDefault="00161B11" w:rsidP="0011440D">
            <w:pPr>
              <w:widowControl/>
              <w:spacing w:line="240" w:lineRule="auto"/>
              <w:jc w:val="center"/>
              <w:rPr>
                <w:rFonts w:cs="宋体" w:hint="eastAsia"/>
                <w:color w:val="000000"/>
                <w:sz w:val="20"/>
              </w:rPr>
            </w:pPr>
            <w:r>
              <w:rPr>
                <w:rFonts w:cs="宋体"/>
                <w:color w:val="000000"/>
                <w:sz w:val="20"/>
              </w:rPr>
              <w:t>7.92</w:t>
            </w:r>
          </w:p>
        </w:tc>
      </w:tr>
      <w:tr w:rsidR="00161B11" w:rsidTr="00360B17">
        <w:trPr>
          <w:trHeight w:val="817"/>
        </w:trPr>
        <w:tc>
          <w:tcPr>
            <w:tcW w:w="1384"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rsidP="00EE59B9">
            <w:pPr>
              <w:widowControl/>
              <w:spacing w:line="240" w:lineRule="auto"/>
              <w:jc w:val="center"/>
              <w:rPr>
                <w:rFonts w:cs="宋体" w:hint="eastAsia"/>
                <w:color w:val="000000"/>
                <w:sz w:val="20"/>
              </w:rPr>
            </w:pPr>
            <w:r>
              <w:rPr>
                <w:rFonts w:cs="宋体" w:hint="eastAsia"/>
                <w:color w:val="000000"/>
                <w:sz w:val="20"/>
              </w:rPr>
              <w:t>9</w:t>
            </w:r>
          </w:p>
        </w:tc>
        <w:tc>
          <w:tcPr>
            <w:tcW w:w="5103"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161B11" w:rsidRDefault="00161B11" w:rsidP="0011440D">
            <w:pPr>
              <w:widowControl/>
              <w:spacing w:line="240" w:lineRule="auto"/>
              <w:jc w:val="left"/>
              <w:rPr>
                <w:rFonts w:cs="宋体" w:hint="eastAsia"/>
                <w:color w:val="000000"/>
                <w:sz w:val="20"/>
              </w:rPr>
            </w:pPr>
            <w:r>
              <w:rPr>
                <w:rFonts w:cs="宋体"/>
                <w:color w:val="000000"/>
                <w:sz w:val="20"/>
              </w:rPr>
              <w:t>能依据课堂教学目标设置课堂互动，能灵活应对学生的反馈，引导学生思考、质疑和讨论。</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pPr>
              <w:widowControl/>
              <w:spacing w:line="240" w:lineRule="auto"/>
              <w:jc w:val="center"/>
              <w:rPr>
                <w:rFonts w:cs="宋体" w:hint="eastAsia"/>
                <w:color w:val="000000"/>
                <w:sz w:val="20"/>
              </w:rPr>
            </w:pPr>
            <w:r>
              <w:rPr>
                <w:rFonts w:cs="宋体"/>
                <w:color w:val="000000"/>
                <w:sz w:val="20"/>
              </w:rPr>
              <w:t>10.00</w:t>
            </w:r>
          </w:p>
        </w:tc>
        <w:tc>
          <w:tcPr>
            <w:tcW w:w="170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rsidP="0011440D">
            <w:pPr>
              <w:widowControl/>
              <w:spacing w:line="240" w:lineRule="auto"/>
              <w:jc w:val="center"/>
              <w:rPr>
                <w:rFonts w:cs="宋体" w:hint="eastAsia"/>
                <w:color w:val="000000"/>
                <w:sz w:val="20"/>
              </w:rPr>
            </w:pPr>
            <w:r>
              <w:rPr>
                <w:rFonts w:cs="宋体"/>
                <w:color w:val="000000"/>
                <w:sz w:val="20"/>
              </w:rPr>
              <w:t>8.15</w:t>
            </w:r>
          </w:p>
        </w:tc>
      </w:tr>
      <w:tr w:rsidR="00161B11" w:rsidTr="00360B17">
        <w:trPr>
          <w:trHeight w:val="801"/>
        </w:trPr>
        <w:tc>
          <w:tcPr>
            <w:tcW w:w="1384"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161B11" w:rsidRDefault="00161B11" w:rsidP="00EE59B9">
            <w:pPr>
              <w:widowControl/>
              <w:spacing w:line="240" w:lineRule="auto"/>
              <w:jc w:val="center"/>
              <w:rPr>
                <w:rFonts w:cs="宋体" w:hint="eastAsia"/>
                <w:color w:val="000000"/>
                <w:sz w:val="20"/>
              </w:rPr>
            </w:pPr>
            <w:r>
              <w:rPr>
                <w:rFonts w:cs="宋体" w:hint="eastAsia"/>
                <w:color w:val="000000"/>
                <w:sz w:val="20"/>
              </w:rPr>
              <w:t>10</w:t>
            </w:r>
          </w:p>
        </w:tc>
        <w:tc>
          <w:tcPr>
            <w:tcW w:w="5103"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161B11" w:rsidRDefault="00161B11" w:rsidP="0011440D">
            <w:pPr>
              <w:widowControl/>
              <w:spacing w:line="240" w:lineRule="auto"/>
              <w:jc w:val="left"/>
              <w:rPr>
                <w:rFonts w:cs="宋体" w:hint="eastAsia"/>
                <w:color w:val="000000"/>
                <w:sz w:val="20"/>
              </w:rPr>
            </w:pPr>
            <w:r>
              <w:rPr>
                <w:rFonts w:cs="宋体"/>
                <w:color w:val="000000"/>
                <w:sz w:val="20"/>
              </w:rPr>
              <w:t>课堂讲授富有吸引力，课堂气氛融洽，学生思维活跃，深度参与课堂。</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161B11" w:rsidRDefault="00161B11">
            <w:pPr>
              <w:widowControl/>
              <w:spacing w:line="240" w:lineRule="auto"/>
              <w:jc w:val="center"/>
              <w:rPr>
                <w:rFonts w:cs="宋体" w:hint="eastAsia"/>
                <w:color w:val="000000"/>
                <w:sz w:val="20"/>
              </w:rPr>
            </w:pPr>
            <w:r>
              <w:rPr>
                <w:rFonts w:cs="宋体"/>
                <w:color w:val="000000"/>
                <w:sz w:val="20"/>
              </w:rPr>
              <w:t>10.00</w:t>
            </w:r>
          </w:p>
        </w:tc>
        <w:tc>
          <w:tcPr>
            <w:tcW w:w="170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161B11" w:rsidRDefault="00161B11" w:rsidP="0011440D">
            <w:pPr>
              <w:widowControl/>
              <w:spacing w:line="240" w:lineRule="auto"/>
              <w:jc w:val="center"/>
              <w:rPr>
                <w:rFonts w:cs="宋体" w:hint="eastAsia"/>
                <w:color w:val="000000"/>
                <w:sz w:val="20"/>
              </w:rPr>
            </w:pPr>
            <w:r>
              <w:rPr>
                <w:rFonts w:cs="宋体"/>
                <w:color w:val="000000"/>
                <w:sz w:val="20"/>
              </w:rPr>
              <w:t>8.11</w:t>
            </w:r>
          </w:p>
        </w:tc>
      </w:tr>
      <w:tr w:rsidR="00161B11" w:rsidTr="00360B17">
        <w:trPr>
          <w:trHeight w:val="785"/>
        </w:trPr>
        <w:tc>
          <w:tcPr>
            <w:tcW w:w="1384"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rsidP="00EE59B9">
            <w:pPr>
              <w:widowControl/>
              <w:spacing w:line="240" w:lineRule="auto"/>
              <w:jc w:val="center"/>
              <w:rPr>
                <w:rFonts w:cs="宋体" w:hint="eastAsia"/>
                <w:color w:val="000000"/>
                <w:sz w:val="20"/>
              </w:rPr>
            </w:pPr>
            <w:r>
              <w:rPr>
                <w:rFonts w:cs="宋体" w:hint="eastAsia"/>
                <w:color w:val="000000"/>
                <w:sz w:val="20"/>
              </w:rPr>
              <w:t>11</w:t>
            </w:r>
          </w:p>
        </w:tc>
        <w:tc>
          <w:tcPr>
            <w:tcW w:w="5103"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161B11" w:rsidRDefault="00161B11" w:rsidP="0011440D">
            <w:pPr>
              <w:widowControl/>
              <w:spacing w:line="240" w:lineRule="auto"/>
              <w:jc w:val="left"/>
              <w:rPr>
                <w:rFonts w:cs="宋体" w:hint="eastAsia"/>
                <w:color w:val="000000"/>
                <w:sz w:val="20"/>
              </w:rPr>
            </w:pPr>
            <w:r>
              <w:rPr>
                <w:rFonts w:cs="宋体"/>
                <w:color w:val="000000"/>
                <w:sz w:val="20"/>
              </w:rPr>
              <w:t>学生知识、能力与思维得到发展，实现教学目标的达成。形成适合学科特色、学生特点的教学模式。</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pPr>
              <w:widowControl/>
              <w:spacing w:line="240" w:lineRule="auto"/>
              <w:jc w:val="center"/>
              <w:rPr>
                <w:rFonts w:cs="宋体" w:hint="eastAsia"/>
                <w:color w:val="000000"/>
                <w:sz w:val="20"/>
              </w:rPr>
            </w:pPr>
            <w:r>
              <w:rPr>
                <w:rFonts w:cs="宋体"/>
                <w:color w:val="000000"/>
                <w:sz w:val="20"/>
              </w:rPr>
              <w:t>10.00</w:t>
            </w:r>
          </w:p>
        </w:tc>
        <w:tc>
          <w:tcPr>
            <w:tcW w:w="170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161B11" w:rsidRDefault="00161B11" w:rsidP="0011440D">
            <w:pPr>
              <w:widowControl/>
              <w:spacing w:line="240" w:lineRule="auto"/>
              <w:jc w:val="center"/>
              <w:rPr>
                <w:rFonts w:cs="宋体" w:hint="eastAsia"/>
                <w:color w:val="000000"/>
                <w:sz w:val="20"/>
              </w:rPr>
            </w:pPr>
            <w:r>
              <w:rPr>
                <w:rFonts w:cs="宋体"/>
                <w:color w:val="000000"/>
                <w:sz w:val="20"/>
              </w:rPr>
              <w:t>8.08</w:t>
            </w:r>
          </w:p>
        </w:tc>
      </w:tr>
    </w:tbl>
    <w:p w:rsidR="00360B17" w:rsidRDefault="00360B17">
      <w:pPr>
        <w:rPr>
          <w:rFonts w:hint="eastAsia"/>
          <w:b/>
          <w:color w:val="000000"/>
        </w:rPr>
      </w:pPr>
    </w:p>
    <w:p w:rsidR="00360B17" w:rsidRDefault="00360B17" w:rsidP="00360B17">
      <w:pPr>
        <w:widowControl/>
        <w:spacing w:line="240" w:lineRule="auto"/>
        <w:ind w:firstLineChars="200" w:firstLine="560"/>
        <w:jc w:val="left"/>
        <w:rPr>
          <w:rFonts w:ascii="楷体_GB2312" w:eastAsia="楷体_GB2312" w:hint="eastAsia"/>
          <w:color w:val="000000"/>
          <w:sz w:val="28"/>
          <w:szCs w:val="32"/>
        </w:rPr>
        <w:sectPr w:rsidR="00360B17">
          <w:headerReference w:type="even" r:id="rId10"/>
          <w:headerReference w:type="default" r:id="rId11"/>
          <w:footerReference w:type="even" r:id="rId12"/>
          <w:footerReference w:type="default" r:id="rId13"/>
          <w:footnotePr>
            <w:numRestart w:val="eachPage"/>
          </w:footnotePr>
          <w:pgSz w:w="11906" w:h="16838"/>
          <w:pgMar w:top="1985" w:right="1531" w:bottom="1701" w:left="1701" w:header="964" w:footer="851" w:gutter="0"/>
          <w:cols w:space="720"/>
          <w:docGrid w:linePitch="312"/>
        </w:sectPr>
      </w:pPr>
    </w:p>
    <w:p w:rsidR="00275036" w:rsidRPr="002E0410" w:rsidRDefault="00A3372B" w:rsidP="00A3372B">
      <w:pPr>
        <w:pStyle w:val="MycosCaption"/>
        <w:ind w:firstLine="0"/>
        <w:rPr>
          <w:rFonts w:hint="eastAsia"/>
          <w:color w:val="000000"/>
          <w:sz w:val="20"/>
        </w:rPr>
      </w:pPr>
      <w:r w:rsidRPr="002E0410">
        <w:rPr>
          <w:rFonts w:hint="eastAsia"/>
          <w:color w:val="000000"/>
          <w:sz w:val="20"/>
        </w:rPr>
        <w:lastRenderedPageBreak/>
        <w:t>表</w:t>
      </w:r>
      <w:r w:rsidRPr="002E0410">
        <w:rPr>
          <w:rFonts w:hint="eastAsia"/>
          <w:color w:val="000000"/>
          <w:sz w:val="20"/>
        </w:rPr>
        <w:t xml:space="preserve">3  </w:t>
      </w:r>
      <w:r w:rsidR="00C20CB2">
        <w:rPr>
          <w:rFonts w:hint="eastAsia"/>
          <w:color w:val="000000"/>
          <w:sz w:val="20"/>
        </w:rPr>
        <w:t>3</w:t>
      </w:r>
      <w:r w:rsidRPr="002E0410">
        <w:rPr>
          <w:rFonts w:hint="eastAsia"/>
          <w:color w:val="000000"/>
          <w:sz w:val="20"/>
        </w:rPr>
        <w:t>月份</w:t>
      </w:r>
      <w:r w:rsidR="00015A82">
        <w:rPr>
          <w:rFonts w:hint="eastAsia"/>
          <w:color w:val="000000"/>
          <w:sz w:val="20"/>
        </w:rPr>
        <w:t>校级</w:t>
      </w:r>
      <w:bookmarkStart w:id="0" w:name="_GoBack"/>
      <w:bookmarkEnd w:id="0"/>
      <w:r w:rsidRPr="002E0410">
        <w:rPr>
          <w:color w:val="000000"/>
          <w:sz w:val="20"/>
        </w:rPr>
        <w:t>教学督导评课</w:t>
      </w:r>
      <w:r w:rsidR="00F55B24" w:rsidRPr="002E0410">
        <w:rPr>
          <w:color w:val="000000"/>
          <w:sz w:val="20"/>
        </w:rPr>
        <w:t>指标</w:t>
      </w:r>
      <w:r w:rsidR="00586B96" w:rsidRPr="002E0410">
        <w:rPr>
          <w:color w:val="000000"/>
          <w:sz w:val="20"/>
        </w:rPr>
        <w:t>学院</w:t>
      </w:r>
      <w:r w:rsidR="00F55B24" w:rsidRPr="002E0410">
        <w:rPr>
          <w:color w:val="000000"/>
          <w:sz w:val="20"/>
        </w:rPr>
        <w:t>得分</w:t>
      </w:r>
    </w:p>
    <w:tbl>
      <w:tblPr>
        <w:tblW w:w="54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8"/>
        <w:gridCol w:w="1134"/>
        <w:gridCol w:w="851"/>
        <w:gridCol w:w="989"/>
        <w:gridCol w:w="992"/>
        <w:gridCol w:w="992"/>
        <w:gridCol w:w="851"/>
        <w:gridCol w:w="851"/>
        <w:gridCol w:w="851"/>
        <w:gridCol w:w="851"/>
        <w:gridCol w:w="851"/>
        <w:gridCol w:w="851"/>
        <w:gridCol w:w="851"/>
      </w:tblGrid>
      <w:tr w:rsidR="00360B17" w:rsidTr="002E0410">
        <w:trPr>
          <w:trHeight w:val="447"/>
          <w:tblHeader/>
        </w:trPr>
        <w:tc>
          <w:tcPr>
            <w:tcW w:w="2126" w:type="dxa"/>
            <w:tcBorders>
              <w:top w:val="single" w:sz="6" w:space="0" w:color="D7D7D7"/>
              <w:left w:val="single" w:sz="6" w:space="0" w:color="D7D7D7"/>
              <w:bottom w:val="single" w:sz="6" w:space="0" w:color="D7D7D7"/>
              <w:right w:val="single" w:sz="6" w:space="0" w:color="D7D7D7"/>
            </w:tcBorders>
            <w:shd w:val="clear" w:color="auto" w:fill="003D9C"/>
            <w:tcMar>
              <w:top w:w="60" w:type="dxa"/>
              <w:bottom w:w="60" w:type="dxa"/>
            </w:tcMar>
            <w:vAlign w:val="center"/>
          </w:tcPr>
          <w:p w:rsidR="00360B17" w:rsidRDefault="00360B17" w:rsidP="00360B17">
            <w:pPr>
              <w:keepNext/>
              <w:widowControl/>
              <w:spacing w:line="240" w:lineRule="auto"/>
              <w:jc w:val="center"/>
              <w:rPr>
                <w:rFonts w:cs="宋体" w:hint="eastAsia"/>
                <w:b/>
                <w:color w:val="FFFFFF"/>
                <w:sz w:val="20"/>
              </w:rPr>
            </w:pPr>
            <w:r>
              <w:rPr>
                <w:rFonts w:cs="宋体"/>
                <w:b/>
                <w:color w:val="FFFFFF"/>
                <w:sz w:val="20"/>
              </w:rPr>
              <w:t>院系名称</w:t>
            </w:r>
          </w:p>
        </w:tc>
        <w:tc>
          <w:tcPr>
            <w:tcW w:w="1418" w:type="dxa"/>
            <w:tcBorders>
              <w:top w:val="single" w:sz="6" w:space="0" w:color="D7D7D7"/>
              <w:left w:val="single" w:sz="6" w:space="0" w:color="D7D7D7"/>
              <w:bottom w:val="single" w:sz="6" w:space="0" w:color="D7D7D7"/>
              <w:right w:val="single" w:sz="6" w:space="0" w:color="D7D7D7"/>
            </w:tcBorders>
            <w:shd w:val="clear" w:color="auto" w:fill="003D9C"/>
            <w:tcMar>
              <w:top w:w="60" w:type="dxa"/>
              <w:bottom w:w="60" w:type="dxa"/>
            </w:tcMar>
            <w:vAlign w:val="center"/>
          </w:tcPr>
          <w:p w:rsidR="00360B17" w:rsidRDefault="00360B17" w:rsidP="00360B17">
            <w:pPr>
              <w:keepNext/>
              <w:widowControl/>
              <w:spacing w:line="240" w:lineRule="auto"/>
              <w:jc w:val="center"/>
              <w:rPr>
                <w:rFonts w:cs="宋体" w:hint="eastAsia"/>
                <w:b/>
                <w:color w:val="FFFFFF"/>
                <w:sz w:val="20"/>
              </w:rPr>
            </w:pPr>
            <w:r>
              <w:rPr>
                <w:rFonts w:cs="宋体"/>
                <w:b/>
                <w:color w:val="FFFFFF"/>
                <w:sz w:val="20"/>
              </w:rPr>
              <w:t>总得分</w:t>
            </w:r>
          </w:p>
        </w:tc>
        <w:tc>
          <w:tcPr>
            <w:tcW w:w="1134" w:type="dxa"/>
            <w:tcBorders>
              <w:top w:val="single" w:sz="6" w:space="0" w:color="D7D7D7"/>
              <w:left w:val="single" w:sz="6" w:space="0" w:color="D7D7D7"/>
              <w:bottom w:val="single" w:sz="6" w:space="0" w:color="D7D7D7"/>
              <w:right w:val="single" w:sz="6" w:space="0" w:color="D7D7D7"/>
            </w:tcBorders>
            <w:shd w:val="clear" w:color="auto" w:fill="003D9C"/>
            <w:tcMar>
              <w:top w:w="60" w:type="dxa"/>
              <w:bottom w:w="60" w:type="dxa"/>
            </w:tcMar>
            <w:vAlign w:val="center"/>
          </w:tcPr>
          <w:p w:rsidR="00360B17" w:rsidRDefault="00C20CB2" w:rsidP="00360B17">
            <w:pPr>
              <w:keepNext/>
              <w:widowControl/>
              <w:spacing w:line="240" w:lineRule="auto"/>
              <w:jc w:val="center"/>
              <w:rPr>
                <w:rFonts w:cs="宋体" w:hint="eastAsia"/>
                <w:b/>
                <w:color w:val="FFFFFF"/>
                <w:sz w:val="20"/>
              </w:rPr>
            </w:pPr>
            <w:r>
              <w:rPr>
                <w:rFonts w:cs="宋体" w:hint="eastAsia"/>
                <w:b/>
                <w:color w:val="FFFFFF"/>
                <w:sz w:val="18"/>
              </w:rPr>
              <w:t>3</w:t>
            </w:r>
            <w:r w:rsidR="00360B17" w:rsidRPr="009F5E9A">
              <w:rPr>
                <w:rFonts w:cs="宋体" w:hint="eastAsia"/>
                <w:b/>
                <w:color w:val="FFFFFF"/>
                <w:sz w:val="18"/>
              </w:rPr>
              <w:t>月份</w:t>
            </w:r>
            <w:r w:rsidR="00360B17" w:rsidRPr="009F5E9A">
              <w:rPr>
                <w:rFonts w:cs="宋体"/>
                <w:b/>
                <w:color w:val="FFFFFF"/>
                <w:sz w:val="18"/>
              </w:rPr>
              <w:t>被评次数</w:t>
            </w:r>
          </w:p>
        </w:tc>
        <w:tc>
          <w:tcPr>
            <w:tcW w:w="851" w:type="dxa"/>
            <w:tcBorders>
              <w:top w:val="single" w:sz="6" w:space="0" w:color="D7D7D7"/>
              <w:left w:val="single" w:sz="6" w:space="0" w:color="D7D7D7"/>
              <w:bottom w:val="single" w:sz="6" w:space="0" w:color="D7D7D7"/>
              <w:right w:val="single" w:sz="6" w:space="0" w:color="D7D7D7"/>
            </w:tcBorders>
            <w:shd w:val="clear" w:color="auto" w:fill="003D9C"/>
            <w:tcMar>
              <w:top w:w="60" w:type="dxa"/>
              <w:bottom w:w="60" w:type="dxa"/>
            </w:tcMar>
            <w:vAlign w:val="center"/>
          </w:tcPr>
          <w:p w:rsidR="00360B17" w:rsidRDefault="00360B17" w:rsidP="00360B17">
            <w:pPr>
              <w:keepNext/>
              <w:widowControl/>
              <w:spacing w:line="240" w:lineRule="auto"/>
              <w:jc w:val="center"/>
              <w:rPr>
                <w:rFonts w:cs="宋体" w:hint="eastAsia"/>
                <w:b/>
                <w:color w:val="FFFFFF"/>
                <w:sz w:val="20"/>
              </w:rPr>
            </w:pPr>
            <w:r>
              <w:rPr>
                <w:rFonts w:cs="宋体"/>
                <w:b/>
                <w:color w:val="FFFFFF"/>
                <w:sz w:val="20"/>
              </w:rPr>
              <w:t>指标</w:t>
            </w:r>
            <w:r>
              <w:rPr>
                <w:rFonts w:cs="宋体" w:hint="eastAsia"/>
                <w:b/>
                <w:color w:val="FFFFFF"/>
                <w:sz w:val="20"/>
              </w:rPr>
              <w:t>1</w:t>
            </w:r>
          </w:p>
        </w:tc>
        <w:tc>
          <w:tcPr>
            <w:tcW w:w="989" w:type="dxa"/>
            <w:tcBorders>
              <w:top w:val="single" w:sz="6" w:space="0" w:color="D7D7D7"/>
              <w:left w:val="single" w:sz="6" w:space="0" w:color="D7D7D7"/>
              <w:bottom w:val="single" w:sz="6" w:space="0" w:color="D7D7D7"/>
              <w:right w:val="single" w:sz="6" w:space="0" w:color="D7D7D7"/>
            </w:tcBorders>
            <w:shd w:val="clear" w:color="auto" w:fill="003D9C"/>
            <w:tcMar>
              <w:top w:w="60" w:type="dxa"/>
              <w:bottom w:w="60" w:type="dxa"/>
            </w:tcMar>
            <w:vAlign w:val="center"/>
          </w:tcPr>
          <w:p w:rsidR="00360B17" w:rsidRDefault="00360B17" w:rsidP="00360B17">
            <w:pPr>
              <w:keepNext/>
              <w:widowControl/>
              <w:spacing w:line="240" w:lineRule="auto"/>
              <w:jc w:val="center"/>
              <w:rPr>
                <w:rFonts w:cs="宋体" w:hint="eastAsia"/>
                <w:b/>
                <w:color w:val="FFFFFF"/>
                <w:sz w:val="20"/>
              </w:rPr>
            </w:pPr>
            <w:r>
              <w:rPr>
                <w:rFonts w:cs="宋体" w:hint="eastAsia"/>
                <w:b/>
                <w:color w:val="FFFFFF"/>
                <w:sz w:val="20"/>
              </w:rPr>
              <w:t>指标</w:t>
            </w:r>
            <w:r>
              <w:rPr>
                <w:rFonts w:cs="宋体" w:hint="eastAsia"/>
                <w:b/>
                <w:color w:val="FFFFFF"/>
                <w:sz w:val="20"/>
              </w:rPr>
              <w:t>2</w:t>
            </w:r>
          </w:p>
        </w:tc>
        <w:tc>
          <w:tcPr>
            <w:tcW w:w="992" w:type="dxa"/>
            <w:tcBorders>
              <w:top w:val="single" w:sz="6" w:space="0" w:color="D7D7D7"/>
              <w:left w:val="single" w:sz="6" w:space="0" w:color="D7D7D7"/>
              <w:bottom w:val="single" w:sz="6" w:space="0" w:color="D7D7D7"/>
              <w:right w:val="single" w:sz="6" w:space="0" w:color="D7D7D7"/>
            </w:tcBorders>
            <w:shd w:val="clear" w:color="auto" w:fill="003D9C"/>
            <w:tcMar>
              <w:top w:w="60" w:type="dxa"/>
              <w:bottom w:w="60" w:type="dxa"/>
            </w:tcMar>
            <w:vAlign w:val="center"/>
          </w:tcPr>
          <w:p w:rsidR="00360B17" w:rsidRDefault="00360B17" w:rsidP="00360B17">
            <w:pPr>
              <w:keepNext/>
              <w:widowControl/>
              <w:spacing w:line="240" w:lineRule="auto"/>
              <w:jc w:val="center"/>
              <w:rPr>
                <w:rFonts w:cs="宋体" w:hint="eastAsia"/>
                <w:b/>
                <w:color w:val="FFFFFF"/>
                <w:sz w:val="20"/>
              </w:rPr>
            </w:pPr>
            <w:r>
              <w:rPr>
                <w:rFonts w:cs="宋体"/>
                <w:b/>
                <w:color w:val="FFFFFF"/>
                <w:sz w:val="20"/>
              </w:rPr>
              <w:t>指标</w:t>
            </w:r>
            <w:r>
              <w:rPr>
                <w:rFonts w:cs="宋体" w:hint="eastAsia"/>
                <w:b/>
                <w:color w:val="FFFFFF"/>
                <w:sz w:val="20"/>
              </w:rPr>
              <w:t>3</w:t>
            </w:r>
          </w:p>
        </w:tc>
        <w:tc>
          <w:tcPr>
            <w:tcW w:w="992" w:type="dxa"/>
            <w:tcBorders>
              <w:top w:val="single" w:sz="6" w:space="0" w:color="D7D7D7"/>
              <w:left w:val="single" w:sz="6" w:space="0" w:color="D7D7D7"/>
              <w:bottom w:val="single" w:sz="6" w:space="0" w:color="D7D7D7"/>
              <w:right w:val="single" w:sz="6" w:space="0" w:color="D7D7D7"/>
            </w:tcBorders>
            <w:shd w:val="clear" w:color="auto" w:fill="003D9C"/>
            <w:tcMar>
              <w:top w:w="60" w:type="dxa"/>
              <w:bottom w:w="60" w:type="dxa"/>
            </w:tcMar>
            <w:vAlign w:val="center"/>
          </w:tcPr>
          <w:p w:rsidR="00360B17" w:rsidRDefault="00360B17" w:rsidP="00360B17">
            <w:pPr>
              <w:keepNext/>
              <w:widowControl/>
              <w:spacing w:line="240" w:lineRule="auto"/>
              <w:jc w:val="center"/>
              <w:rPr>
                <w:rFonts w:cs="宋体" w:hint="eastAsia"/>
                <w:b/>
                <w:color w:val="FFFFFF"/>
                <w:sz w:val="20"/>
              </w:rPr>
            </w:pPr>
            <w:r>
              <w:rPr>
                <w:rFonts w:cs="宋体" w:hint="eastAsia"/>
                <w:b/>
                <w:color w:val="FFFFFF"/>
                <w:sz w:val="20"/>
              </w:rPr>
              <w:t>指标</w:t>
            </w:r>
            <w:r>
              <w:rPr>
                <w:rFonts w:cs="宋体" w:hint="eastAsia"/>
                <w:b/>
                <w:color w:val="FFFFFF"/>
                <w:sz w:val="20"/>
              </w:rPr>
              <w:t>4</w:t>
            </w:r>
          </w:p>
        </w:tc>
        <w:tc>
          <w:tcPr>
            <w:tcW w:w="851" w:type="dxa"/>
            <w:tcBorders>
              <w:top w:val="single" w:sz="6" w:space="0" w:color="D7D7D7"/>
              <w:left w:val="single" w:sz="6" w:space="0" w:color="D7D7D7"/>
              <w:bottom w:val="single" w:sz="6" w:space="0" w:color="D7D7D7"/>
              <w:right w:val="single" w:sz="6" w:space="0" w:color="D7D7D7"/>
            </w:tcBorders>
            <w:shd w:val="clear" w:color="auto" w:fill="003D9C"/>
            <w:tcMar>
              <w:top w:w="60" w:type="dxa"/>
              <w:bottom w:w="60" w:type="dxa"/>
            </w:tcMar>
            <w:vAlign w:val="center"/>
          </w:tcPr>
          <w:p w:rsidR="00360B17" w:rsidRDefault="00360B17" w:rsidP="00360B17">
            <w:pPr>
              <w:widowControl/>
              <w:spacing w:line="240" w:lineRule="auto"/>
              <w:jc w:val="center"/>
              <w:rPr>
                <w:rFonts w:cs="宋体" w:hint="eastAsia"/>
                <w:b/>
                <w:color w:val="FFFFFF"/>
                <w:sz w:val="20"/>
              </w:rPr>
            </w:pPr>
            <w:r>
              <w:rPr>
                <w:rFonts w:cs="宋体" w:hint="eastAsia"/>
                <w:b/>
                <w:color w:val="FFFFFF"/>
                <w:sz w:val="20"/>
              </w:rPr>
              <w:t>指标</w:t>
            </w:r>
            <w:r>
              <w:rPr>
                <w:rFonts w:cs="宋体" w:hint="eastAsia"/>
                <w:b/>
                <w:color w:val="FFFFFF"/>
                <w:sz w:val="20"/>
              </w:rPr>
              <w:t>5</w:t>
            </w:r>
          </w:p>
        </w:tc>
        <w:tc>
          <w:tcPr>
            <w:tcW w:w="851" w:type="dxa"/>
            <w:tcBorders>
              <w:top w:val="single" w:sz="6" w:space="0" w:color="D7D7D7"/>
              <w:left w:val="single" w:sz="6" w:space="0" w:color="D7D7D7"/>
              <w:bottom w:val="single" w:sz="6" w:space="0" w:color="D7D7D7"/>
              <w:right w:val="single" w:sz="6" w:space="0" w:color="D7D7D7"/>
            </w:tcBorders>
            <w:shd w:val="clear" w:color="auto" w:fill="003D9C"/>
            <w:vAlign w:val="center"/>
          </w:tcPr>
          <w:p w:rsidR="00360B17" w:rsidRDefault="00360B17" w:rsidP="00360B17">
            <w:pPr>
              <w:keepNext/>
              <w:widowControl/>
              <w:spacing w:line="240" w:lineRule="auto"/>
              <w:jc w:val="center"/>
              <w:rPr>
                <w:rFonts w:cs="宋体" w:hint="eastAsia"/>
                <w:b/>
                <w:color w:val="FFFFFF"/>
                <w:sz w:val="20"/>
              </w:rPr>
            </w:pPr>
            <w:r>
              <w:rPr>
                <w:rFonts w:cs="宋体" w:hint="eastAsia"/>
                <w:b/>
                <w:color w:val="FFFFFF"/>
                <w:sz w:val="20"/>
              </w:rPr>
              <w:t>指标</w:t>
            </w:r>
            <w:r>
              <w:rPr>
                <w:rFonts w:cs="宋体" w:hint="eastAsia"/>
                <w:b/>
                <w:color w:val="FFFFFF"/>
                <w:sz w:val="20"/>
              </w:rPr>
              <w:t>6</w:t>
            </w:r>
          </w:p>
        </w:tc>
        <w:tc>
          <w:tcPr>
            <w:tcW w:w="851" w:type="dxa"/>
            <w:tcBorders>
              <w:top w:val="single" w:sz="6" w:space="0" w:color="D7D7D7"/>
              <w:left w:val="single" w:sz="6" w:space="0" w:color="D7D7D7"/>
              <w:bottom w:val="single" w:sz="6" w:space="0" w:color="D7D7D7"/>
              <w:right w:val="single" w:sz="6" w:space="0" w:color="D7D7D7"/>
            </w:tcBorders>
            <w:shd w:val="clear" w:color="auto" w:fill="003D9C"/>
            <w:vAlign w:val="center"/>
          </w:tcPr>
          <w:p w:rsidR="00360B17" w:rsidRDefault="00360B17" w:rsidP="00360B17">
            <w:pPr>
              <w:keepNext/>
              <w:widowControl/>
              <w:spacing w:line="240" w:lineRule="auto"/>
              <w:jc w:val="center"/>
              <w:rPr>
                <w:rFonts w:cs="宋体" w:hint="eastAsia"/>
                <w:b/>
                <w:color w:val="FFFFFF"/>
                <w:sz w:val="20"/>
              </w:rPr>
            </w:pPr>
            <w:r>
              <w:rPr>
                <w:rFonts w:cs="宋体" w:hint="eastAsia"/>
                <w:b/>
                <w:color w:val="FFFFFF"/>
                <w:sz w:val="20"/>
              </w:rPr>
              <w:t>指标</w:t>
            </w:r>
            <w:r>
              <w:rPr>
                <w:rFonts w:cs="宋体" w:hint="eastAsia"/>
                <w:b/>
                <w:color w:val="FFFFFF"/>
                <w:sz w:val="20"/>
              </w:rPr>
              <w:t>7</w:t>
            </w:r>
          </w:p>
        </w:tc>
        <w:tc>
          <w:tcPr>
            <w:tcW w:w="851" w:type="dxa"/>
            <w:tcBorders>
              <w:top w:val="single" w:sz="6" w:space="0" w:color="D7D7D7"/>
              <w:left w:val="single" w:sz="6" w:space="0" w:color="D7D7D7"/>
              <w:bottom w:val="single" w:sz="6" w:space="0" w:color="D7D7D7"/>
              <w:right w:val="single" w:sz="6" w:space="0" w:color="D7D7D7"/>
            </w:tcBorders>
            <w:shd w:val="clear" w:color="auto" w:fill="003D9C"/>
            <w:vAlign w:val="center"/>
          </w:tcPr>
          <w:p w:rsidR="00360B17" w:rsidRDefault="00360B17" w:rsidP="00360B17">
            <w:pPr>
              <w:keepNext/>
              <w:widowControl/>
              <w:spacing w:line="240" w:lineRule="auto"/>
              <w:jc w:val="center"/>
              <w:rPr>
                <w:rFonts w:cs="宋体" w:hint="eastAsia"/>
                <w:b/>
                <w:color w:val="FFFFFF"/>
                <w:sz w:val="20"/>
              </w:rPr>
            </w:pPr>
            <w:r>
              <w:rPr>
                <w:rFonts w:cs="宋体" w:hint="eastAsia"/>
                <w:b/>
                <w:color w:val="FFFFFF"/>
                <w:sz w:val="20"/>
              </w:rPr>
              <w:t>指标</w:t>
            </w:r>
            <w:r>
              <w:rPr>
                <w:rFonts w:cs="宋体" w:hint="eastAsia"/>
                <w:b/>
                <w:color w:val="FFFFFF"/>
                <w:sz w:val="20"/>
              </w:rPr>
              <w:t>8</w:t>
            </w:r>
          </w:p>
        </w:tc>
        <w:tc>
          <w:tcPr>
            <w:tcW w:w="851" w:type="dxa"/>
            <w:tcBorders>
              <w:top w:val="single" w:sz="6" w:space="0" w:color="D7D7D7"/>
              <w:left w:val="single" w:sz="6" w:space="0" w:color="D7D7D7"/>
              <w:bottom w:val="single" w:sz="6" w:space="0" w:color="D7D7D7"/>
              <w:right w:val="single" w:sz="6" w:space="0" w:color="D7D7D7"/>
            </w:tcBorders>
            <w:shd w:val="clear" w:color="auto" w:fill="003D9C"/>
            <w:vAlign w:val="center"/>
          </w:tcPr>
          <w:p w:rsidR="00360B17" w:rsidRDefault="00360B17" w:rsidP="00360B17">
            <w:pPr>
              <w:keepNext/>
              <w:widowControl/>
              <w:spacing w:line="240" w:lineRule="auto"/>
              <w:jc w:val="center"/>
              <w:rPr>
                <w:rFonts w:cs="宋体" w:hint="eastAsia"/>
                <w:b/>
                <w:color w:val="FFFFFF"/>
                <w:sz w:val="20"/>
              </w:rPr>
            </w:pPr>
            <w:r>
              <w:rPr>
                <w:rFonts w:cs="宋体" w:hint="eastAsia"/>
                <w:b/>
                <w:color w:val="FFFFFF"/>
                <w:sz w:val="20"/>
              </w:rPr>
              <w:t>指标</w:t>
            </w:r>
            <w:r>
              <w:rPr>
                <w:rFonts w:cs="宋体" w:hint="eastAsia"/>
                <w:b/>
                <w:color w:val="FFFFFF"/>
                <w:sz w:val="20"/>
              </w:rPr>
              <w:t>9</w:t>
            </w:r>
          </w:p>
        </w:tc>
        <w:tc>
          <w:tcPr>
            <w:tcW w:w="851" w:type="dxa"/>
            <w:tcBorders>
              <w:top w:val="single" w:sz="6" w:space="0" w:color="D7D7D7"/>
              <w:left w:val="single" w:sz="6" w:space="0" w:color="D7D7D7"/>
              <w:bottom w:val="single" w:sz="6" w:space="0" w:color="D7D7D7"/>
              <w:right w:val="single" w:sz="6" w:space="0" w:color="D7D7D7"/>
            </w:tcBorders>
            <w:shd w:val="clear" w:color="auto" w:fill="003D9C"/>
            <w:vAlign w:val="center"/>
          </w:tcPr>
          <w:p w:rsidR="00360B17" w:rsidRDefault="00360B17" w:rsidP="00360B17">
            <w:pPr>
              <w:widowControl/>
              <w:spacing w:line="240" w:lineRule="auto"/>
              <w:jc w:val="center"/>
              <w:rPr>
                <w:rFonts w:cs="宋体" w:hint="eastAsia"/>
                <w:b/>
                <w:color w:val="FFFFFF"/>
                <w:sz w:val="20"/>
              </w:rPr>
            </w:pPr>
            <w:r>
              <w:rPr>
                <w:rFonts w:cs="宋体" w:hint="eastAsia"/>
                <w:b/>
                <w:color w:val="FFFFFF"/>
                <w:sz w:val="20"/>
              </w:rPr>
              <w:t>指标</w:t>
            </w:r>
            <w:r>
              <w:rPr>
                <w:rFonts w:cs="宋体" w:hint="eastAsia"/>
                <w:b/>
                <w:color w:val="FFFFFF"/>
                <w:sz w:val="20"/>
              </w:rPr>
              <w:t>10</w:t>
            </w:r>
          </w:p>
        </w:tc>
        <w:tc>
          <w:tcPr>
            <w:tcW w:w="851" w:type="dxa"/>
            <w:tcBorders>
              <w:top w:val="single" w:sz="6" w:space="0" w:color="D7D7D7"/>
              <w:left w:val="single" w:sz="6" w:space="0" w:color="D7D7D7"/>
              <w:bottom w:val="single" w:sz="6" w:space="0" w:color="D7D7D7"/>
              <w:right w:val="single" w:sz="6" w:space="0" w:color="D7D7D7"/>
            </w:tcBorders>
            <w:shd w:val="clear" w:color="auto" w:fill="003D9C"/>
            <w:vAlign w:val="center"/>
          </w:tcPr>
          <w:p w:rsidR="00360B17" w:rsidRDefault="00360B17" w:rsidP="00360B17">
            <w:pPr>
              <w:widowControl/>
              <w:spacing w:line="240" w:lineRule="auto"/>
              <w:jc w:val="center"/>
              <w:rPr>
                <w:rFonts w:cs="宋体" w:hint="eastAsia"/>
                <w:b/>
                <w:color w:val="FFFFFF"/>
                <w:sz w:val="20"/>
              </w:rPr>
            </w:pPr>
            <w:r>
              <w:rPr>
                <w:rFonts w:cs="宋体" w:hint="eastAsia"/>
                <w:b/>
                <w:color w:val="FFFFFF"/>
                <w:sz w:val="20"/>
              </w:rPr>
              <w:t>指标</w:t>
            </w:r>
            <w:r>
              <w:rPr>
                <w:rFonts w:cs="宋体" w:hint="eastAsia"/>
                <w:b/>
                <w:color w:val="FFFFFF"/>
                <w:sz w:val="20"/>
              </w:rPr>
              <w:t>11</w:t>
            </w:r>
          </w:p>
        </w:tc>
      </w:tr>
      <w:tr w:rsidR="00AD758C" w:rsidTr="00360B17">
        <w:tc>
          <w:tcPr>
            <w:tcW w:w="2126"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360B17">
            <w:pPr>
              <w:widowControl/>
              <w:spacing w:line="240" w:lineRule="auto"/>
              <w:jc w:val="center"/>
              <w:rPr>
                <w:rFonts w:cs="宋体" w:hint="eastAsia"/>
                <w:color w:val="000000"/>
                <w:sz w:val="20"/>
              </w:rPr>
            </w:pPr>
            <w:r>
              <w:rPr>
                <w:rFonts w:cs="宋体"/>
                <w:b/>
                <w:color w:val="000000"/>
                <w:sz w:val="20"/>
              </w:rPr>
              <w:t>各院平均</w:t>
            </w:r>
            <w:r w:rsidR="005A0F70">
              <w:rPr>
                <w:rFonts w:cs="宋体"/>
                <w:b/>
                <w:color w:val="000000"/>
                <w:sz w:val="20"/>
              </w:rPr>
              <w:t>值</w:t>
            </w:r>
          </w:p>
        </w:tc>
        <w:tc>
          <w:tcPr>
            <w:tcW w:w="1418"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b/>
                <w:color w:val="000000"/>
                <w:sz w:val="20"/>
              </w:rPr>
              <w:t>82.67</w:t>
            </w:r>
          </w:p>
        </w:tc>
        <w:tc>
          <w:tcPr>
            <w:tcW w:w="1134"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b/>
                <w:color w:val="000000"/>
                <w:sz w:val="20"/>
              </w:rPr>
              <w:t>8.9</w:t>
            </w:r>
          </w:p>
        </w:tc>
        <w:tc>
          <w:tcPr>
            <w:tcW w:w="85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b/>
                <w:color w:val="000000"/>
                <w:sz w:val="20"/>
              </w:rPr>
              <w:t>4.09</w:t>
            </w:r>
          </w:p>
        </w:tc>
        <w:tc>
          <w:tcPr>
            <w:tcW w:w="989"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b/>
                <w:color w:val="000000"/>
                <w:sz w:val="20"/>
              </w:rPr>
              <w:t>3.79</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b/>
                <w:color w:val="000000"/>
                <w:sz w:val="20"/>
              </w:rPr>
              <w:t>9.04</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b/>
                <w:color w:val="000000"/>
                <w:sz w:val="20"/>
              </w:rPr>
              <w:t>8.24</w:t>
            </w:r>
          </w:p>
        </w:tc>
        <w:tc>
          <w:tcPr>
            <w:tcW w:w="85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b/>
                <w:color w:val="000000"/>
                <w:sz w:val="20"/>
              </w:rPr>
              <w:t>8.21</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b/>
                <w:color w:val="000000"/>
                <w:sz w:val="20"/>
              </w:rPr>
              <w:t>8.39</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b/>
                <w:color w:val="000000"/>
                <w:sz w:val="20"/>
              </w:rPr>
              <w:t>8.65</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b/>
                <w:color w:val="000000"/>
                <w:sz w:val="20"/>
              </w:rPr>
              <w:t>7.92</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b/>
                <w:color w:val="000000"/>
                <w:sz w:val="20"/>
              </w:rPr>
              <w:t>8.15</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b/>
                <w:color w:val="000000"/>
                <w:sz w:val="20"/>
              </w:rPr>
              <w:t>8.11</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b/>
                <w:color w:val="000000"/>
                <w:sz w:val="20"/>
              </w:rPr>
              <w:t>8.08</w:t>
            </w:r>
          </w:p>
        </w:tc>
      </w:tr>
      <w:tr w:rsidR="00AD758C" w:rsidTr="00360B17">
        <w:trPr>
          <w:trHeight w:val="415"/>
        </w:trPr>
        <w:tc>
          <w:tcPr>
            <w:tcW w:w="2126"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A2141A">
            <w:pPr>
              <w:widowControl/>
              <w:spacing w:line="240" w:lineRule="auto"/>
              <w:jc w:val="center"/>
              <w:rPr>
                <w:rFonts w:cs="宋体" w:hint="eastAsia"/>
                <w:color w:val="000000"/>
                <w:sz w:val="20"/>
              </w:rPr>
            </w:pPr>
            <w:r>
              <w:rPr>
                <w:rFonts w:cs="宋体"/>
                <w:color w:val="000000"/>
                <w:sz w:val="20"/>
              </w:rPr>
              <w:t>马克思主义学院</w:t>
            </w:r>
          </w:p>
        </w:tc>
        <w:tc>
          <w:tcPr>
            <w:tcW w:w="1418"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91.00</w:t>
            </w:r>
          </w:p>
        </w:tc>
        <w:tc>
          <w:tcPr>
            <w:tcW w:w="1134"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6</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4.83</w:t>
            </w:r>
          </w:p>
        </w:tc>
        <w:tc>
          <w:tcPr>
            <w:tcW w:w="989"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5.0</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9.5</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9.17</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8.83</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9.5</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9.5</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8.33</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8.67</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8.83</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8.83</w:t>
            </w:r>
          </w:p>
        </w:tc>
      </w:tr>
      <w:tr w:rsidR="00AD758C" w:rsidTr="00360B17">
        <w:trPr>
          <w:trHeight w:val="365"/>
        </w:trPr>
        <w:tc>
          <w:tcPr>
            <w:tcW w:w="2126"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A2141A">
            <w:pPr>
              <w:widowControl/>
              <w:spacing w:line="240" w:lineRule="auto"/>
              <w:jc w:val="center"/>
              <w:rPr>
                <w:rFonts w:cs="宋体" w:hint="eastAsia"/>
                <w:color w:val="000000"/>
                <w:sz w:val="20"/>
              </w:rPr>
            </w:pPr>
            <w:r>
              <w:rPr>
                <w:rFonts w:cs="宋体"/>
                <w:color w:val="000000"/>
                <w:sz w:val="20"/>
              </w:rPr>
              <w:t>艺术学院</w:t>
            </w:r>
          </w:p>
        </w:tc>
        <w:tc>
          <w:tcPr>
            <w:tcW w:w="1418"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90.50</w:t>
            </w:r>
          </w:p>
        </w:tc>
        <w:tc>
          <w:tcPr>
            <w:tcW w:w="1134"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2</w:t>
            </w:r>
          </w:p>
        </w:tc>
        <w:tc>
          <w:tcPr>
            <w:tcW w:w="85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5.0</w:t>
            </w:r>
          </w:p>
        </w:tc>
        <w:tc>
          <w:tcPr>
            <w:tcW w:w="989"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4.5</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10.0</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8.5</w:t>
            </w:r>
          </w:p>
        </w:tc>
        <w:tc>
          <w:tcPr>
            <w:tcW w:w="85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9.0</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9.0</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9.0</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9.0</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9.0</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8.5</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9.0</w:t>
            </w:r>
          </w:p>
        </w:tc>
      </w:tr>
      <w:tr w:rsidR="00AD758C" w:rsidTr="00360B17">
        <w:trPr>
          <w:trHeight w:val="376"/>
        </w:trPr>
        <w:tc>
          <w:tcPr>
            <w:tcW w:w="2126"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A2141A">
            <w:pPr>
              <w:widowControl/>
              <w:spacing w:line="240" w:lineRule="auto"/>
              <w:jc w:val="center"/>
              <w:rPr>
                <w:rFonts w:cs="宋体" w:hint="eastAsia"/>
                <w:color w:val="000000"/>
                <w:sz w:val="20"/>
              </w:rPr>
            </w:pPr>
            <w:r>
              <w:rPr>
                <w:rFonts w:cs="宋体"/>
                <w:color w:val="000000"/>
                <w:sz w:val="20"/>
              </w:rPr>
              <w:t>历史学院</w:t>
            </w:r>
          </w:p>
        </w:tc>
        <w:tc>
          <w:tcPr>
            <w:tcW w:w="1418"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88.65</w:t>
            </w:r>
          </w:p>
        </w:tc>
        <w:tc>
          <w:tcPr>
            <w:tcW w:w="1134"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2</w:t>
            </w:r>
          </w:p>
        </w:tc>
        <w:tc>
          <w:tcPr>
            <w:tcW w:w="85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4.5</w:t>
            </w:r>
          </w:p>
        </w:tc>
        <w:tc>
          <w:tcPr>
            <w:tcW w:w="989"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4.5</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9.2</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8.75</w:t>
            </w:r>
          </w:p>
        </w:tc>
        <w:tc>
          <w:tcPr>
            <w:tcW w:w="85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9.05</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9.1</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9.5</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8.25</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8.8</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8.5</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8.5</w:t>
            </w:r>
          </w:p>
        </w:tc>
      </w:tr>
      <w:tr w:rsidR="00AD758C" w:rsidTr="00360B17">
        <w:tc>
          <w:tcPr>
            <w:tcW w:w="2126"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A2141A">
            <w:pPr>
              <w:widowControl/>
              <w:spacing w:line="240" w:lineRule="auto"/>
              <w:jc w:val="center"/>
              <w:rPr>
                <w:rFonts w:cs="宋体" w:hint="eastAsia"/>
                <w:color w:val="000000"/>
                <w:sz w:val="20"/>
              </w:rPr>
            </w:pPr>
            <w:r>
              <w:rPr>
                <w:rFonts w:cs="宋体"/>
                <w:color w:val="000000"/>
                <w:sz w:val="20"/>
              </w:rPr>
              <w:t>体育学院</w:t>
            </w:r>
          </w:p>
        </w:tc>
        <w:tc>
          <w:tcPr>
            <w:tcW w:w="1418"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87.44</w:t>
            </w:r>
          </w:p>
        </w:tc>
        <w:tc>
          <w:tcPr>
            <w:tcW w:w="1134"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16</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4.5</w:t>
            </w:r>
          </w:p>
        </w:tc>
        <w:tc>
          <w:tcPr>
            <w:tcW w:w="989"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4.38</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9.47</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7.75</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8.38</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8.71</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9.06</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8.59</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8.71</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9.13</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8.78</w:t>
            </w:r>
          </w:p>
        </w:tc>
      </w:tr>
      <w:tr w:rsidR="00AD758C" w:rsidTr="00360B17">
        <w:tc>
          <w:tcPr>
            <w:tcW w:w="2126"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A2141A">
            <w:pPr>
              <w:widowControl/>
              <w:spacing w:line="240" w:lineRule="auto"/>
              <w:jc w:val="center"/>
              <w:rPr>
                <w:rFonts w:cs="宋体" w:hint="eastAsia"/>
                <w:color w:val="000000"/>
                <w:sz w:val="20"/>
              </w:rPr>
            </w:pPr>
            <w:r>
              <w:rPr>
                <w:rFonts w:cs="宋体"/>
                <w:color w:val="000000"/>
                <w:sz w:val="20"/>
              </w:rPr>
              <w:t>生物与酿酒工程学院</w:t>
            </w:r>
          </w:p>
        </w:tc>
        <w:tc>
          <w:tcPr>
            <w:tcW w:w="1418"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86.50</w:t>
            </w:r>
          </w:p>
        </w:tc>
        <w:tc>
          <w:tcPr>
            <w:tcW w:w="1134"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4</w:t>
            </w:r>
          </w:p>
        </w:tc>
        <w:tc>
          <w:tcPr>
            <w:tcW w:w="85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4.25</w:t>
            </w:r>
          </w:p>
        </w:tc>
        <w:tc>
          <w:tcPr>
            <w:tcW w:w="989"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3.5</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10.0</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9.25</w:t>
            </w:r>
          </w:p>
        </w:tc>
        <w:tc>
          <w:tcPr>
            <w:tcW w:w="85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8.5</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9.0</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9.0</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8.25</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8.25</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8.25</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8.25</w:t>
            </w:r>
          </w:p>
        </w:tc>
      </w:tr>
      <w:tr w:rsidR="00AD758C" w:rsidTr="00360B17">
        <w:tc>
          <w:tcPr>
            <w:tcW w:w="2126"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A2141A">
            <w:pPr>
              <w:widowControl/>
              <w:spacing w:line="240" w:lineRule="auto"/>
              <w:jc w:val="center"/>
              <w:rPr>
                <w:rFonts w:cs="宋体" w:hint="eastAsia"/>
                <w:color w:val="000000"/>
                <w:sz w:val="20"/>
              </w:rPr>
            </w:pPr>
            <w:r>
              <w:rPr>
                <w:rFonts w:cs="宋体"/>
                <w:color w:val="000000"/>
                <w:sz w:val="20"/>
              </w:rPr>
              <w:t>商学院</w:t>
            </w:r>
          </w:p>
        </w:tc>
        <w:tc>
          <w:tcPr>
            <w:tcW w:w="1418"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86.00</w:t>
            </w:r>
          </w:p>
        </w:tc>
        <w:tc>
          <w:tcPr>
            <w:tcW w:w="1134"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2</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4.5</w:t>
            </w:r>
          </w:p>
        </w:tc>
        <w:tc>
          <w:tcPr>
            <w:tcW w:w="989"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3.5</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9.0</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8.5</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8.5</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8.5</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9.0</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9.0</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8.5</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9.0</w:t>
            </w:r>
          </w:p>
        </w:tc>
      </w:tr>
      <w:tr w:rsidR="00AD758C" w:rsidTr="00360B17">
        <w:tc>
          <w:tcPr>
            <w:tcW w:w="2126"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A2141A">
            <w:pPr>
              <w:widowControl/>
              <w:spacing w:line="240" w:lineRule="auto"/>
              <w:jc w:val="center"/>
              <w:rPr>
                <w:rFonts w:cs="宋体" w:hint="eastAsia"/>
                <w:color w:val="000000"/>
                <w:sz w:val="20"/>
              </w:rPr>
            </w:pPr>
            <w:r>
              <w:rPr>
                <w:rFonts w:cs="宋体"/>
                <w:color w:val="000000"/>
                <w:sz w:val="20"/>
              </w:rPr>
              <w:t>土木与建筑工程学院</w:t>
            </w:r>
          </w:p>
        </w:tc>
        <w:tc>
          <w:tcPr>
            <w:tcW w:w="1418"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85.91</w:t>
            </w:r>
          </w:p>
        </w:tc>
        <w:tc>
          <w:tcPr>
            <w:tcW w:w="1134"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11</w:t>
            </w:r>
          </w:p>
        </w:tc>
        <w:tc>
          <w:tcPr>
            <w:tcW w:w="85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3.91</w:t>
            </w:r>
          </w:p>
        </w:tc>
        <w:tc>
          <w:tcPr>
            <w:tcW w:w="989"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3.55</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9.27</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8.73</w:t>
            </w:r>
          </w:p>
        </w:tc>
        <w:tc>
          <w:tcPr>
            <w:tcW w:w="85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8.64</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8.91</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9.18</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8.36</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8.82</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8.36</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8.18</w:t>
            </w:r>
          </w:p>
        </w:tc>
      </w:tr>
      <w:tr w:rsidR="00AD758C" w:rsidTr="00360B17">
        <w:tc>
          <w:tcPr>
            <w:tcW w:w="2126"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A2141A">
            <w:pPr>
              <w:widowControl/>
              <w:spacing w:line="240" w:lineRule="auto"/>
              <w:jc w:val="center"/>
              <w:rPr>
                <w:rFonts w:cs="宋体" w:hint="eastAsia"/>
                <w:color w:val="000000"/>
                <w:sz w:val="20"/>
              </w:rPr>
            </w:pPr>
            <w:r>
              <w:rPr>
                <w:rFonts w:cs="宋体"/>
                <w:color w:val="000000"/>
                <w:sz w:val="20"/>
              </w:rPr>
              <w:t>外国语学院</w:t>
            </w:r>
          </w:p>
        </w:tc>
        <w:tc>
          <w:tcPr>
            <w:tcW w:w="1418"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84.33</w:t>
            </w:r>
          </w:p>
        </w:tc>
        <w:tc>
          <w:tcPr>
            <w:tcW w:w="1134"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6</w:t>
            </w:r>
          </w:p>
        </w:tc>
        <w:tc>
          <w:tcPr>
            <w:tcW w:w="85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4.5</w:t>
            </w:r>
          </w:p>
        </w:tc>
        <w:tc>
          <w:tcPr>
            <w:tcW w:w="989"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4.33</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9.17</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8.67</w:t>
            </w:r>
          </w:p>
        </w:tc>
        <w:tc>
          <w:tcPr>
            <w:tcW w:w="85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8.33</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8.83</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8.33</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8.17</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r>
      <w:tr w:rsidR="00AD758C" w:rsidTr="00360B17">
        <w:tc>
          <w:tcPr>
            <w:tcW w:w="2126"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A2141A">
            <w:pPr>
              <w:widowControl/>
              <w:spacing w:line="240" w:lineRule="auto"/>
              <w:jc w:val="center"/>
              <w:rPr>
                <w:rFonts w:cs="宋体" w:hint="eastAsia"/>
                <w:color w:val="000000"/>
                <w:sz w:val="20"/>
              </w:rPr>
            </w:pPr>
            <w:r>
              <w:rPr>
                <w:rFonts w:cs="宋体"/>
                <w:color w:val="000000"/>
                <w:sz w:val="20"/>
              </w:rPr>
              <w:t>旅游学院</w:t>
            </w:r>
          </w:p>
        </w:tc>
        <w:tc>
          <w:tcPr>
            <w:tcW w:w="1418"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83.00</w:t>
            </w:r>
          </w:p>
        </w:tc>
        <w:tc>
          <w:tcPr>
            <w:tcW w:w="1134"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2</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4.5</w:t>
            </w:r>
          </w:p>
        </w:tc>
        <w:tc>
          <w:tcPr>
            <w:tcW w:w="989"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4.5</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9.0</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8.5</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8.5</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9.0</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7.5</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7.5</w:t>
            </w:r>
          </w:p>
        </w:tc>
      </w:tr>
      <w:tr w:rsidR="00AD758C" w:rsidTr="00360B17">
        <w:tc>
          <w:tcPr>
            <w:tcW w:w="2126"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A2141A">
            <w:pPr>
              <w:widowControl/>
              <w:spacing w:line="240" w:lineRule="auto"/>
              <w:jc w:val="center"/>
              <w:rPr>
                <w:rFonts w:cs="宋体" w:hint="eastAsia"/>
                <w:color w:val="000000"/>
                <w:sz w:val="20"/>
              </w:rPr>
            </w:pPr>
            <w:r>
              <w:rPr>
                <w:rFonts w:cs="宋体"/>
                <w:color w:val="000000"/>
                <w:sz w:val="20"/>
              </w:rPr>
              <w:t>教师教育学院</w:t>
            </w:r>
          </w:p>
        </w:tc>
        <w:tc>
          <w:tcPr>
            <w:tcW w:w="1418"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82.67</w:t>
            </w:r>
          </w:p>
        </w:tc>
        <w:tc>
          <w:tcPr>
            <w:tcW w:w="1134"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3</w:t>
            </w:r>
          </w:p>
        </w:tc>
        <w:tc>
          <w:tcPr>
            <w:tcW w:w="85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4.33</w:t>
            </w:r>
          </w:p>
        </w:tc>
        <w:tc>
          <w:tcPr>
            <w:tcW w:w="989"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4.0</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9.17</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8.4</w:t>
            </w:r>
          </w:p>
        </w:tc>
        <w:tc>
          <w:tcPr>
            <w:tcW w:w="85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8.43</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8.33</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7.67</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8.33</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r>
      <w:tr w:rsidR="00AD758C" w:rsidTr="00360B17">
        <w:tc>
          <w:tcPr>
            <w:tcW w:w="2126"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A2141A">
            <w:pPr>
              <w:widowControl/>
              <w:spacing w:line="240" w:lineRule="auto"/>
              <w:jc w:val="center"/>
              <w:rPr>
                <w:rFonts w:cs="宋体" w:hint="eastAsia"/>
                <w:color w:val="000000"/>
                <w:sz w:val="20"/>
              </w:rPr>
            </w:pPr>
            <w:r>
              <w:rPr>
                <w:rFonts w:cs="宋体"/>
                <w:color w:val="000000"/>
                <w:sz w:val="20"/>
              </w:rPr>
              <w:t>数学与统计学院</w:t>
            </w:r>
          </w:p>
        </w:tc>
        <w:tc>
          <w:tcPr>
            <w:tcW w:w="1418"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82.19</w:t>
            </w:r>
          </w:p>
        </w:tc>
        <w:tc>
          <w:tcPr>
            <w:tcW w:w="1134"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26</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4.0</w:t>
            </w:r>
          </w:p>
        </w:tc>
        <w:tc>
          <w:tcPr>
            <w:tcW w:w="989"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3.35</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9.12</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8.5</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8.31</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8.27</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8.5</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8.04</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8.15</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7.96</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r>
      <w:tr w:rsidR="00AD758C" w:rsidTr="00360B17">
        <w:tc>
          <w:tcPr>
            <w:tcW w:w="2126"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A2141A">
            <w:pPr>
              <w:widowControl/>
              <w:spacing w:line="240" w:lineRule="auto"/>
              <w:jc w:val="center"/>
              <w:rPr>
                <w:rFonts w:cs="宋体" w:hint="eastAsia"/>
                <w:color w:val="000000"/>
                <w:sz w:val="20"/>
              </w:rPr>
            </w:pPr>
            <w:r>
              <w:rPr>
                <w:rFonts w:cs="宋体"/>
                <w:color w:val="000000"/>
                <w:sz w:val="20"/>
              </w:rPr>
              <w:t>化学化工学院</w:t>
            </w:r>
          </w:p>
        </w:tc>
        <w:tc>
          <w:tcPr>
            <w:tcW w:w="1418"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81.71</w:t>
            </w:r>
          </w:p>
        </w:tc>
        <w:tc>
          <w:tcPr>
            <w:tcW w:w="1134"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31</w:t>
            </w:r>
          </w:p>
        </w:tc>
        <w:tc>
          <w:tcPr>
            <w:tcW w:w="85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3.87</w:t>
            </w:r>
          </w:p>
        </w:tc>
        <w:tc>
          <w:tcPr>
            <w:tcW w:w="989"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3.84</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8.97</w:t>
            </w:r>
          </w:p>
        </w:tc>
        <w:tc>
          <w:tcPr>
            <w:tcW w:w="992"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8.23</w:t>
            </w:r>
          </w:p>
        </w:tc>
        <w:tc>
          <w:tcPr>
            <w:tcW w:w="851" w:type="dxa"/>
            <w:tcBorders>
              <w:top w:val="single" w:sz="6" w:space="0" w:color="D7D7D7"/>
              <w:left w:val="single" w:sz="6" w:space="0" w:color="D7D7D7"/>
              <w:bottom w:val="single" w:sz="6" w:space="0" w:color="D7D7D7"/>
              <w:right w:val="single" w:sz="6" w:space="0" w:color="D7D7D7"/>
            </w:tcBorders>
            <w:shd w:val="clear" w:color="auto" w:fill="FFFFFF"/>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8.19</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8.29</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8.48</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7.65</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8.10</w:t>
            </w:r>
          </w:p>
        </w:tc>
        <w:tc>
          <w:tcPr>
            <w:tcW w:w="851" w:type="dxa"/>
            <w:tcBorders>
              <w:top w:val="single" w:sz="6" w:space="0" w:color="D7D7D7"/>
              <w:left w:val="single" w:sz="6" w:space="0" w:color="D7D7D7"/>
              <w:bottom w:val="single" w:sz="6" w:space="0" w:color="D7D7D7"/>
              <w:right w:val="single" w:sz="6" w:space="0" w:color="D7D7D7"/>
            </w:tcBorders>
            <w:shd w:val="clear" w:color="auto" w:fill="FFFFFF"/>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8.10</w:t>
            </w:r>
          </w:p>
        </w:tc>
      </w:tr>
      <w:tr w:rsidR="00AD758C" w:rsidTr="00360B17">
        <w:trPr>
          <w:trHeight w:val="343"/>
        </w:trPr>
        <w:tc>
          <w:tcPr>
            <w:tcW w:w="2126"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A2141A">
            <w:pPr>
              <w:widowControl/>
              <w:spacing w:line="240" w:lineRule="auto"/>
              <w:jc w:val="center"/>
              <w:rPr>
                <w:rFonts w:cs="宋体" w:hint="eastAsia"/>
                <w:color w:val="000000"/>
                <w:sz w:val="20"/>
              </w:rPr>
            </w:pPr>
            <w:r>
              <w:rPr>
                <w:rFonts w:cs="宋体"/>
                <w:color w:val="000000"/>
                <w:sz w:val="20"/>
              </w:rPr>
              <w:t>文学与传媒学院</w:t>
            </w:r>
          </w:p>
        </w:tc>
        <w:tc>
          <w:tcPr>
            <w:tcW w:w="1418"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81.54</w:t>
            </w:r>
          </w:p>
        </w:tc>
        <w:tc>
          <w:tcPr>
            <w:tcW w:w="1134"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11</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4.2</w:t>
            </w:r>
          </w:p>
        </w:tc>
        <w:tc>
          <w:tcPr>
            <w:tcW w:w="989"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4.0</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9.0</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8.27</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7.86</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7.93</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8.2</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7.91</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8.16</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r>
      <w:tr w:rsidR="00AD758C" w:rsidTr="00360B17">
        <w:trPr>
          <w:trHeight w:val="343"/>
        </w:trPr>
        <w:tc>
          <w:tcPr>
            <w:tcW w:w="2126"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A2141A">
            <w:pPr>
              <w:widowControl/>
              <w:spacing w:line="240" w:lineRule="auto"/>
              <w:jc w:val="center"/>
              <w:rPr>
                <w:rFonts w:cs="宋体" w:hint="eastAsia"/>
                <w:color w:val="000000"/>
                <w:sz w:val="20"/>
              </w:rPr>
            </w:pPr>
            <w:r>
              <w:rPr>
                <w:rFonts w:cs="宋体"/>
                <w:color w:val="000000"/>
                <w:sz w:val="20"/>
              </w:rPr>
              <w:t>机械工程学院</w:t>
            </w:r>
          </w:p>
        </w:tc>
        <w:tc>
          <w:tcPr>
            <w:tcW w:w="1418"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80.00</w:t>
            </w:r>
          </w:p>
        </w:tc>
        <w:tc>
          <w:tcPr>
            <w:tcW w:w="1134"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18</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3.97</w:t>
            </w:r>
          </w:p>
        </w:tc>
        <w:tc>
          <w:tcPr>
            <w:tcW w:w="989"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3.77</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8.76</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8.28</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8.33</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8.72</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7.33</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7.61</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7.56</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7.67</w:t>
            </w:r>
          </w:p>
        </w:tc>
      </w:tr>
      <w:tr w:rsidR="00AD758C" w:rsidTr="00360B17">
        <w:trPr>
          <w:trHeight w:val="343"/>
        </w:trPr>
        <w:tc>
          <w:tcPr>
            <w:tcW w:w="2126"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A2141A">
            <w:pPr>
              <w:widowControl/>
              <w:spacing w:line="240" w:lineRule="auto"/>
              <w:jc w:val="center"/>
              <w:rPr>
                <w:rFonts w:cs="宋体" w:hint="eastAsia"/>
                <w:color w:val="000000"/>
                <w:sz w:val="20"/>
              </w:rPr>
            </w:pPr>
            <w:r>
              <w:rPr>
                <w:rFonts w:cs="宋体"/>
                <w:color w:val="000000"/>
                <w:sz w:val="20"/>
              </w:rPr>
              <w:t>信息科学技术学院</w:t>
            </w:r>
          </w:p>
        </w:tc>
        <w:tc>
          <w:tcPr>
            <w:tcW w:w="1418"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74.90</w:t>
            </w:r>
          </w:p>
        </w:tc>
        <w:tc>
          <w:tcPr>
            <w:tcW w:w="1134"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10</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3.5</w:t>
            </w:r>
          </w:p>
        </w:tc>
        <w:tc>
          <w:tcPr>
            <w:tcW w:w="989"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3.0</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8.5</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7.3</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7.3</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7.8</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7.4</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7.4</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7.4</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7.3</w:t>
            </w:r>
          </w:p>
        </w:tc>
      </w:tr>
      <w:tr w:rsidR="00AD758C" w:rsidTr="00360B17">
        <w:trPr>
          <w:trHeight w:val="343"/>
        </w:trPr>
        <w:tc>
          <w:tcPr>
            <w:tcW w:w="2126"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A2141A">
            <w:pPr>
              <w:widowControl/>
              <w:spacing w:line="240" w:lineRule="auto"/>
              <w:jc w:val="center"/>
              <w:rPr>
                <w:rFonts w:cs="宋体" w:hint="eastAsia"/>
                <w:color w:val="000000"/>
                <w:sz w:val="20"/>
              </w:rPr>
            </w:pPr>
            <w:r>
              <w:rPr>
                <w:rFonts w:cs="宋体"/>
                <w:color w:val="000000"/>
                <w:sz w:val="20"/>
              </w:rPr>
              <w:t>物理与电子工程学院</w:t>
            </w:r>
          </w:p>
        </w:tc>
        <w:tc>
          <w:tcPr>
            <w:tcW w:w="1418"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74.86</w:t>
            </w:r>
          </w:p>
        </w:tc>
        <w:tc>
          <w:tcPr>
            <w:tcW w:w="1134"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000000"/>
                <w:sz w:val="20"/>
              </w:rPr>
              <w:t>7</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3.57</w:t>
            </w:r>
          </w:p>
        </w:tc>
        <w:tc>
          <w:tcPr>
            <w:tcW w:w="989"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3.0</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7.86</w:t>
            </w:r>
          </w:p>
        </w:tc>
        <w:tc>
          <w:tcPr>
            <w:tcW w:w="992"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7.0</w:t>
            </w:r>
          </w:p>
        </w:tc>
        <w:tc>
          <w:tcPr>
            <w:tcW w:w="851" w:type="dxa"/>
            <w:tcBorders>
              <w:top w:val="single" w:sz="6" w:space="0" w:color="D7D7D7"/>
              <w:left w:val="single" w:sz="6" w:space="0" w:color="D7D7D7"/>
              <w:bottom w:val="single" w:sz="6" w:space="0" w:color="D7D7D7"/>
              <w:right w:val="single" w:sz="6" w:space="0" w:color="D7D7D7"/>
            </w:tcBorders>
            <w:shd w:val="clear" w:color="auto" w:fill="F8F8F8"/>
            <w:tcMar>
              <w:top w:w="20" w:type="dxa"/>
              <w:bottom w:w="20" w:type="dxa"/>
            </w:tcMar>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7.29</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7.71</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7.29</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8.0</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7.43</w:t>
            </w:r>
          </w:p>
        </w:tc>
        <w:tc>
          <w:tcPr>
            <w:tcW w:w="851" w:type="dxa"/>
            <w:tcBorders>
              <w:top w:val="single" w:sz="6" w:space="0" w:color="D7D7D7"/>
              <w:left w:val="single" w:sz="6" w:space="0" w:color="D7D7D7"/>
              <w:bottom w:val="single" w:sz="6" w:space="0" w:color="D7D7D7"/>
              <w:right w:val="single" w:sz="6" w:space="0" w:color="D7D7D7"/>
            </w:tcBorders>
            <w:shd w:val="clear" w:color="auto" w:fill="F8F8F8"/>
            <w:vAlign w:val="center"/>
          </w:tcPr>
          <w:p w:rsidR="00AD758C" w:rsidRDefault="00AD758C" w:rsidP="009D197B">
            <w:pPr>
              <w:widowControl/>
              <w:spacing w:line="240" w:lineRule="auto"/>
              <w:jc w:val="center"/>
              <w:rPr>
                <w:rFonts w:cs="宋体" w:hint="eastAsia"/>
                <w:color w:val="000000"/>
                <w:sz w:val="20"/>
              </w:rPr>
            </w:pPr>
            <w:r>
              <w:rPr>
                <w:rFonts w:cs="宋体"/>
                <w:color w:val="FF0000"/>
                <w:sz w:val="20"/>
              </w:rPr>
              <w:t>7.71</w:t>
            </w:r>
          </w:p>
        </w:tc>
      </w:tr>
    </w:tbl>
    <w:p w:rsidR="00360B17" w:rsidRPr="00CF4C8C" w:rsidRDefault="00360B17" w:rsidP="00CF4C8C">
      <w:pPr>
        <w:widowControl/>
        <w:spacing w:line="240" w:lineRule="auto"/>
        <w:jc w:val="left"/>
        <w:rPr>
          <w:rFonts w:hint="eastAsia"/>
          <w:b/>
          <w:color w:val="000000"/>
        </w:rPr>
        <w:sectPr w:rsidR="00360B17" w:rsidRPr="00CF4C8C" w:rsidSect="002E0410">
          <w:footerReference w:type="default" r:id="rId14"/>
          <w:footnotePr>
            <w:numRestart w:val="eachPage"/>
          </w:footnotePr>
          <w:pgSz w:w="16838" w:h="11906" w:orient="landscape"/>
          <w:pgMar w:top="1701" w:right="1985" w:bottom="1531" w:left="1701" w:header="964" w:footer="851" w:gutter="0"/>
          <w:cols w:space="720"/>
          <w:docGrid w:linePitch="312"/>
        </w:sectPr>
      </w:pPr>
    </w:p>
    <w:p w:rsidR="009549D1" w:rsidRDefault="009549D1" w:rsidP="009549D1">
      <w:pPr>
        <w:ind w:firstLineChars="200" w:firstLine="640"/>
        <w:rPr>
          <w:rFonts w:ascii="黑体" w:eastAsia="黑体" w:hAnsi="黑体"/>
          <w:sz w:val="32"/>
          <w:szCs w:val="32"/>
        </w:rPr>
      </w:pPr>
      <w:r>
        <w:rPr>
          <w:rFonts w:ascii="黑体" w:eastAsia="黑体" w:hAnsi="黑体" w:hint="eastAsia"/>
          <w:sz w:val="32"/>
          <w:szCs w:val="32"/>
        </w:rPr>
        <w:lastRenderedPageBreak/>
        <w:t>二、教学</w:t>
      </w:r>
      <w:r w:rsidRPr="006F1164">
        <w:rPr>
          <w:rFonts w:ascii="黑体" w:eastAsia="黑体" w:hAnsi="黑体" w:hint="eastAsia"/>
          <w:sz w:val="32"/>
          <w:szCs w:val="32"/>
        </w:rPr>
        <w:t>督导听课</w:t>
      </w:r>
      <w:r w:rsidR="00E64C8F">
        <w:rPr>
          <w:rFonts w:ascii="黑体" w:eastAsia="黑体" w:hAnsi="黑体" w:hint="eastAsia"/>
          <w:sz w:val="32"/>
          <w:szCs w:val="32"/>
        </w:rPr>
        <w:t>评价</w:t>
      </w:r>
    </w:p>
    <w:p w:rsidR="009549D1" w:rsidRPr="001774F1" w:rsidRDefault="009549D1" w:rsidP="001E29DD">
      <w:pPr>
        <w:spacing w:line="560" w:lineRule="exact"/>
        <w:ind w:firstLineChars="200" w:firstLine="640"/>
        <w:rPr>
          <w:rFonts w:ascii="黑体" w:eastAsia="黑体" w:hAnsi="黑体"/>
          <w:sz w:val="32"/>
          <w:szCs w:val="32"/>
        </w:rPr>
      </w:pPr>
      <w:r w:rsidRPr="006F1164">
        <w:rPr>
          <w:rFonts w:ascii="楷体_GB2312" w:eastAsia="楷体_GB2312" w:hAnsi="黑体" w:hint="eastAsia"/>
          <w:sz w:val="32"/>
          <w:szCs w:val="32"/>
        </w:rPr>
        <w:t>（一）</w:t>
      </w:r>
      <w:r>
        <w:rPr>
          <w:rFonts w:ascii="楷体_GB2312" w:eastAsia="楷体_GB2312" w:hAnsi="黑体" w:hint="eastAsia"/>
          <w:sz w:val="32"/>
          <w:szCs w:val="32"/>
        </w:rPr>
        <w:t>好的课堂教学评价</w:t>
      </w:r>
    </w:p>
    <w:p w:rsidR="00E64C8F" w:rsidRDefault="00E64C8F" w:rsidP="001E29DD">
      <w:pPr>
        <w:pStyle w:val="cjk"/>
        <w:spacing w:before="75" w:beforeAutospacing="0" w:after="0" w:afterAutospacing="0" w:line="560" w:lineRule="exact"/>
        <w:ind w:firstLine="641"/>
        <w:rPr>
          <w:color w:val="000000"/>
          <w:sz w:val="21"/>
          <w:szCs w:val="21"/>
        </w:rPr>
      </w:pPr>
      <w:r>
        <w:rPr>
          <w:rFonts w:ascii="仿宋_GB2312" w:eastAsia="仿宋_GB2312" w:hint="eastAsia"/>
          <w:color w:val="000000"/>
          <w:sz w:val="32"/>
          <w:szCs w:val="32"/>
        </w:rPr>
        <w:t>1.任课教师普通话标准，语言富有感染力，精神饱满，教态自然，有较强的亲和力；</w:t>
      </w:r>
    </w:p>
    <w:p w:rsidR="00E64C8F" w:rsidRDefault="00E64C8F" w:rsidP="001E29DD">
      <w:pPr>
        <w:pStyle w:val="cjk"/>
        <w:spacing w:before="75" w:beforeAutospacing="0" w:after="0" w:afterAutospacing="0" w:line="560" w:lineRule="exact"/>
        <w:ind w:firstLine="641"/>
        <w:rPr>
          <w:color w:val="000000"/>
          <w:sz w:val="21"/>
          <w:szCs w:val="21"/>
        </w:rPr>
      </w:pPr>
      <w:r>
        <w:rPr>
          <w:rFonts w:ascii="仿宋_GB2312" w:eastAsia="仿宋_GB2312" w:hint="eastAsia"/>
          <w:color w:val="000000"/>
          <w:sz w:val="32"/>
          <w:szCs w:val="32"/>
        </w:rPr>
        <w:t>2.重、难点突出，内容熟练。讲完例题，有效点拨，教会学生思考问题；</w:t>
      </w:r>
    </w:p>
    <w:p w:rsidR="00E64C8F" w:rsidRDefault="00E64C8F" w:rsidP="001E29DD">
      <w:pPr>
        <w:pStyle w:val="cjk"/>
        <w:spacing w:before="75" w:beforeAutospacing="0" w:after="0" w:afterAutospacing="0" w:line="560" w:lineRule="exact"/>
        <w:ind w:firstLine="641"/>
        <w:rPr>
          <w:color w:val="000000"/>
          <w:sz w:val="21"/>
          <w:szCs w:val="21"/>
        </w:rPr>
      </w:pPr>
      <w:r>
        <w:rPr>
          <w:rFonts w:ascii="仿宋_GB2312" w:eastAsia="仿宋_GB2312" w:hint="eastAsia"/>
          <w:color w:val="000000"/>
          <w:sz w:val="32"/>
          <w:szCs w:val="32"/>
        </w:rPr>
        <w:t>3.板书与多媒体有效结合，教学效果好；</w:t>
      </w:r>
    </w:p>
    <w:p w:rsidR="00E64C8F" w:rsidRDefault="00E64C8F" w:rsidP="001E29DD">
      <w:pPr>
        <w:pStyle w:val="cjk"/>
        <w:spacing w:before="75" w:beforeAutospacing="0" w:after="0" w:afterAutospacing="0" w:line="560" w:lineRule="exact"/>
        <w:ind w:firstLine="641"/>
        <w:rPr>
          <w:color w:val="000000"/>
          <w:sz w:val="21"/>
          <w:szCs w:val="21"/>
        </w:rPr>
      </w:pPr>
      <w:r>
        <w:rPr>
          <w:rFonts w:ascii="仿宋_GB2312" w:eastAsia="仿宋_GB2312" w:hint="eastAsia"/>
          <w:color w:val="000000"/>
          <w:sz w:val="32"/>
          <w:szCs w:val="32"/>
        </w:rPr>
        <w:t>4.课堂教学过程中师生互动较多，能充分利用学习通，布置作业，引导学生研读教材，引导学生做好课堂笔记；</w:t>
      </w:r>
    </w:p>
    <w:p w:rsidR="00E64C8F" w:rsidRDefault="00E64C8F" w:rsidP="001E29DD">
      <w:pPr>
        <w:pStyle w:val="cjk"/>
        <w:spacing w:before="75" w:beforeAutospacing="0" w:after="0" w:afterAutospacing="0" w:line="560" w:lineRule="exact"/>
        <w:ind w:firstLine="641"/>
        <w:rPr>
          <w:color w:val="000000"/>
          <w:sz w:val="21"/>
          <w:szCs w:val="21"/>
        </w:rPr>
      </w:pPr>
      <w:r>
        <w:rPr>
          <w:rFonts w:ascii="仿宋_GB2312" w:eastAsia="仿宋_GB2312" w:hint="eastAsia"/>
          <w:color w:val="000000"/>
          <w:sz w:val="32"/>
          <w:szCs w:val="32"/>
        </w:rPr>
        <w:t>5.任课教师注重培养学生的思维能力，鼓励学生提出自己的观点和疑问，并引导他们进行深入的思考和探讨。</w:t>
      </w:r>
    </w:p>
    <w:p w:rsidR="00E64C8F" w:rsidRDefault="00E64C8F" w:rsidP="001E29DD">
      <w:pPr>
        <w:pStyle w:val="cjk"/>
        <w:spacing w:before="75" w:beforeAutospacing="0" w:after="0" w:afterAutospacing="0" w:line="560" w:lineRule="exact"/>
        <w:ind w:firstLine="641"/>
        <w:rPr>
          <w:color w:val="000000"/>
          <w:sz w:val="21"/>
          <w:szCs w:val="21"/>
        </w:rPr>
      </w:pPr>
      <w:r>
        <w:rPr>
          <w:rFonts w:ascii="楷体_GB2312" w:eastAsia="楷体_GB2312" w:hint="eastAsia"/>
          <w:color w:val="000000"/>
          <w:sz w:val="32"/>
          <w:szCs w:val="32"/>
        </w:rPr>
        <w:t>（二）课堂教学存在的问题</w:t>
      </w:r>
    </w:p>
    <w:p w:rsidR="00E64C8F" w:rsidRDefault="00E64C8F" w:rsidP="001E29DD">
      <w:pPr>
        <w:pStyle w:val="cjk"/>
        <w:spacing w:before="75" w:beforeAutospacing="0" w:after="0" w:afterAutospacing="0" w:line="560" w:lineRule="exact"/>
        <w:ind w:firstLine="641"/>
        <w:rPr>
          <w:color w:val="000000"/>
          <w:sz w:val="21"/>
          <w:szCs w:val="21"/>
        </w:rPr>
      </w:pPr>
      <w:r>
        <w:rPr>
          <w:rFonts w:ascii="仿宋_GB2312" w:eastAsia="仿宋_GB2312" w:hint="eastAsia"/>
          <w:color w:val="000000"/>
          <w:sz w:val="32"/>
          <w:szCs w:val="32"/>
        </w:rPr>
        <w:t>1.教师讲课声音小，不够响亮，缺乏感染力，课堂语言不够规范；</w:t>
      </w:r>
    </w:p>
    <w:p w:rsidR="00E64C8F" w:rsidRDefault="00E64C8F" w:rsidP="001E29DD">
      <w:pPr>
        <w:pStyle w:val="cjk"/>
        <w:spacing w:before="75" w:beforeAutospacing="0" w:after="0" w:afterAutospacing="0" w:line="560" w:lineRule="exact"/>
        <w:ind w:firstLine="641"/>
        <w:rPr>
          <w:color w:val="000000"/>
          <w:sz w:val="21"/>
          <w:szCs w:val="21"/>
        </w:rPr>
      </w:pPr>
      <w:r>
        <w:rPr>
          <w:rFonts w:ascii="仿宋_GB2312" w:eastAsia="仿宋_GB2312" w:hint="eastAsia"/>
          <w:color w:val="000000"/>
          <w:sz w:val="32"/>
          <w:szCs w:val="32"/>
        </w:rPr>
        <w:t>2.教师单向输出知识，与学生互动较少且质量不高；</w:t>
      </w:r>
    </w:p>
    <w:p w:rsidR="00E64C8F" w:rsidRDefault="00E64C8F" w:rsidP="001E29DD">
      <w:pPr>
        <w:pStyle w:val="cjk"/>
        <w:spacing w:before="75" w:beforeAutospacing="0" w:after="0" w:afterAutospacing="0" w:line="560" w:lineRule="exact"/>
        <w:ind w:firstLine="641"/>
        <w:rPr>
          <w:color w:val="000000"/>
          <w:sz w:val="21"/>
          <w:szCs w:val="21"/>
        </w:rPr>
      </w:pPr>
      <w:r>
        <w:rPr>
          <w:rFonts w:ascii="仿宋_GB2312" w:eastAsia="仿宋_GB2312" w:hint="eastAsia"/>
          <w:color w:val="000000"/>
          <w:sz w:val="32"/>
          <w:szCs w:val="32"/>
        </w:rPr>
        <w:t>3.体现高阶性与挑战度的内容较少；</w:t>
      </w:r>
    </w:p>
    <w:p w:rsidR="00E64C8F" w:rsidRDefault="00E64C8F" w:rsidP="001E29DD">
      <w:pPr>
        <w:pStyle w:val="cjk"/>
        <w:spacing w:before="75" w:beforeAutospacing="0" w:after="0" w:afterAutospacing="0" w:line="560" w:lineRule="exact"/>
        <w:ind w:firstLine="641"/>
        <w:rPr>
          <w:color w:val="000000"/>
          <w:sz w:val="21"/>
          <w:szCs w:val="21"/>
        </w:rPr>
      </w:pPr>
      <w:r>
        <w:rPr>
          <w:rFonts w:ascii="仿宋_GB2312" w:eastAsia="仿宋_GB2312" w:hint="eastAsia"/>
          <w:color w:val="000000"/>
          <w:sz w:val="32"/>
          <w:szCs w:val="32"/>
        </w:rPr>
        <w:t>4.课件中文字太多，内容不精炼，重点不突出；</w:t>
      </w:r>
    </w:p>
    <w:p w:rsidR="00E64C8F" w:rsidRDefault="00E64C8F" w:rsidP="001E29DD">
      <w:pPr>
        <w:pStyle w:val="cjk"/>
        <w:spacing w:before="75" w:beforeAutospacing="0" w:after="0" w:afterAutospacing="0" w:line="560" w:lineRule="exact"/>
        <w:ind w:firstLine="641"/>
        <w:rPr>
          <w:color w:val="000000"/>
          <w:sz w:val="21"/>
          <w:szCs w:val="21"/>
        </w:rPr>
      </w:pPr>
      <w:r>
        <w:rPr>
          <w:rFonts w:ascii="仿宋_GB2312" w:eastAsia="仿宋_GB2312" w:hint="eastAsia"/>
          <w:color w:val="000000"/>
          <w:sz w:val="32"/>
          <w:szCs w:val="32"/>
        </w:rPr>
        <w:t>5.问题提出不明确，反馈缺乏引导和指向性；</w:t>
      </w:r>
    </w:p>
    <w:p w:rsidR="00E64C8F" w:rsidRDefault="00E64C8F" w:rsidP="001E29DD">
      <w:pPr>
        <w:pStyle w:val="cjk"/>
        <w:spacing w:before="75" w:beforeAutospacing="0" w:after="0" w:afterAutospacing="0" w:line="560" w:lineRule="exact"/>
        <w:ind w:firstLine="641"/>
        <w:rPr>
          <w:color w:val="000000"/>
          <w:sz w:val="21"/>
          <w:szCs w:val="21"/>
        </w:rPr>
      </w:pPr>
      <w:r>
        <w:rPr>
          <w:rFonts w:ascii="仿宋_GB2312" w:eastAsia="仿宋_GB2312" w:hint="eastAsia"/>
          <w:color w:val="000000"/>
          <w:sz w:val="32"/>
          <w:szCs w:val="32"/>
        </w:rPr>
        <w:t>6.任课教师对讲课内容不熟练，不能脱离课本和课件，读课件、读课本的时间太多。</w:t>
      </w:r>
    </w:p>
    <w:p w:rsidR="00E64C8F" w:rsidRDefault="00E64C8F" w:rsidP="001E29DD">
      <w:pPr>
        <w:pStyle w:val="cjk"/>
        <w:spacing w:before="75" w:beforeAutospacing="0" w:after="0" w:afterAutospacing="0" w:line="560" w:lineRule="exact"/>
        <w:ind w:firstLine="641"/>
        <w:rPr>
          <w:color w:val="000000"/>
          <w:sz w:val="21"/>
          <w:szCs w:val="21"/>
        </w:rPr>
      </w:pPr>
      <w:r>
        <w:rPr>
          <w:rFonts w:ascii="黑体" w:eastAsia="黑体" w:hAnsi="黑体" w:hint="eastAsia"/>
          <w:color w:val="000000"/>
          <w:sz w:val="32"/>
          <w:szCs w:val="32"/>
        </w:rPr>
        <w:t>三、相关要求</w:t>
      </w:r>
    </w:p>
    <w:p w:rsidR="00E64C8F" w:rsidRDefault="00E64C8F" w:rsidP="001E29DD">
      <w:pPr>
        <w:pStyle w:val="cjk"/>
        <w:spacing w:before="75" w:beforeAutospacing="0" w:after="0" w:afterAutospacing="0" w:line="560" w:lineRule="exact"/>
        <w:ind w:firstLine="641"/>
        <w:rPr>
          <w:rFonts w:ascii="仿宋_GB2312" w:eastAsia="仿宋_GB2312"/>
          <w:color w:val="000000"/>
          <w:sz w:val="32"/>
          <w:szCs w:val="32"/>
        </w:rPr>
      </w:pPr>
      <w:r>
        <w:rPr>
          <w:rFonts w:ascii="仿宋_GB2312" w:eastAsia="仿宋_GB2312" w:hint="eastAsia"/>
          <w:color w:val="333333"/>
          <w:sz w:val="32"/>
          <w:szCs w:val="32"/>
        </w:rPr>
        <w:lastRenderedPageBreak/>
        <w:t>1.</w:t>
      </w:r>
      <w:r>
        <w:rPr>
          <w:rFonts w:ascii="仿宋_GB2312" w:eastAsia="仿宋_GB2312" w:hint="eastAsia"/>
          <w:color w:val="000000"/>
          <w:sz w:val="32"/>
          <w:szCs w:val="32"/>
        </w:rPr>
        <w:t xml:space="preserve">请各二级学院院长、副院长及时登陆泰山学院教学质量管理平台，关注本学院被听课教师情况，对评分低的教师进行跟踪听课，或安排教学督导、竞赛获奖的教师进行帮扶指导。  </w:t>
      </w:r>
    </w:p>
    <w:p w:rsidR="00650C8E" w:rsidRPr="00E64C8F" w:rsidRDefault="00E64C8F" w:rsidP="001E29DD">
      <w:pPr>
        <w:pStyle w:val="cjk"/>
        <w:spacing w:before="75" w:beforeAutospacing="0" w:after="0" w:afterAutospacing="0" w:line="560" w:lineRule="exact"/>
        <w:ind w:firstLine="641"/>
        <w:rPr>
          <w:color w:val="000000"/>
          <w:sz w:val="21"/>
          <w:szCs w:val="21"/>
        </w:rPr>
      </w:pPr>
      <w:r>
        <w:rPr>
          <w:rFonts w:ascii="仿宋_GB2312" w:eastAsia="仿宋_GB2312" w:hint="eastAsia"/>
          <w:color w:val="000000"/>
          <w:sz w:val="32"/>
          <w:szCs w:val="32"/>
        </w:rPr>
        <w:t>2.请各二级学院充分利用周二下午学习时间开展教师教学能力提升相关活动，营造良好的研究教学氛围。</w:t>
      </w:r>
      <w:r w:rsidR="00650C8E">
        <w:rPr>
          <w:rFonts w:ascii="仿宋_GB2312" w:eastAsia="仿宋_GB2312" w:hint="eastAsia"/>
          <w:color w:val="000000"/>
          <w:sz w:val="32"/>
          <w:szCs w:val="32"/>
        </w:rPr>
        <w:t xml:space="preserve"> </w:t>
      </w:r>
    </w:p>
    <w:p w:rsidR="009549D1" w:rsidRDefault="00E64C8F" w:rsidP="001E29DD">
      <w:pPr>
        <w:spacing w:line="560" w:lineRule="exact"/>
        <w:ind w:firstLineChars="200" w:firstLine="640"/>
        <w:rPr>
          <w:rFonts w:ascii="仿宋_GB2312" w:eastAsia="仿宋_GB2312" w:cs="宋体" w:hint="eastAsia"/>
          <w:color w:val="000000"/>
          <w:sz w:val="32"/>
          <w:szCs w:val="32"/>
        </w:rPr>
      </w:pPr>
      <w:r>
        <w:rPr>
          <w:rFonts w:ascii="仿宋_GB2312" w:eastAsia="仿宋_GB2312" w:cs="宋体" w:hint="eastAsia"/>
          <w:color w:val="000000"/>
          <w:sz w:val="32"/>
          <w:szCs w:val="32"/>
        </w:rPr>
        <w:t>3</w:t>
      </w:r>
      <w:r w:rsidR="00650C8E">
        <w:rPr>
          <w:rFonts w:ascii="仿宋_GB2312" w:eastAsia="仿宋_GB2312" w:cs="宋体" w:hint="eastAsia"/>
          <w:color w:val="000000"/>
          <w:sz w:val="32"/>
          <w:szCs w:val="32"/>
        </w:rPr>
        <w:t>.</w:t>
      </w:r>
      <w:r w:rsidR="009549D1">
        <w:rPr>
          <w:rFonts w:ascii="仿宋_GB2312" w:eastAsia="仿宋_GB2312" w:cs="宋体" w:hint="eastAsia"/>
          <w:color w:val="000000"/>
          <w:sz w:val="32"/>
          <w:szCs w:val="32"/>
        </w:rPr>
        <w:t>教师可以登陆教务处网站，进入质量保障-资源中心，获取更多教师教学能力提升</w:t>
      </w:r>
      <w:r w:rsidR="00216102">
        <w:rPr>
          <w:rFonts w:ascii="仿宋_GB2312" w:eastAsia="仿宋_GB2312" w:cs="宋体" w:hint="eastAsia"/>
          <w:color w:val="000000"/>
          <w:sz w:val="32"/>
          <w:szCs w:val="32"/>
        </w:rPr>
        <w:t>相关的</w:t>
      </w:r>
      <w:r w:rsidR="009549D1">
        <w:rPr>
          <w:rFonts w:ascii="仿宋_GB2312" w:eastAsia="仿宋_GB2312" w:cs="宋体" w:hint="eastAsia"/>
          <w:color w:val="000000"/>
          <w:sz w:val="32"/>
          <w:szCs w:val="32"/>
        </w:rPr>
        <w:t>资源。</w:t>
      </w:r>
    </w:p>
    <w:p w:rsidR="000C47C7" w:rsidRDefault="000C47C7" w:rsidP="001E29DD">
      <w:pPr>
        <w:spacing w:line="560" w:lineRule="exact"/>
        <w:ind w:firstLineChars="200" w:firstLine="640"/>
        <w:rPr>
          <w:rFonts w:ascii="仿宋_GB2312" w:eastAsia="仿宋_GB2312" w:cs="宋体" w:hint="eastAsia"/>
          <w:color w:val="000000"/>
          <w:sz w:val="32"/>
          <w:szCs w:val="32"/>
        </w:rPr>
      </w:pPr>
    </w:p>
    <w:p w:rsidR="000C47C7" w:rsidRDefault="000C47C7" w:rsidP="001E29DD">
      <w:pPr>
        <w:spacing w:line="560" w:lineRule="exact"/>
        <w:ind w:firstLineChars="200" w:firstLine="640"/>
        <w:rPr>
          <w:rFonts w:ascii="仿宋_GB2312" w:eastAsia="仿宋_GB2312" w:cs="宋体" w:hint="eastAsia"/>
          <w:color w:val="000000"/>
          <w:sz w:val="32"/>
          <w:szCs w:val="32"/>
        </w:rPr>
      </w:pPr>
    </w:p>
    <w:p w:rsidR="000C47C7" w:rsidRDefault="000C47C7" w:rsidP="001E29DD">
      <w:pPr>
        <w:spacing w:line="560" w:lineRule="exact"/>
        <w:ind w:firstLineChars="200" w:firstLine="640"/>
        <w:jc w:val="right"/>
        <w:rPr>
          <w:rFonts w:ascii="仿宋_GB2312" w:eastAsia="仿宋_GB2312" w:cs="宋体" w:hint="eastAsia"/>
          <w:color w:val="000000"/>
          <w:sz w:val="32"/>
          <w:szCs w:val="32"/>
        </w:rPr>
      </w:pPr>
      <w:r>
        <w:rPr>
          <w:rFonts w:ascii="仿宋_GB2312" w:eastAsia="仿宋_GB2312" w:cs="宋体" w:hint="eastAsia"/>
          <w:color w:val="000000"/>
          <w:sz w:val="32"/>
          <w:szCs w:val="32"/>
        </w:rPr>
        <w:t>教务处</w:t>
      </w:r>
    </w:p>
    <w:p w:rsidR="000C47C7" w:rsidRDefault="000C47C7" w:rsidP="000C47C7">
      <w:pPr>
        <w:spacing w:line="560" w:lineRule="exact"/>
        <w:ind w:firstLineChars="200" w:firstLine="640"/>
        <w:jc w:val="right"/>
        <w:rPr>
          <w:rFonts w:hint="eastAsia"/>
        </w:rPr>
      </w:pPr>
      <w:r>
        <w:rPr>
          <w:rFonts w:ascii="仿宋_GB2312" w:eastAsia="仿宋_GB2312" w:cs="宋体" w:hint="eastAsia"/>
          <w:color w:val="000000"/>
          <w:sz w:val="32"/>
          <w:szCs w:val="32"/>
        </w:rPr>
        <w:t>2024年3月31日</w:t>
      </w:r>
    </w:p>
    <w:sectPr w:rsidR="000C47C7" w:rsidSect="002E0410">
      <w:footnotePr>
        <w:numRestart w:val="eachPage"/>
      </w:footnotePr>
      <w:pgSz w:w="11906" w:h="16838"/>
      <w:pgMar w:top="1985" w:right="1531" w:bottom="1701" w:left="1701" w:header="964"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475" w:rsidRDefault="003B1475">
      <w:pPr>
        <w:spacing w:line="240" w:lineRule="auto"/>
        <w:rPr>
          <w:rFonts w:hint="eastAsia"/>
        </w:rPr>
      </w:pPr>
      <w:r>
        <w:separator/>
      </w:r>
    </w:p>
  </w:endnote>
  <w:endnote w:type="continuationSeparator" w:id="0">
    <w:p w:rsidR="003B1475" w:rsidRDefault="003B1475">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宋体-方正超大字符集">
    <w:altName w:val="黑体"/>
    <w:charset w:val="86"/>
    <w:family w:val="script"/>
    <w:pitch w:val="fixed"/>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0D" w:rsidRDefault="0011440D">
    <w:pPr>
      <w:spacing w:line="300" w:lineRule="auto"/>
      <w:jc w:val="right"/>
      <w:rPr>
        <w:rFonts w:cs="宋体" w:hint="eastAsia"/>
        <w:b/>
        <w:sz w:val="18"/>
      </w:rPr>
    </w:pPr>
    <w:r>
      <w:rPr>
        <w:rFonts w:cs="宋体"/>
        <w:b/>
        <w:sz w:val="18"/>
      </w:rPr>
      <w:fldChar w:fldCharType="begin"/>
    </w:r>
    <w:r>
      <w:rPr>
        <w:rFonts w:cs="宋体"/>
        <w:b/>
        <w:sz w:val="18"/>
      </w:rPr>
      <w:instrText xml:space="preserve"> PAGE </w:instrText>
    </w:r>
    <w:r>
      <w:rPr>
        <w:rFonts w:cs="宋体"/>
        <w:b/>
        <w:sz w:val="18"/>
      </w:rPr>
      <w:fldChar w:fldCharType="separate"/>
    </w:r>
    <w:r w:rsidR="00BB5285">
      <w:rPr>
        <w:rFonts w:cs="宋体" w:hint="eastAsia"/>
        <w:b/>
        <w:noProof/>
        <w:sz w:val="18"/>
      </w:rPr>
      <w:t>2</w:t>
    </w:r>
    <w:r>
      <w:rPr>
        <w:rFonts w:cs="宋体"/>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0D" w:rsidRDefault="0011440D">
    <w:pPr>
      <w:spacing w:line="300" w:lineRule="auto"/>
      <w:jc w:val="left"/>
      <w:rPr>
        <w:rFonts w:eastAsia="楷体" w:cs="楷体" w:hint="eastAsia"/>
        <w:b/>
        <w:sz w:val="18"/>
      </w:rPr>
    </w:pPr>
  </w:p>
  <w:p w:rsidR="0011440D" w:rsidRDefault="0011440D">
    <w:pPr>
      <w:spacing w:line="300" w:lineRule="auto"/>
      <w:jc w:val="right"/>
      <w:rPr>
        <w:rFonts w:cs="宋体" w:hint="eastAsia"/>
        <w:b/>
        <w:sz w:val="18"/>
      </w:rPr>
    </w:pPr>
    <w:r>
      <w:rPr>
        <w:rFonts w:cs="宋体"/>
        <w:b/>
        <w:sz w:val="18"/>
      </w:rPr>
      <w:fldChar w:fldCharType="begin"/>
    </w:r>
    <w:r>
      <w:rPr>
        <w:rFonts w:cs="宋体"/>
        <w:b/>
        <w:sz w:val="18"/>
      </w:rPr>
      <w:instrText xml:space="preserve"> PAGE </w:instrText>
    </w:r>
    <w:r>
      <w:rPr>
        <w:rFonts w:cs="宋体"/>
        <w:b/>
        <w:sz w:val="18"/>
      </w:rPr>
      <w:fldChar w:fldCharType="separate"/>
    </w:r>
    <w:r w:rsidR="00BB5285">
      <w:rPr>
        <w:rFonts w:cs="宋体" w:hint="eastAsia"/>
        <w:b/>
        <w:noProof/>
        <w:sz w:val="18"/>
      </w:rPr>
      <w:t>1</w:t>
    </w:r>
    <w:r>
      <w:rPr>
        <w:rFonts w:cs="宋体"/>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0D" w:rsidRDefault="0011440D">
    <w:pPr>
      <w:spacing w:line="300" w:lineRule="auto"/>
      <w:jc w:val="left"/>
      <w:rPr>
        <w:rFonts w:eastAsia="楷体" w:cs="楷体" w:hint="eastAsia"/>
        <w:b/>
        <w:sz w:val="18"/>
      </w:rPr>
    </w:pPr>
  </w:p>
  <w:p w:rsidR="0011440D" w:rsidRDefault="0011440D">
    <w:pPr>
      <w:spacing w:line="300" w:lineRule="auto"/>
      <w:jc w:val="right"/>
      <w:rPr>
        <w:rFonts w:cs="宋体" w:hint="eastAsia"/>
        <w:b/>
        <w:sz w:val="18"/>
      </w:rPr>
    </w:pPr>
    <w:r>
      <w:rPr>
        <w:rFonts w:cs="宋体"/>
        <w:b/>
        <w:sz w:val="18"/>
      </w:rPr>
      <w:fldChar w:fldCharType="begin"/>
    </w:r>
    <w:r>
      <w:rPr>
        <w:rFonts w:cs="宋体"/>
        <w:b/>
        <w:sz w:val="18"/>
      </w:rPr>
      <w:instrText xml:space="preserve"> PAGE </w:instrText>
    </w:r>
    <w:r>
      <w:rPr>
        <w:rFonts w:cs="宋体"/>
        <w:b/>
        <w:sz w:val="18"/>
      </w:rPr>
      <w:fldChar w:fldCharType="separate"/>
    </w:r>
    <w:r w:rsidR="00015A82">
      <w:rPr>
        <w:rFonts w:cs="宋体" w:hint="eastAsia"/>
        <w:b/>
        <w:noProof/>
        <w:sz w:val="18"/>
      </w:rPr>
      <w:t>3</w:t>
    </w:r>
    <w:r>
      <w:rPr>
        <w:rFonts w:cs="宋体"/>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475" w:rsidRDefault="003B1475">
      <w:pPr>
        <w:spacing w:line="240" w:lineRule="auto"/>
        <w:rPr>
          <w:rFonts w:hint="eastAsia"/>
        </w:rPr>
      </w:pPr>
      <w:r>
        <w:separator/>
      </w:r>
    </w:p>
  </w:footnote>
  <w:footnote w:type="continuationSeparator" w:id="0">
    <w:p w:rsidR="003B1475" w:rsidRDefault="003B1475">
      <w:pPr>
        <w:spacing w:line="240" w:lineRule="auto"/>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0D" w:rsidRDefault="0011440D">
    <w:pPr>
      <w:ind w:right="510"/>
      <w:jc w:val="left"/>
      <w:rPr>
        <w:rFonts w:cs="宋体" w:hint="eastAsia"/>
        <w:color w:val="000000"/>
        <w:sz w:val="20"/>
      </w:rPr>
    </w:pPr>
    <w:r>
      <w:rPr>
        <w:rFonts w:cs="宋体"/>
        <w:noProof/>
        <w:color w:val="000000"/>
        <w:sz w:val="20"/>
      </w:rPr>
      <w:drawing>
        <wp:anchor distT="0" distB="0" distL="114300" distR="114300" simplePos="0" relativeHeight="251658752" behindDoc="1" locked="0" layoutInCell="1" allowOverlap="1" wp14:anchorId="0416C696" wp14:editId="78CD0C3B">
          <wp:simplePos x="0" y="0"/>
          <wp:positionH relativeFrom="page">
            <wp:posOffset>-1440000</wp:posOffset>
          </wp:positionH>
          <wp:positionV relativeFrom="page">
            <wp:posOffset>-1018800</wp:posOffset>
          </wp:positionV>
          <wp:extent cx="4618800" cy="2296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
                  <a:stretch>
                    <a:fillRect/>
                  </a:stretch>
                </pic:blipFill>
                <pic:spPr>
                  <a:xfrm>
                    <a:off x="0" y="0"/>
                    <a:ext cx="4618800" cy="22968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0D" w:rsidRDefault="0011440D">
    <w:pP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nsid w:val="FFFFFF7F"/>
    <w:multiLevelType w:val="singleLevel"/>
    <w:tmpl w:val="FFFFFF7F"/>
    <w:lvl w:ilvl="0">
      <w:start w:val="1"/>
      <w:numFmt w:val="decimal"/>
      <w:pStyle w:val="2"/>
      <w:lvlText w:val="%1."/>
      <w:lvlJc w:val="left"/>
      <w:pPr>
        <w:tabs>
          <w:tab w:val="left" w:pos="780"/>
        </w:tabs>
        <w:ind w:left="780" w:hanging="360"/>
      </w:pPr>
    </w:lvl>
  </w:abstractNum>
  <w:abstractNum w:abstractNumId="3">
    <w:nsid w:val="FFFFFF80"/>
    <w:multiLevelType w:val="singleLevel"/>
    <w:tmpl w:val="FFFFFF80"/>
    <w:lvl w:ilvl="0">
      <w:start w:val="1"/>
      <w:numFmt w:val="bullet"/>
      <w:pStyle w:val="50"/>
      <w:lvlText w:val=""/>
      <w:lvlJc w:val="left"/>
      <w:pPr>
        <w:tabs>
          <w:tab w:val="left" w:pos="2040"/>
        </w:tabs>
        <w:ind w:left="2040" w:hanging="360"/>
      </w:pPr>
      <w:rPr>
        <w:rFonts w:ascii="宋体" w:hAnsi="宋体" w:hint="default"/>
      </w:rPr>
    </w:lvl>
  </w:abstractNum>
  <w:abstractNum w:abstractNumId="4">
    <w:nsid w:val="FFFFFF81"/>
    <w:multiLevelType w:val="singleLevel"/>
    <w:tmpl w:val="FFFFFF81"/>
    <w:lvl w:ilvl="0">
      <w:start w:val="1"/>
      <w:numFmt w:val="bullet"/>
      <w:pStyle w:val="4"/>
      <w:lvlText w:val=""/>
      <w:lvlJc w:val="left"/>
      <w:pPr>
        <w:tabs>
          <w:tab w:val="left" w:pos="1620"/>
        </w:tabs>
        <w:ind w:left="1620" w:hanging="360"/>
      </w:pPr>
      <w:rPr>
        <w:rFonts w:ascii="宋体" w:hAnsi="宋体" w:hint="default"/>
      </w:rPr>
    </w:lvl>
  </w:abstractNum>
  <w:abstractNum w:abstractNumId="5">
    <w:nsid w:val="FFFFFF82"/>
    <w:multiLevelType w:val="singleLevel"/>
    <w:tmpl w:val="FFFFFF82"/>
    <w:lvl w:ilvl="0">
      <w:start w:val="1"/>
      <w:numFmt w:val="bullet"/>
      <w:pStyle w:val="30"/>
      <w:lvlText w:val=""/>
      <w:lvlJc w:val="left"/>
      <w:pPr>
        <w:tabs>
          <w:tab w:val="left" w:pos="1200"/>
        </w:tabs>
        <w:ind w:left="1200" w:hanging="360"/>
      </w:pPr>
      <w:rPr>
        <w:rFonts w:ascii="宋体" w:hAnsi="宋体" w:hint="default"/>
      </w:rPr>
    </w:lvl>
  </w:abstractNum>
  <w:abstractNum w:abstractNumId="6">
    <w:nsid w:val="FFFFFF83"/>
    <w:multiLevelType w:val="singleLevel"/>
    <w:tmpl w:val="FFFFFF83"/>
    <w:lvl w:ilvl="0">
      <w:start w:val="1"/>
      <w:numFmt w:val="bullet"/>
      <w:pStyle w:val="20"/>
      <w:lvlText w:val=""/>
      <w:lvlJc w:val="left"/>
      <w:pPr>
        <w:tabs>
          <w:tab w:val="left" w:pos="780"/>
        </w:tabs>
        <w:ind w:left="780" w:hanging="360"/>
      </w:pPr>
      <w:rPr>
        <w:rFonts w:ascii="宋体" w:hAnsi="宋体" w:hint="default"/>
      </w:rPr>
    </w:lvl>
  </w:abstractNum>
  <w:abstractNum w:abstractNumId="7">
    <w:nsid w:val="FFFFFF88"/>
    <w:multiLevelType w:val="singleLevel"/>
    <w:tmpl w:val="FFFFFF88"/>
    <w:lvl w:ilvl="0">
      <w:start w:val="1"/>
      <w:numFmt w:val="decimal"/>
      <w:pStyle w:val="a"/>
      <w:lvlText w:val="%1."/>
      <w:lvlJc w:val="left"/>
      <w:pPr>
        <w:tabs>
          <w:tab w:val="left" w:pos="360"/>
        </w:tabs>
        <w:ind w:left="360" w:hanging="360"/>
      </w:pPr>
    </w:lvl>
  </w:abstractNum>
  <w:abstractNum w:abstractNumId="8">
    <w:nsid w:val="FFFFFF89"/>
    <w:multiLevelType w:val="singleLevel"/>
    <w:tmpl w:val="FFFFFF89"/>
    <w:lvl w:ilvl="0">
      <w:start w:val="1"/>
      <w:numFmt w:val="bullet"/>
      <w:pStyle w:val="a0"/>
      <w:lvlText w:val=""/>
      <w:lvlJc w:val="left"/>
      <w:pPr>
        <w:tabs>
          <w:tab w:val="left" w:pos="360"/>
        </w:tabs>
        <w:ind w:left="360" w:hanging="360"/>
      </w:pPr>
      <w:rPr>
        <w:rFonts w:ascii="宋体" w:hAnsi="宋体" w:hint="default"/>
      </w:rPr>
    </w:lvl>
  </w:abstractNum>
  <w:abstractNum w:abstractNumId="9">
    <w:nsid w:val="0EA338AF"/>
    <w:multiLevelType w:val="hybridMultilevel"/>
    <w:tmpl w:val="F6A4992C"/>
    <w:lvl w:ilvl="0" w:tplc="0C185952">
      <w:start w:val="3"/>
      <w:numFmt w:val="japaneseCounting"/>
      <w:lvlText w:val="（%1）"/>
      <w:lvlJc w:val="left"/>
      <w:pPr>
        <w:ind w:left="1736" w:hanging="885"/>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10">
    <w:nsid w:val="2915500F"/>
    <w:multiLevelType w:val="multilevel"/>
    <w:tmpl w:val="2915500F"/>
    <w:lvl w:ilvl="0">
      <w:start w:val="1"/>
      <w:numFmt w:val="chineseCountingThousand"/>
      <w:pStyle w:val="m3"/>
      <w:lvlText w:val="（%1）"/>
      <w:lvlJc w:val="left"/>
      <w:pPr>
        <w:tabs>
          <w:tab w:val="left" w:pos="0"/>
        </w:tabs>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7825DF6"/>
    <w:multiLevelType w:val="multilevel"/>
    <w:tmpl w:val="57825DF6"/>
    <w:lvl w:ilvl="0">
      <w:start w:val="1"/>
      <w:numFmt w:val="chineseCountingThousand"/>
      <w:pStyle w:val="m2"/>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7825DF7"/>
    <w:multiLevelType w:val="multilevel"/>
    <w:tmpl w:val="57825DF7"/>
    <w:lvl w:ilvl="0">
      <w:start w:val="1"/>
      <w:numFmt w:val="chineseCountingThousand"/>
      <w:lvlText w:val="%1"/>
      <w:lvlJc w:val="left"/>
      <w:pPr>
        <w:tabs>
          <w:tab w:val="num" w:pos="720"/>
        </w:tabs>
        <w:ind w:left="720" w:hanging="360"/>
      </w:pPr>
    </w:lvl>
    <w:lvl w:ilvl="1">
      <w:start w:val="1"/>
      <w:numFmt w:val="chineseCountingThousand"/>
      <w:lvlText w:val="第%2章"/>
      <w:lvlJc w:val="left"/>
      <w:pPr>
        <w:tabs>
          <w:tab w:val="num" w:pos="1440"/>
        </w:tabs>
        <w:ind w:left="1440" w:hanging="360"/>
      </w:pPr>
    </w:lvl>
    <w:lvl w:ilvl="2">
      <w:start w:val="1"/>
      <w:numFmt w:val="chineseCountingThousand"/>
      <w:lvlText w:val="%3、"/>
      <w:lvlJc w:val="left"/>
      <w:pPr>
        <w:tabs>
          <w:tab w:val="num" w:pos="0"/>
        </w:tabs>
        <w:ind w:left="992" w:hanging="567"/>
      </w:pPr>
    </w:lvl>
    <w:lvl w:ilvl="3">
      <w:start w:val="1"/>
      <w:numFmt w:val="chineseCountingThousand"/>
      <w:lvlText w:val="（%4）"/>
      <w:lvlJc w:val="left"/>
      <w:pPr>
        <w:tabs>
          <w:tab w:val="num" w:pos="0"/>
        </w:tabs>
        <w:ind w:left="420" w:hanging="420"/>
      </w:pPr>
    </w:lvl>
    <w:lvl w:ilvl="4">
      <w:start w:val="1"/>
      <w:numFmt w:val="decimal"/>
      <w:isLgl/>
      <w:lvlText w:val="%5、"/>
      <w:lvlJc w:val="left"/>
      <w:pPr>
        <w:tabs>
          <w:tab w:val="num" w:pos="0"/>
        </w:tabs>
        <w:ind w:left="839" w:hanging="419"/>
      </w:pPr>
    </w:lvl>
    <w:lvl w:ilvl="5">
      <w:start w:val="1"/>
      <w:numFmt w:val="decimal"/>
      <w:isLgl/>
      <w:lvlText w:val="%6."/>
      <w:lvlJc w:val="left"/>
      <w:pPr>
        <w:tabs>
          <w:tab w:val="num" w:pos="0"/>
        </w:tabs>
        <w:ind w:left="0" w:firstLine="0"/>
      </w:pPr>
    </w:lvl>
    <w:lvl w:ilvl="6">
      <w:start w:val="1"/>
      <w:numFmt w:val="decimal"/>
      <w:isLgl/>
      <w:lvlText w:val="%6.%7"/>
      <w:lvlJc w:val="left"/>
      <w:pPr>
        <w:tabs>
          <w:tab w:val="num" w:pos="0"/>
        </w:tabs>
        <w:ind w:left="420" w:hanging="420"/>
      </w:pPr>
    </w:lvl>
    <w:lvl w:ilvl="7">
      <w:start w:val="1"/>
      <w:numFmt w:val="decimal"/>
      <w:lvlRestart w:val="2"/>
      <w:isLgl/>
      <w:suff w:val="space"/>
      <w:lvlText w:val="图%2-%8"/>
      <w:lvlJc w:val="left"/>
      <w:pPr>
        <w:tabs>
          <w:tab w:val="num" w:pos="0"/>
        </w:tabs>
        <w:ind w:left="420" w:hanging="420"/>
      </w:pPr>
    </w:lvl>
    <w:lvl w:ilvl="8">
      <w:start w:val="1"/>
      <w:numFmt w:val="decimal"/>
      <w:lvlRestart w:val="2"/>
      <w:isLgl/>
      <w:suff w:val="space"/>
      <w:lvlText w:val="表%2-%9"/>
      <w:lvlJc w:val="left"/>
      <w:pPr>
        <w:tabs>
          <w:tab w:val="num" w:pos="0"/>
        </w:tabs>
        <w:ind w:left="420" w:hanging="420"/>
      </w:pPr>
    </w:lvl>
  </w:abstractNum>
  <w:abstractNum w:abstractNumId="13">
    <w:nsid w:val="57825DF8"/>
    <w:multiLevelType w:val="multilevel"/>
    <w:tmpl w:val="57825DF7"/>
    <w:lvl w:ilvl="0">
      <w:start w:val="1"/>
      <w:numFmt w:val="chineseCountingThousand"/>
      <w:lvlText w:val="%1"/>
      <w:lvlJc w:val="left"/>
      <w:pPr>
        <w:tabs>
          <w:tab w:val="num" w:pos="720"/>
        </w:tabs>
        <w:ind w:left="720" w:hanging="360"/>
      </w:pPr>
    </w:lvl>
    <w:lvl w:ilvl="1">
      <w:start w:val="1"/>
      <w:numFmt w:val="chineseCountingThousand"/>
      <w:lvlText w:val="第%2章"/>
      <w:lvlJc w:val="left"/>
      <w:pPr>
        <w:tabs>
          <w:tab w:val="num" w:pos="1440"/>
        </w:tabs>
        <w:ind w:left="1440" w:hanging="360"/>
      </w:pPr>
    </w:lvl>
    <w:lvl w:ilvl="2">
      <w:start w:val="1"/>
      <w:numFmt w:val="chineseCountingThousand"/>
      <w:lvlText w:val="%3、"/>
      <w:lvlJc w:val="left"/>
      <w:pPr>
        <w:tabs>
          <w:tab w:val="num" w:pos="0"/>
        </w:tabs>
        <w:ind w:left="992" w:hanging="567"/>
      </w:pPr>
    </w:lvl>
    <w:lvl w:ilvl="3">
      <w:start w:val="1"/>
      <w:numFmt w:val="chineseCountingThousand"/>
      <w:lvlText w:val="（%4）"/>
      <w:lvlJc w:val="left"/>
      <w:pPr>
        <w:tabs>
          <w:tab w:val="num" w:pos="0"/>
        </w:tabs>
        <w:ind w:left="420" w:hanging="420"/>
      </w:pPr>
    </w:lvl>
    <w:lvl w:ilvl="4">
      <w:start w:val="1"/>
      <w:numFmt w:val="decimal"/>
      <w:isLgl/>
      <w:lvlText w:val="%5、"/>
      <w:lvlJc w:val="left"/>
      <w:pPr>
        <w:tabs>
          <w:tab w:val="num" w:pos="0"/>
        </w:tabs>
        <w:ind w:left="839" w:hanging="419"/>
      </w:pPr>
    </w:lvl>
    <w:lvl w:ilvl="5">
      <w:start w:val="1"/>
      <w:numFmt w:val="decimal"/>
      <w:isLgl/>
      <w:lvlText w:val="%6."/>
      <w:lvlJc w:val="left"/>
      <w:pPr>
        <w:tabs>
          <w:tab w:val="num" w:pos="0"/>
        </w:tabs>
        <w:ind w:left="0" w:firstLine="0"/>
      </w:pPr>
    </w:lvl>
    <w:lvl w:ilvl="6">
      <w:start w:val="1"/>
      <w:numFmt w:val="decimal"/>
      <w:isLgl/>
      <w:lvlText w:val="%6.%7"/>
      <w:lvlJc w:val="left"/>
      <w:pPr>
        <w:tabs>
          <w:tab w:val="num" w:pos="0"/>
        </w:tabs>
        <w:ind w:left="420" w:hanging="420"/>
      </w:pPr>
    </w:lvl>
    <w:lvl w:ilvl="7">
      <w:start w:val="1"/>
      <w:numFmt w:val="decimal"/>
      <w:lvlRestart w:val="2"/>
      <w:isLgl/>
      <w:suff w:val="space"/>
      <w:lvlText w:val="图%2-%8"/>
      <w:lvlJc w:val="left"/>
      <w:pPr>
        <w:tabs>
          <w:tab w:val="num" w:pos="0"/>
        </w:tabs>
        <w:ind w:left="420" w:hanging="420"/>
      </w:pPr>
    </w:lvl>
    <w:lvl w:ilvl="8">
      <w:start w:val="1"/>
      <w:numFmt w:val="decimal"/>
      <w:lvlRestart w:val="2"/>
      <w:isLgl/>
      <w:suff w:val="space"/>
      <w:lvlText w:val="表%2-%9"/>
      <w:lvlJc w:val="left"/>
      <w:pPr>
        <w:tabs>
          <w:tab w:val="num" w:pos="0"/>
        </w:tabs>
        <w:ind w:left="420" w:hanging="420"/>
      </w:pPr>
    </w:lvl>
  </w:abstractNum>
  <w:abstractNum w:abstractNumId="14">
    <w:nsid w:val="57825DF9"/>
    <w:multiLevelType w:val="multilevel"/>
    <w:tmpl w:val="57825DF7"/>
    <w:lvl w:ilvl="0">
      <w:start w:val="1"/>
      <w:numFmt w:val="chineseCountingThousand"/>
      <w:lvlText w:val="%1"/>
      <w:lvlJc w:val="left"/>
      <w:pPr>
        <w:tabs>
          <w:tab w:val="num" w:pos="720"/>
        </w:tabs>
        <w:ind w:left="720" w:hanging="360"/>
      </w:pPr>
    </w:lvl>
    <w:lvl w:ilvl="1">
      <w:start w:val="1"/>
      <w:numFmt w:val="chineseCountingThousand"/>
      <w:lvlText w:val="第%2章"/>
      <w:lvlJc w:val="left"/>
      <w:pPr>
        <w:tabs>
          <w:tab w:val="num" w:pos="1440"/>
        </w:tabs>
        <w:ind w:left="1440" w:hanging="360"/>
      </w:pPr>
    </w:lvl>
    <w:lvl w:ilvl="2">
      <w:start w:val="1"/>
      <w:numFmt w:val="chineseCountingThousand"/>
      <w:lvlText w:val="%3、"/>
      <w:lvlJc w:val="left"/>
      <w:pPr>
        <w:tabs>
          <w:tab w:val="num" w:pos="0"/>
        </w:tabs>
        <w:ind w:left="992" w:hanging="567"/>
      </w:pPr>
    </w:lvl>
    <w:lvl w:ilvl="3">
      <w:start w:val="1"/>
      <w:numFmt w:val="chineseCountingThousand"/>
      <w:lvlText w:val="（%4）"/>
      <w:lvlJc w:val="left"/>
      <w:pPr>
        <w:tabs>
          <w:tab w:val="num" w:pos="0"/>
        </w:tabs>
        <w:ind w:left="420" w:hanging="420"/>
      </w:pPr>
    </w:lvl>
    <w:lvl w:ilvl="4">
      <w:start w:val="1"/>
      <w:numFmt w:val="decimal"/>
      <w:isLgl/>
      <w:lvlText w:val="%5、"/>
      <w:lvlJc w:val="left"/>
      <w:pPr>
        <w:tabs>
          <w:tab w:val="num" w:pos="0"/>
        </w:tabs>
        <w:ind w:left="839" w:hanging="419"/>
      </w:pPr>
    </w:lvl>
    <w:lvl w:ilvl="5">
      <w:start w:val="1"/>
      <w:numFmt w:val="decimal"/>
      <w:isLgl/>
      <w:lvlText w:val="%6."/>
      <w:lvlJc w:val="left"/>
      <w:pPr>
        <w:tabs>
          <w:tab w:val="num" w:pos="0"/>
        </w:tabs>
        <w:ind w:left="0" w:firstLine="0"/>
      </w:pPr>
    </w:lvl>
    <w:lvl w:ilvl="6">
      <w:start w:val="1"/>
      <w:numFmt w:val="decimal"/>
      <w:isLgl/>
      <w:lvlText w:val="%6.%7"/>
      <w:lvlJc w:val="left"/>
      <w:pPr>
        <w:tabs>
          <w:tab w:val="num" w:pos="0"/>
        </w:tabs>
        <w:ind w:left="420" w:hanging="420"/>
      </w:pPr>
    </w:lvl>
    <w:lvl w:ilvl="7">
      <w:start w:val="1"/>
      <w:numFmt w:val="decimal"/>
      <w:lvlRestart w:val="2"/>
      <w:isLgl/>
      <w:suff w:val="space"/>
      <w:lvlText w:val="图%2-%8"/>
      <w:lvlJc w:val="left"/>
      <w:pPr>
        <w:tabs>
          <w:tab w:val="num" w:pos="0"/>
        </w:tabs>
        <w:ind w:left="420" w:hanging="420"/>
      </w:pPr>
    </w:lvl>
    <w:lvl w:ilvl="8">
      <w:start w:val="1"/>
      <w:numFmt w:val="decimal"/>
      <w:lvlRestart w:val="2"/>
      <w:isLgl/>
      <w:suff w:val="space"/>
      <w:lvlText w:val="表%2-%9"/>
      <w:lvlJc w:val="left"/>
      <w:pPr>
        <w:tabs>
          <w:tab w:val="num" w:pos="0"/>
        </w:tabs>
        <w:ind w:left="420" w:hanging="420"/>
      </w:pPr>
    </w:lvl>
  </w:abstractNum>
  <w:abstractNum w:abstractNumId="15">
    <w:nsid w:val="57825DFA"/>
    <w:multiLevelType w:val="multilevel"/>
    <w:tmpl w:val="57825DF7"/>
    <w:lvl w:ilvl="0">
      <w:start w:val="1"/>
      <w:numFmt w:val="chineseCountingThousand"/>
      <w:lvlText w:val="%1"/>
      <w:lvlJc w:val="left"/>
      <w:pPr>
        <w:tabs>
          <w:tab w:val="num" w:pos="720"/>
        </w:tabs>
        <w:ind w:left="720" w:hanging="360"/>
      </w:pPr>
    </w:lvl>
    <w:lvl w:ilvl="1">
      <w:start w:val="2"/>
      <w:numFmt w:val="chineseCountingThousand"/>
      <w:lvlText w:val="第%2章"/>
      <w:lvlJc w:val="left"/>
      <w:pPr>
        <w:tabs>
          <w:tab w:val="num" w:pos="1440"/>
        </w:tabs>
        <w:ind w:left="1440" w:hanging="360"/>
      </w:pPr>
    </w:lvl>
    <w:lvl w:ilvl="2">
      <w:start w:val="1"/>
      <w:numFmt w:val="chineseCountingThousand"/>
      <w:lvlText w:val="%3、"/>
      <w:lvlJc w:val="left"/>
      <w:pPr>
        <w:tabs>
          <w:tab w:val="num" w:pos="0"/>
        </w:tabs>
        <w:ind w:left="992" w:hanging="567"/>
      </w:pPr>
    </w:lvl>
    <w:lvl w:ilvl="3">
      <w:start w:val="1"/>
      <w:numFmt w:val="chineseCountingThousand"/>
      <w:lvlText w:val="（%4）"/>
      <w:lvlJc w:val="left"/>
      <w:pPr>
        <w:tabs>
          <w:tab w:val="num" w:pos="0"/>
        </w:tabs>
        <w:ind w:left="420" w:hanging="420"/>
      </w:pPr>
    </w:lvl>
    <w:lvl w:ilvl="4">
      <w:start w:val="1"/>
      <w:numFmt w:val="decimal"/>
      <w:isLgl/>
      <w:lvlText w:val="%5、"/>
      <w:lvlJc w:val="left"/>
      <w:pPr>
        <w:tabs>
          <w:tab w:val="num" w:pos="0"/>
        </w:tabs>
        <w:ind w:left="839" w:hanging="419"/>
      </w:pPr>
    </w:lvl>
    <w:lvl w:ilvl="5">
      <w:start w:val="1"/>
      <w:numFmt w:val="decimal"/>
      <w:isLgl/>
      <w:lvlText w:val="%6."/>
      <w:lvlJc w:val="left"/>
      <w:pPr>
        <w:tabs>
          <w:tab w:val="num" w:pos="0"/>
        </w:tabs>
        <w:ind w:left="0" w:firstLine="0"/>
      </w:pPr>
    </w:lvl>
    <w:lvl w:ilvl="6">
      <w:start w:val="1"/>
      <w:numFmt w:val="decimal"/>
      <w:isLgl/>
      <w:lvlText w:val="%6.%7"/>
      <w:lvlJc w:val="left"/>
      <w:pPr>
        <w:tabs>
          <w:tab w:val="num" w:pos="0"/>
        </w:tabs>
        <w:ind w:left="420" w:hanging="420"/>
      </w:pPr>
    </w:lvl>
    <w:lvl w:ilvl="7">
      <w:start w:val="1"/>
      <w:numFmt w:val="decimal"/>
      <w:lvlRestart w:val="2"/>
      <w:isLgl/>
      <w:suff w:val="space"/>
      <w:lvlText w:val="图%2-%8"/>
      <w:lvlJc w:val="left"/>
      <w:pPr>
        <w:tabs>
          <w:tab w:val="num" w:pos="0"/>
        </w:tabs>
        <w:ind w:left="420" w:hanging="420"/>
      </w:pPr>
    </w:lvl>
    <w:lvl w:ilvl="8">
      <w:start w:val="1"/>
      <w:numFmt w:val="decimal"/>
      <w:lvlRestart w:val="2"/>
      <w:isLgl/>
      <w:suff w:val="space"/>
      <w:lvlText w:val="表%2-%9"/>
      <w:lvlJc w:val="left"/>
      <w:pPr>
        <w:tabs>
          <w:tab w:val="num" w:pos="0"/>
        </w:tabs>
        <w:ind w:left="420" w:hanging="420"/>
      </w:pPr>
    </w:lvl>
  </w:abstractNum>
  <w:abstractNum w:abstractNumId="16">
    <w:nsid w:val="57825DFB"/>
    <w:multiLevelType w:val="multilevel"/>
    <w:tmpl w:val="57825DF7"/>
    <w:lvl w:ilvl="0">
      <w:start w:val="1"/>
      <w:numFmt w:val="chineseCountingThousand"/>
      <w:lvlText w:val="%1"/>
      <w:lvlJc w:val="left"/>
      <w:pPr>
        <w:tabs>
          <w:tab w:val="num" w:pos="720"/>
        </w:tabs>
        <w:ind w:left="720" w:hanging="360"/>
      </w:pPr>
    </w:lvl>
    <w:lvl w:ilvl="1">
      <w:start w:val="3"/>
      <w:numFmt w:val="chineseCountingThousand"/>
      <w:lvlText w:val="第%2章"/>
      <w:lvlJc w:val="left"/>
      <w:pPr>
        <w:tabs>
          <w:tab w:val="num" w:pos="1440"/>
        </w:tabs>
        <w:ind w:left="1440" w:hanging="360"/>
      </w:pPr>
    </w:lvl>
    <w:lvl w:ilvl="2">
      <w:start w:val="1"/>
      <w:numFmt w:val="chineseCountingThousand"/>
      <w:lvlText w:val="%3、"/>
      <w:lvlJc w:val="left"/>
      <w:pPr>
        <w:tabs>
          <w:tab w:val="num" w:pos="0"/>
        </w:tabs>
        <w:ind w:left="992" w:hanging="567"/>
      </w:pPr>
    </w:lvl>
    <w:lvl w:ilvl="3">
      <w:start w:val="1"/>
      <w:numFmt w:val="chineseCountingThousand"/>
      <w:lvlText w:val="（%4）"/>
      <w:lvlJc w:val="left"/>
      <w:pPr>
        <w:tabs>
          <w:tab w:val="num" w:pos="0"/>
        </w:tabs>
        <w:ind w:left="420" w:hanging="420"/>
      </w:pPr>
    </w:lvl>
    <w:lvl w:ilvl="4">
      <w:start w:val="1"/>
      <w:numFmt w:val="decimal"/>
      <w:isLgl/>
      <w:lvlText w:val="%5、"/>
      <w:lvlJc w:val="left"/>
      <w:pPr>
        <w:tabs>
          <w:tab w:val="num" w:pos="0"/>
        </w:tabs>
        <w:ind w:left="839" w:hanging="419"/>
      </w:pPr>
    </w:lvl>
    <w:lvl w:ilvl="5">
      <w:start w:val="1"/>
      <w:numFmt w:val="decimal"/>
      <w:isLgl/>
      <w:lvlText w:val="%6."/>
      <w:lvlJc w:val="left"/>
      <w:pPr>
        <w:tabs>
          <w:tab w:val="num" w:pos="0"/>
        </w:tabs>
        <w:ind w:left="0" w:firstLine="0"/>
      </w:pPr>
    </w:lvl>
    <w:lvl w:ilvl="6">
      <w:start w:val="1"/>
      <w:numFmt w:val="decimal"/>
      <w:isLgl/>
      <w:lvlText w:val="%6.%7"/>
      <w:lvlJc w:val="left"/>
      <w:pPr>
        <w:tabs>
          <w:tab w:val="num" w:pos="0"/>
        </w:tabs>
        <w:ind w:left="420" w:hanging="420"/>
      </w:pPr>
    </w:lvl>
    <w:lvl w:ilvl="7">
      <w:start w:val="1"/>
      <w:numFmt w:val="decimal"/>
      <w:lvlRestart w:val="2"/>
      <w:isLgl/>
      <w:suff w:val="space"/>
      <w:lvlText w:val="图%2-%8"/>
      <w:lvlJc w:val="left"/>
      <w:pPr>
        <w:tabs>
          <w:tab w:val="num" w:pos="0"/>
        </w:tabs>
        <w:ind w:left="420" w:hanging="420"/>
      </w:pPr>
    </w:lvl>
    <w:lvl w:ilvl="8">
      <w:start w:val="1"/>
      <w:numFmt w:val="decimal"/>
      <w:lvlRestart w:val="2"/>
      <w:isLgl/>
      <w:suff w:val="space"/>
      <w:lvlText w:val="表%2-%9"/>
      <w:lvlJc w:val="left"/>
      <w:pPr>
        <w:tabs>
          <w:tab w:val="num" w:pos="0"/>
        </w:tabs>
        <w:ind w:left="420" w:hanging="420"/>
      </w:pPr>
    </w:lvl>
  </w:abstractNum>
  <w:abstractNum w:abstractNumId="17">
    <w:nsid w:val="57825DFC"/>
    <w:multiLevelType w:val="multilevel"/>
    <w:tmpl w:val="57825DF7"/>
    <w:lvl w:ilvl="0">
      <w:start w:val="1"/>
      <w:numFmt w:val="chineseCountingThousand"/>
      <w:lvlText w:val="%1"/>
      <w:lvlJc w:val="left"/>
      <w:pPr>
        <w:tabs>
          <w:tab w:val="num" w:pos="720"/>
        </w:tabs>
        <w:ind w:left="720" w:hanging="360"/>
      </w:pPr>
    </w:lvl>
    <w:lvl w:ilvl="1">
      <w:start w:val="1"/>
      <w:numFmt w:val="chineseCountingThousand"/>
      <w:lvlText w:val="第%2章"/>
      <w:lvlJc w:val="left"/>
      <w:pPr>
        <w:tabs>
          <w:tab w:val="num" w:pos="1440"/>
        </w:tabs>
        <w:ind w:left="1440" w:hanging="360"/>
      </w:pPr>
    </w:lvl>
    <w:lvl w:ilvl="2">
      <w:start w:val="1"/>
      <w:numFmt w:val="chineseCountingThousand"/>
      <w:lvlText w:val="%3、"/>
      <w:lvlJc w:val="left"/>
      <w:pPr>
        <w:tabs>
          <w:tab w:val="num" w:pos="0"/>
        </w:tabs>
        <w:ind w:left="992" w:hanging="567"/>
      </w:pPr>
    </w:lvl>
    <w:lvl w:ilvl="3">
      <w:start w:val="1"/>
      <w:numFmt w:val="chineseCountingThousand"/>
      <w:lvlText w:val="（%4）"/>
      <w:lvlJc w:val="left"/>
      <w:pPr>
        <w:tabs>
          <w:tab w:val="num" w:pos="0"/>
        </w:tabs>
        <w:ind w:left="420" w:hanging="420"/>
      </w:pPr>
    </w:lvl>
    <w:lvl w:ilvl="4">
      <w:start w:val="1"/>
      <w:numFmt w:val="decimal"/>
      <w:isLgl/>
      <w:lvlText w:val="%5、"/>
      <w:lvlJc w:val="left"/>
      <w:pPr>
        <w:tabs>
          <w:tab w:val="num" w:pos="0"/>
        </w:tabs>
        <w:ind w:left="839" w:hanging="419"/>
      </w:pPr>
    </w:lvl>
    <w:lvl w:ilvl="5">
      <w:start w:val="1"/>
      <w:numFmt w:val="decimal"/>
      <w:isLgl/>
      <w:lvlText w:val="%6."/>
      <w:lvlJc w:val="left"/>
      <w:pPr>
        <w:tabs>
          <w:tab w:val="num" w:pos="0"/>
        </w:tabs>
        <w:ind w:left="0" w:firstLine="0"/>
      </w:pPr>
    </w:lvl>
    <w:lvl w:ilvl="6">
      <w:start w:val="1"/>
      <w:numFmt w:val="decimal"/>
      <w:isLgl/>
      <w:lvlText w:val="%6.%7"/>
      <w:lvlJc w:val="left"/>
      <w:pPr>
        <w:tabs>
          <w:tab w:val="num" w:pos="0"/>
        </w:tabs>
        <w:ind w:left="420" w:hanging="420"/>
      </w:pPr>
    </w:lvl>
    <w:lvl w:ilvl="7">
      <w:start w:val="1"/>
      <w:numFmt w:val="decimal"/>
      <w:lvlRestart w:val="2"/>
      <w:isLgl/>
      <w:suff w:val="space"/>
      <w:lvlText w:val="图%2-%8"/>
      <w:lvlJc w:val="left"/>
      <w:pPr>
        <w:tabs>
          <w:tab w:val="num" w:pos="0"/>
        </w:tabs>
        <w:ind w:left="420" w:hanging="420"/>
      </w:pPr>
    </w:lvl>
    <w:lvl w:ilvl="8">
      <w:start w:val="1"/>
      <w:numFmt w:val="decimal"/>
      <w:lvlRestart w:val="2"/>
      <w:isLgl/>
      <w:suff w:val="space"/>
      <w:lvlText w:val="表%2-%9"/>
      <w:lvlJc w:val="left"/>
      <w:pPr>
        <w:tabs>
          <w:tab w:val="num" w:pos="0"/>
        </w:tabs>
        <w:ind w:left="420" w:hanging="420"/>
      </w:pPr>
    </w:lvl>
  </w:abstractNum>
  <w:abstractNum w:abstractNumId="18">
    <w:nsid w:val="57825DFD"/>
    <w:multiLevelType w:val="multilevel"/>
    <w:tmpl w:val="57825DF7"/>
    <w:lvl w:ilvl="0">
      <w:start w:val="1"/>
      <w:numFmt w:val="chineseCountingThousand"/>
      <w:lvlText w:val="%1"/>
      <w:lvlJc w:val="left"/>
      <w:pPr>
        <w:tabs>
          <w:tab w:val="num" w:pos="720"/>
        </w:tabs>
        <w:ind w:left="720" w:hanging="360"/>
      </w:pPr>
    </w:lvl>
    <w:lvl w:ilvl="1">
      <w:start w:val="4"/>
      <w:numFmt w:val="chineseCountingThousand"/>
      <w:lvlText w:val="第%2章"/>
      <w:lvlJc w:val="left"/>
      <w:pPr>
        <w:tabs>
          <w:tab w:val="num" w:pos="1440"/>
        </w:tabs>
        <w:ind w:left="1440" w:hanging="360"/>
      </w:pPr>
    </w:lvl>
    <w:lvl w:ilvl="2">
      <w:start w:val="1"/>
      <w:numFmt w:val="chineseCountingThousand"/>
      <w:lvlText w:val="%3、"/>
      <w:lvlJc w:val="left"/>
      <w:pPr>
        <w:tabs>
          <w:tab w:val="num" w:pos="0"/>
        </w:tabs>
        <w:ind w:left="992" w:hanging="567"/>
      </w:pPr>
    </w:lvl>
    <w:lvl w:ilvl="3">
      <w:start w:val="1"/>
      <w:numFmt w:val="chineseCountingThousand"/>
      <w:lvlText w:val="（%4）"/>
      <w:lvlJc w:val="left"/>
      <w:pPr>
        <w:tabs>
          <w:tab w:val="num" w:pos="0"/>
        </w:tabs>
        <w:ind w:left="420" w:hanging="420"/>
      </w:pPr>
    </w:lvl>
    <w:lvl w:ilvl="4">
      <w:start w:val="1"/>
      <w:numFmt w:val="decimal"/>
      <w:isLgl/>
      <w:lvlText w:val="%5、"/>
      <w:lvlJc w:val="left"/>
      <w:pPr>
        <w:tabs>
          <w:tab w:val="num" w:pos="0"/>
        </w:tabs>
        <w:ind w:left="839" w:hanging="419"/>
      </w:pPr>
    </w:lvl>
    <w:lvl w:ilvl="5">
      <w:start w:val="1"/>
      <w:numFmt w:val="decimal"/>
      <w:isLgl/>
      <w:lvlText w:val="%6."/>
      <w:lvlJc w:val="left"/>
      <w:pPr>
        <w:tabs>
          <w:tab w:val="num" w:pos="0"/>
        </w:tabs>
        <w:ind w:left="0" w:firstLine="0"/>
      </w:pPr>
    </w:lvl>
    <w:lvl w:ilvl="6">
      <w:start w:val="1"/>
      <w:numFmt w:val="decimal"/>
      <w:isLgl/>
      <w:lvlText w:val="%6.%7"/>
      <w:lvlJc w:val="left"/>
      <w:pPr>
        <w:tabs>
          <w:tab w:val="num" w:pos="0"/>
        </w:tabs>
        <w:ind w:left="420" w:hanging="420"/>
      </w:pPr>
    </w:lvl>
    <w:lvl w:ilvl="7">
      <w:start w:val="1"/>
      <w:numFmt w:val="decimal"/>
      <w:lvlRestart w:val="2"/>
      <w:isLgl/>
      <w:suff w:val="space"/>
      <w:lvlText w:val="图%2-%8"/>
      <w:lvlJc w:val="left"/>
      <w:pPr>
        <w:tabs>
          <w:tab w:val="num" w:pos="0"/>
        </w:tabs>
        <w:ind w:left="420" w:hanging="420"/>
      </w:pPr>
    </w:lvl>
    <w:lvl w:ilvl="8">
      <w:start w:val="1"/>
      <w:numFmt w:val="decimal"/>
      <w:lvlRestart w:val="2"/>
      <w:isLgl/>
      <w:suff w:val="space"/>
      <w:lvlText w:val="表%2-%9"/>
      <w:lvlJc w:val="left"/>
      <w:pPr>
        <w:tabs>
          <w:tab w:val="num" w:pos="0"/>
        </w:tabs>
        <w:ind w:left="420" w:hanging="420"/>
      </w:pPr>
    </w:lvl>
  </w:abstractNum>
  <w:abstractNum w:abstractNumId="19">
    <w:nsid w:val="57825DFE"/>
    <w:multiLevelType w:val="multilevel"/>
    <w:tmpl w:val="57825DF7"/>
    <w:lvl w:ilvl="0">
      <w:start w:val="1"/>
      <w:numFmt w:val="chineseCountingThousand"/>
      <w:lvlText w:val="%1"/>
      <w:lvlJc w:val="left"/>
      <w:pPr>
        <w:tabs>
          <w:tab w:val="num" w:pos="720"/>
        </w:tabs>
        <w:ind w:left="720" w:hanging="360"/>
      </w:pPr>
    </w:lvl>
    <w:lvl w:ilvl="1">
      <w:start w:val="1"/>
      <w:numFmt w:val="chineseCountingThousand"/>
      <w:lvlText w:val="第%2章"/>
      <w:lvlJc w:val="left"/>
      <w:pPr>
        <w:tabs>
          <w:tab w:val="num" w:pos="1440"/>
        </w:tabs>
        <w:ind w:left="1440" w:hanging="360"/>
      </w:pPr>
    </w:lvl>
    <w:lvl w:ilvl="2">
      <w:start w:val="1"/>
      <w:numFmt w:val="chineseCountingThousand"/>
      <w:lvlText w:val="%3、"/>
      <w:lvlJc w:val="left"/>
      <w:pPr>
        <w:tabs>
          <w:tab w:val="num" w:pos="0"/>
        </w:tabs>
        <w:ind w:left="992" w:hanging="567"/>
      </w:pPr>
    </w:lvl>
    <w:lvl w:ilvl="3">
      <w:start w:val="1"/>
      <w:numFmt w:val="chineseCountingThousand"/>
      <w:lvlText w:val="（%4）"/>
      <w:lvlJc w:val="left"/>
      <w:pPr>
        <w:tabs>
          <w:tab w:val="num" w:pos="0"/>
        </w:tabs>
        <w:ind w:left="420" w:hanging="420"/>
      </w:pPr>
    </w:lvl>
    <w:lvl w:ilvl="4">
      <w:start w:val="1"/>
      <w:numFmt w:val="decimal"/>
      <w:isLgl/>
      <w:lvlText w:val="%5、"/>
      <w:lvlJc w:val="left"/>
      <w:pPr>
        <w:tabs>
          <w:tab w:val="num" w:pos="0"/>
        </w:tabs>
        <w:ind w:left="839" w:hanging="419"/>
      </w:pPr>
    </w:lvl>
    <w:lvl w:ilvl="5">
      <w:start w:val="1"/>
      <w:numFmt w:val="decimal"/>
      <w:isLgl/>
      <w:lvlText w:val="%6."/>
      <w:lvlJc w:val="left"/>
      <w:pPr>
        <w:tabs>
          <w:tab w:val="num" w:pos="0"/>
        </w:tabs>
        <w:ind w:left="0" w:firstLine="0"/>
      </w:pPr>
    </w:lvl>
    <w:lvl w:ilvl="6">
      <w:start w:val="1"/>
      <w:numFmt w:val="decimal"/>
      <w:isLgl/>
      <w:lvlText w:val="%6.%7"/>
      <w:lvlJc w:val="left"/>
      <w:pPr>
        <w:tabs>
          <w:tab w:val="num" w:pos="0"/>
        </w:tabs>
        <w:ind w:left="420" w:hanging="420"/>
      </w:pPr>
    </w:lvl>
    <w:lvl w:ilvl="7">
      <w:start w:val="1"/>
      <w:numFmt w:val="decimal"/>
      <w:lvlRestart w:val="2"/>
      <w:isLgl/>
      <w:suff w:val="space"/>
      <w:lvlText w:val="图%2-%8"/>
      <w:lvlJc w:val="left"/>
      <w:pPr>
        <w:tabs>
          <w:tab w:val="num" w:pos="0"/>
        </w:tabs>
        <w:ind w:left="420" w:hanging="420"/>
      </w:pPr>
    </w:lvl>
    <w:lvl w:ilvl="8">
      <w:start w:val="1"/>
      <w:numFmt w:val="decimal"/>
      <w:lvlRestart w:val="2"/>
      <w:isLgl/>
      <w:suff w:val="space"/>
      <w:lvlText w:val="表%2-%9"/>
      <w:lvlJc w:val="left"/>
      <w:pPr>
        <w:tabs>
          <w:tab w:val="num" w:pos="0"/>
        </w:tabs>
        <w:ind w:left="420" w:hanging="420"/>
      </w:pPr>
    </w:lvl>
  </w:abstractNum>
  <w:abstractNum w:abstractNumId="20">
    <w:nsid w:val="57825DFF"/>
    <w:multiLevelType w:val="multilevel"/>
    <w:tmpl w:val="57825DF7"/>
    <w:lvl w:ilvl="0">
      <w:start w:val="1"/>
      <w:numFmt w:val="chineseCountingThousand"/>
      <w:lvlText w:val="%1"/>
      <w:lvlJc w:val="left"/>
      <w:pPr>
        <w:tabs>
          <w:tab w:val="num" w:pos="720"/>
        </w:tabs>
        <w:ind w:left="720" w:hanging="360"/>
      </w:pPr>
    </w:lvl>
    <w:lvl w:ilvl="1">
      <w:start w:val="5"/>
      <w:numFmt w:val="chineseCountingThousand"/>
      <w:lvlText w:val="第%2章"/>
      <w:lvlJc w:val="left"/>
      <w:pPr>
        <w:tabs>
          <w:tab w:val="num" w:pos="1440"/>
        </w:tabs>
        <w:ind w:left="1440" w:hanging="360"/>
      </w:pPr>
    </w:lvl>
    <w:lvl w:ilvl="2">
      <w:start w:val="1"/>
      <w:numFmt w:val="chineseCountingThousand"/>
      <w:lvlText w:val="%3、"/>
      <w:lvlJc w:val="left"/>
      <w:pPr>
        <w:tabs>
          <w:tab w:val="num" w:pos="0"/>
        </w:tabs>
        <w:ind w:left="992" w:hanging="567"/>
      </w:pPr>
    </w:lvl>
    <w:lvl w:ilvl="3">
      <w:start w:val="1"/>
      <w:numFmt w:val="chineseCountingThousand"/>
      <w:lvlText w:val="（%4）"/>
      <w:lvlJc w:val="left"/>
      <w:pPr>
        <w:tabs>
          <w:tab w:val="num" w:pos="0"/>
        </w:tabs>
        <w:ind w:left="420" w:hanging="420"/>
      </w:pPr>
    </w:lvl>
    <w:lvl w:ilvl="4">
      <w:start w:val="1"/>
      <w:numFmt w:val="decimal"/>
      <w:isLgl/>
      <w:lvlText w:val="%5、"/>
      <w:lvlJc w:val="left"/>
      <w:pPr>
        <w:tabs>
          <w:tab w:val="num" w:pos="0"/>
        </w:tabs>
        <w:ind w:left="839" w:hanging="419"/>
      </w:pPr>
    </w:lvl>
    <w:lvl w:ilvl="5">
      <w:start w:val="1"/>
      <w:numFmt w:val="decimal"/>
      <w:isLgl/>
      <w:lvlText w:val="%6."/>
      <w:lvlJc w:val="left"/>
      <w:pPr>
        <w:tabs>
          <w:tab w:val="num" w:pos="0"/>
        </w:tabs>
        <w:ind w:left="0" w:firstLine="0"/>
      </w:pPr>
    </w:lvl>
    <w:lvl w:ilvl="6">
      <w:start w:val="1"/>
      <w:numFmt w:val="decimal"/>
      <w:isLgl/>
      <w:lvlText w:val="%6.%7"/>
      <w:lvlJc w:val="left"/>
      <w:pPr>
        <w:tabs>
          <w:tab w:val="num" w:pos="0"/>
        </w:tabs>
        <w:ind w:left="420" w:hanging="420"/>
      </w:pPr>
    </w:lvl>
    <w:lvl w:ilvl="7">
      <w:start w:val="1"/>
      <w:numFmt w:val="decimal"/>
      <w:lvlRestart w:val="2"/>
      <w:isLgl/>
      <w:suff w:val="space"/>
      <w:lvlText w:val="图%2-%8"/>
      <w:lvlJc w:val="left"/>
      <w:pPr>
        <w:tabs>
          <w:tab w:val="num" w:pos="0"/>
        </w:tabs>
        <w:ind w:left="420" w:hanging="420"/>
      </w:pPr>
    </w:lvl>
    <w:lvl w:ilvl="8">
      <w:start w:val="1"/>
      <w:numFmt w:val="decimal"/>
      <w:lvlRestart w:val="2"/>
      <w:isLgl/>
      <w:suff w:val="space"/>
      <w:lvlText w:val="表%2-%9"/>
      <w:lvlJc w:val="left"/>
      <w:pPr>
        <w:tabs>
          <w:tab w:val="num" w:pos="0"/>
        </w:tabs>
        <w:ind w:left="420" w:hanging="420"/>
      </w:pPr>
    </w:lvl>
  </w:abstractNum>
  <w:num w:numId="1">
    <w:abstractNumId w:val="2"/>
  </w:num>
  <w:num w:numId="2">
    <w:abstractNumId w:val="4"/>
  </w:num>
  <w:num w:numId="3">
    <w:abstractNumId w:val="7"/>
  </w:num>
  <w:num w:numId="4">
    <w:abstractNumId w:val="8"/>
  </w:num>
  <w:num w:numId="5">
    <w:abstractNumId w:val="5"/>
  </w:num>
  <w:num w:numId="6">
    <w:abstractNumId w:val="1"/>
  </w:num>
  <w:num w:numId="7">
    <w:abstractNumId w:val="6"/>
  </w:num>
  <w:num w:numId="8">
    <w:abstractNumId w:val="3"/>
  </w:num>
  <w:num w:numId="9">
    <w:abstractNumId w:val="0"/>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ZTcyZmM0NzJlZTMyNDIwYWE2OTY0NmVhZmM3ZWEifQ=="/>
  </w:docVars>
  <w:rsids>
    <w:rsidRoot w:val="00216016"/>
    <w:rsid w:val="00001AEC"/>
    <w:rsid w:val="00002F19"/>
    <w:rsid w:val="00005D71"/>
    <w:rsid w:val="0000624F"/>
    <w:rsid w:val="000116B4"/>
    <w:rsid w:val="000132BD"/>
    <w:rsid w:val="00015A82"/>
    <w:rsid w:val="00021390"/>
    <w:rsid w:val="000219E0"/>
    <w:rsid w:val="000231C3"/>
    <w:rsid w:val="000232EF"/>
    <w:rsid w:val="000242CA"/>
    <w:rsid w:val="000245BD"/>
    <w:rsid w:val="00033F7E"/>
    <w:rsid w:val="0004370E"/>
    <w:rsid w:val="00043B46"/>
    <w:rsid w:val="00043E2E"/>
    <w:rsid w:val="000509BA"/>
    <w:rsid w:val="00052902"/>
    <w:rsid w:val="00054DCA"/>
    <w:rsid w:val="00060B54"/>
    <w:rsid w:val="00061589"/>
    <w:rsid w:val="00066FE0"/>
    <w:rsid w:val="000676C0"/>
    <w:rsid w:val="00071285"/>
    <w:rsid w:val="0007185D"/>
    <w:rsid w:val="000733A9"/>
    <w:rsid w:val="000776FA"/>
    <w:rsid w:val="00077778"/>
    <w:rsid w:val="0008317B"/>
    <w:rsid w:val="00084D29"/>
    <w:rsid w:val="0009756C"/>
    <w:rsid w:val="000A2DB5"/>
    <w:rsid w:val="000A4A11"/>
    <w:rsid w:val="000A7AD3"/>
    <w:rsid w:val="000B39A1"/>
    <w:rsid w:val="000B669D"/>
    <w:rsid w:val="000C1FFE"/>
    <w:rsid w:val="000C47C7"/>
    <w:rsid w:val="000C4AA5"/>
    <w:rsid w:val="000C52F9"/>
    <w:rsid w:val="000C6078"/>
    <w:rsid w:val="000C68F3"/>
    <w:rsid w:val="000D2657"/>
    <w:rsid w:val="000D3FCB"/>
    <w:rsid w:val="000D46E2"/>
    <w:rsid w:val="000D4E6D"/>
    <w:rsid w:val="000D6358"/>
    <w:rsid w:val="000D6BDF"/>
    <w:rsid w:val="000D7BC1"/>
    <w:rsid w:val="000D7DEC"/>
    <w:rsid w:val="000E160F"/>
    <w:rsid w:val="000E1A42"/>
    <w:rsid w:val="000E28AE"/>
    <w:rsid w:val="000E3789"/>
    <w:rsid w:val="000F0F2D"/>
    <w:rsid w:val="0010310C"/>
    <w:rsid w:val="00104067"/>
    <w:rsid w:val="0010437F"/>
    <w:rsid w:val="0010620D"/>
    <w:rsid w:val="001101CE"/>
    <w:rsid w:val="00112016"/>
    <w:rsid w:val="00112218"/>
    <w:rsid w:val="00112C6C"/>
    <w:rsid w:val="0011440D"/>
    <w:rsid w:val="0013061A"/>
    <w:rsid w:val="00130651"/>
    <w:rsid w:val="00130B52"/>
    <w:rsid w:val="00130DEA"/>
    <w:rsid w:val="00134C53"/>
    <w:rsid w:val="00141F6F"/>
    <w:rsid w:val="001431D5"/>
    <w:rsid w:val="00151F74"/>
    <w:rsid w:val="0015512F"/>
    <w:rsid w:val="00156ED2"/>
    <w:rsid w:val="00161B11"/>
    <w:rsid w:val="00174ACD"/>
    <w:rsid w:val="00175BCF"/>
    <w:rsid w:val="00175CA6"/>
    <w:rsid w:val="0017631F"/>
    <w:rsid w:val="001764C6"/>
    <w:rsid w:val="0017757C"/>
    <w:rsid w:val="001804BC"/>
    <w:rsid w:val="00187D43"/>
    <w:rsid w:val="00191923"/>
    <w:rsid w:val="0019550F"/>
    <w:rsid w:val="00196159"/>
    <w:rsid w:val="001A20F8"/>
    <w:rsid w:val="001A3189"/>
    <w:rsid w:val="001A51F9"/>
    <w:rsid w:val="001A5BE7"/>
    <w:rsid w:val="001B0670"/>
    <w:rsid w:val="001B269F"/>
    <w:rsid w:val="001B3846"/>
    <w:rsid w:val="001B38CD"/>
    <w:rsid w:val="001B6907"/>
    <w:rsid w:val="001C2655"/>
    <w:rsid w:val="001C547D"/>
    <w:rsid w:val="001D102D"/>
    <w:rsid w:val="001D2EE1"/>
    <w:rsid w:val="001D37DE"/>
    <w:rsid w:val="001D77B3"/>
    <w:rsid w:val="001D7EA8"/>
    <w:rsid w:val="001E032C"/>
    <w:rsid w:val="001E0DAF"/>
    <w:rsid w:val="001E1201"/>
    <w:rsid w:val="001E1AC0"/>
    <w:rsid w:val="001E29DD"/>
    <w:rsid w:val="001E3FE6"/>
    <w:rsid w:val="001E67D9"/>
    <w:rsid w:val="001F0049"/>
    <w:rsid w:val="001F0D89"/>
    <w:rsid w:val="001F45D1"/>
    <w:rsid w:val="001F5493"/>
    <w:rsid w:val="001F7C24"/>
    <w:rsid w:val="002030F6"/>
    <w:rsid w:val="0020650B"/>
    <w:rsid w:val="00216016"/>
    <w:rsid w:val="00216102"/>
    <w:rsid w:val="00222E16"/>
    <w:rsid w:val="00223CF3"/>
    <w:rsid w:val="002252C0"/>
    <w:rsid w:val="002261A5"/>
    <w:rsid w:val="00227C7B"/>
    <w:rsid w:val="00231F29"/>
    <w:rsid w:val="00232E7B"/>
    <w:rsid w:val="002400AA"/>
    <w:rsid w:val="002420C8"/>
    <w:rsid w:val="0024328D"/>
    <w:rsid w:val="00244A61"/>
    <w:rsid w:val="002457A3"/>
    <w:rsid w:val="00250110"/>
    <w:rsid w:val="002502A9"/>
    <w:rsid w:val="0025249C"/>
    <w:rsid w:val="002525F1"/>
    <w:rsid w:val="00252A97"/>
    <w:rsid w:val="00252F2C"/>
    <w:rsid w:val="00254DF7"/>
    <w:rsid w:val="00254F8F"/>
    <w:rsid w:val="00260573"/>
    <w:rsid w:val="00265F75"/>
    <w:rsid w:val="0026641E"/>
    <w:rsid w:val="002675A7"/>
    <w:rsid w:val="00267B27"/>
    <w:rsid w:val="00270C13"/>
    <w:rsid w:val="002712F4"/>
    <w:rsid w:val="00271402"/>
    <w:rsid w:val="002721A1"/>
    <w:rsid w:val="00274063"/>
    <w:rsid w:val="00275036"/>
    <w:rsid w:val="0027639D"/>
    <w:rsid w:val="00276756"/>
    <w:rsid w:val="00276B6A"/>
    <w:rsid w:val="00280606"/>
    <w:rsid w:val="00283406"/>
    <w:rsid w:val="00283FFD"/>
    <w:rsid w:val="002862D6"/>
    <w:rsid w:val="002879C8"/>
    <w:rsid w:val="00287C88"/>
    <w:rsid w:val="00291E1A"/>
    <w:rsid w:val="0029201B"/>
    <w:rsid w:val="00292358"/>
    <w:rsid w:val="00295E49"/>
    <w:rsid w:val="002A013A"/>
    <w:rsid w:val="002A3531"/>
    <w:rsid w:val="002A4438"/>
    <w:rsid w:val="002A460E"/>
    <w:rsid w:val="002A7A91"/>
    <w:rsid w:val="002B1F9B"/>
    <w:rsid w:val="002B3E9B"/>
    <w:rsid w:val="002B5BC1"/>
    <w:rsid w:val="002B72A7"/>
    <w:rsid w:val="002C20B5"/>
    <w:rsid w:val="002C31A8"/>
    <w:rsid w:val="002C45C7"/>
    <w:rsid w:val="002C5129"/>
    <w:rsid w:val="002C5565"/>
    <w:rsid w:val="002C5FAC"/>
    <w:rsid w:val="002C729F"/>
    <w:rsid w:val="002C743F"/>
    <w:rsid w:val="002C7DFE"/>
    <w:rsid w:val="002D2980"/>
    <w:rsid w:val="002D3507"/>
    <w:rsid w:val="002D4710"/>
    <w:rsid w:val="002D76CC"/>
    <w:rsid w:val="002E0410"/>
    <w:rsid w:val="002E12DA"/>
    <w:rsid w:val="002E7AB5"/>
    <w:rsid w:val="002F076B"/>
    <w:rsid w:val="002F4DB9"/>
    <w:rsid w:val="003025A1"/>
    <w:rsid w:val="00302E00"/>
    <w:rsid w:val="00303DC1"/>
    <w:rsid w:val="003041C3"/>
    <w:rsid w:val="00310111"/>
    <w:rsid w:val="00315C1B"/>
    <w:rsid w:val="00316EE4"/>
    <w:rsid w:val="003171D4"/>
    <w:rsid w:val="00317B8A"/>
    <w:rsid w:val="00320F11"/>
    <w:rsid w:val="003235D9"/>
    <w:rsid w:val="00325361"/>
    <w:rsid w:val="00325AD7"/>
    <w:rsid w:val="003308D2"/>
    <w:rsid w:val="00333DA3"/>
    <w:rsid w:val="00335323"/>
    <w:rsid w:val="00336849"/>
    <w:rsid w:val="003408B9"/>
    <w:rsid w:val="0034660D"/>
    <w:rsid w:val="003539D1"/>
    <w:rsid w:val="00354AA9"/>
    <w:rsid w:val="00355831"/>
    <w:rsid w:val="00360B17"/>
    <w:rsid w:val="00362460"/>
    <w:rsid w:val="0036605B"/>
    <w:rsid w:val="00366489"/>
    <w:rsid w:val="00374CA7"/>
    <w:rsid w:val="00375A93"/>
    <w:rsid w:val="00375A98"/>
    <w:rsid w:val="00376969"/>
    <w:rsid w:val="003801B2"/>
    <w:rsid w:val="0038205A"/>
    <w:rsid w:val="00385BB1"/>
    <w:rsid w:val="00387617"/>
    <w:rsid w:val="00390164"/>
    <w:rsid w:val="00391335"/>
    <w:rsid w:val="003A6C9C"/>
    <w:rsid w:val="003A7B07"/>
    <w:rsid w:val="003B1475"/>
    <w:rsid w:val="003B2C72"/>
    <w:rsid w:val="003B5B4A"/>
    <w:rsid w:val="003C0B03"/>
    <w:rsid w:val="003C26FB"/>
    <w:rsid w:val="003C4540"/>
    <w:rsid w:val="003C494B"/>
    <w:rsid w:val="003D2650"/>
    <w:rsid w:val="003D330A"/>
    <w:rsid w:val="003D56D0"/>
    <w:rsid w:val="003D6799"/>
    <w:rsid w:val="003D67C2"/>
    <w:rsid w:val="003E5F36"/>
    <w:rsid w:val="003F01F1"/>
    <w:rsid w:val="003F0B56"/>
    <w:rsid w:val="003F2144"/>
    <w:rsid w:val="003F2FBC"/>
    <w:rsid w:val="003F592D"/>
    <w:rsid w:val="003F5F2E"/>
    <w:rsid w:val="003F627C"/>
    <w:rsid w:val="003F750F"/>
    <w:rsid w:val="004022A5"/>
    <w:rsid w:val="00405DF0"/>
    <w:rsid w:val="0041101D"/>
    <w:rsid w:val="004130FD"/>
    <w:rsid w:val="004134E3"/>
    <w:rsid w:val="00414E0F"/>
    <w:rsid w:val="004205E3"/>
    <w:rsid w:val="0042304E"/>
    <w:rsid w:val="00426E21"/>
    <w:rsid w:val="00427AA7"/>
    <w:rsid w:val="00427C53"/>
    <w:rsid w:val="00437EE5"/>
    <w:rsid w:val="00450649"/>
    <w:rsid w:val="00457130"/>
    <w:rsid w:val="00457E36"/>
    <w:rsid w:val="004635B8"/>
    <w:rsid w:val="00464FF3"/>
    <w:rsid w:val="00465C86"/>
    <w:rsid w:val="00465F73"/>
    <w:rsid w:val="004715DC"/>
    <w:rsid w:val="0047254E"/>
    <w:rsid w:val="00473E4E"/>
    <w:rsid w:val="00474833"/>
    <w:rsid w:val="004769DC"/>
    <w:rsid w:val="00483276"/>
    <w:rsid w:val="00483969"/>
    <w:rsid w:val="00487F61"/>
    <w:rsid w:val="00491CF7"/>
    <w:rsid w:val="0049211F"/>
    <w:rsid w:val="00497584"/>
    <w:rsid w:val="004A31C3"/>
    <w:rsid w:val="004A4C5F"/>
    <w:rsid w:val="004A7E0A"/>
    <w:rsid w:val="004B0196"/>
    <w:rsid w:val="004B226A"/>
    <w:rsid w:val="004B3C78"/>
    <w:rsid w:val="004B4C8D"/>
    <w:rsid w:val="004B5DBA"/>
    <w:rsid w:val="004B5E2E"/>
    <w:rsid w:val="004C0ECA"/>
    <w:rsid w:val="004C33DB"/>
    <w:rsid w:val="004C4AEB"/>
    <w:rsid w:val="004C7E5E"/>
    <w:rsid w:val="004D4A2A"/>
    <w:rsid w:val="004E398B"/>
    <w:rsid w:val="004E3E29"/>
    <w:rsid w:val="004E3F9C"/>
    <w:rsid w:val="004E56F0"/>
    <w:rsid w:val="004E6C63"/>
    <w:rsid w:val="004E7C9D"/>
    <w:rsid w:val="004F20DC"/>
    <w:rsid w:val="004F405A"/>
    <w:rsid w:val="004F443C"/>
    <w:rsid w:val="004F64A4"/>
    <w:rsid w:val="00502FF8"/>
    <w:rsid w:val="00504762"/>
    <w:rsid w:val="00505EF2"/>
    <w:rsid w:val="00512E85"/>
    <w:rsid w:val="0051401D"/>
    <w:rsid w:val="00515BDA"/>
    <w:rsid w:val="005167EB"/>
    <w:rsid w:val="00516896"/>
    <w:rsid w:val="005212C1"/>
    <w:rsid w:val="005247B7"/>
    <w:rsid w:val="00525A1A"/>
    <w:rsid w:val="00532774"/>
    <w:rsid w:val="00534611"/>
    <w:rsid w:val="00535F10"/>
    <w:rsid w:val="00536D00"/>
    <w:rsid w:val="00536F21"/>
    <w:rsid w:val="005411A3"/>
    <w:rsid w:val="00543EB8"/>
    <w:rsid w:val="0054587B"/>
    <w:rsid w:val="00550D00"/>
    <w:rsid w:val="005560F5"/>
    <w:rsid w:val="00557C5B"/>
    <w:rsid w:val="00560168"/>
    <w:rsid w:val="005710A0"/>
    <w:rsid w:val="0057312B"/>
    <w:rsid w:val="00573F41"/>
    <w:rsid w:val="0057533D"/>
    <w:rsid w:val="00576E39"/>
    <w:rsid w:val="00577D5F"/>
    <w:rsid w:val="005807BD"/>
    <w:rsid w:val="005821D2"/>
    <w:rsid w:val="00584CC8"/>
    <w:rsid w:val="00586B96"/>
    <w:rsid w:val="00591704"/>
    <w:rsid w:val="00592177"/>
    <w:rsid w:val="0059375B"/>
    <w:rsid w:val="00593EBC"/>
    <w:rsid w:val="00594480"/>
    <w:rsid w:val="005A000E"/>
    <w:rsid w:val="005A0F70"/>
    <w:rsid w:val="005A2949"/>
    <w:rsid w:val="005A7BA0"/>
    <w:rsid w:val="005B0A98"/>
    <w:rsid w:val="005B28B5"/>
    <w:rsid w:val="005B7D58"/>
    <w:rsid w:val="005C0499"/>
    <w:rsid w:val="005C4EB4"/>
    <w:rsid w:val="005C55DF"/>
    <w:rsid w:val="005E65D6"/>
    <w:rsid w:val="005E72B9"/>
    <w:rsid w:val="005F1B49"/>
    <w:rsid w:val="005F4A43"/>
    <w:rsid w:val="0060019F"/>
    <w:rsid w:val="00603A85"/>
    <w:rsid w:val="0060532A"/>
    <w:rsid w:val="00607FE9"/>
    <w:rsid w:val="006132A8"/>
    <w:rsid w:val="0061634A"/>
    <w:rsid w:val="00616C2D"/>
    <w:rsid w:val="00617311"/>
    <w:rsid w:val="00622FCF"/>
    <w:rsid w:val="0062512C"/>
    <w:rsid w:val="006255D7"/>
    <w:rsid w:val="006347DD"/>
    <w:rsid w:val="00640E23"/>
    <w:rsid w:val="00641D2C"/>
    <w:rsid w:val="00641E0B"/>
    <w:rsid w:val="00642A00"/>
    <w:rsid w:val="006431EF"/>
    <w:rsid w:val="00646965"/>
    <w:rsid w:val="006502CD"/>
    <w:rsid w:val="00650C8E"/>
    <w:rsid w:val="00656382"/>
    <w:rsid w:val="00656595"/>
    <w:rsid w:val="0066228B"/>
    <w:rsid w:val="00662E7B"/>
    <w:rsid w:val="00662EB2"/>
    <w:rsid w:val="00667635"/>
    <w:rsid w:val="00671591"/>
    <w:rsid w:val="00672402"/>
    <w:rsid w:val="006760E7"/>
    <w:rsid w:val="00677DC5"/>
    <w:rsid w:val="006814D0"/>
    <w:rsid w:val="006828EF"/>
    <w:rsid w:val="00693ED2"/>
    <w:rsid w:val="006A0F96"/>
    <w:rsid w:val="006A3537"/>
    <w:rsid w:val="006B0FB5"/>
    <w:rsid w:val="006B3647"/>
    <w:rsid w:val="006B6FF6"/>
    <w:rsid w:val="006B7323"/>
    <w:rsid w:val="006C2F97"/>
    <w:rsid w:val="006C5C31"/>
    <w:rsid w:val="006D0331"/>
    <w:rsid w:val="006D2E43"/>
    <w:rsid w:val="006D30F3"/>
    <w:rsid w:val="006D46BF"/>
    <w:rsid w:val="006D4E49"/>
    <w:rsid w:val="006D53B9"/>
    <w:rsid w:val="006D6B05"/>
    <w:rsid w:val="006E2B79"/>
    <w:rsid w:val="006E4ABA"/>
    <w:rsid w:val="006F0FFA"/>
    <w:rsid w:val="006F6F06"/>
    <w:rsid w:val="0070035B"/>
    <w:rsid w:val="007021AC"/>
    <w:rsid w:val="00705F2B"/>
    <w:rsid w:val="007068A0"/>
    <w:rsid w:val="007122F1"/>
    <w:rsid w:val="0071344E"/>
    <w:rsid w:val="00713FBB"/>
    <w:rsid w:val="00716C14"/>
    <w:rsid w:val="00723F6E"/>
    <w:rsid w:val="0072451D"/>
    <w:rsid w:val="00727CBA"/>
    <w:rsid w:val="00730C81"/>
    <w:rsid w:val="007319F3"/>
    <w:rsid w:val="00737144"/>
    <w:rsid w:val="007376FC"/>
    <w:rsid w:val="007454D8"/>
    <w:rsid w:val="00755E67"/>
    <w:rsid w:val="007601E9"/>
    <w:rsid w:val="00760D41"/>
    <w:rsid w:val="007613D3"/>
    <w:rsid w:val="00765BD9"/>
    <w:rsid w:val="0076643F"/>
    <w:rsid w:val="00767C93"/>
    <w:rsid w:val="00776877"/>
    <w:rsid w:val="00783ABF"/>
    <w:rsid w:val="007847E1"/>
    <w:rsid w:val="0078693B"/>
    <w:rsid w:val="00786C09"/>
    <w:rsid w:val="007924DF"/>
    <w:rsid w:val="007930F2"/>
    <w:rsid w:val="0079482B"/>
    <w:rsid w:val="007963F1"/>
    <w:rsid w:val="0079737E"/>
    <w:rsid w:val="007A101B"/>
    <w:rsid w:val="007A1B4F"/>
    <w:rsid w:val="007A1F79"/>
    <w:rsid w:val="007A6C76"/>
    <w:rsid w:val="007B17CA"/>
    <w:rsid w:val="007B56F8"/>
    <w:rsid w:val="007B58DD"/>
    <w:rsid w:val="007B7EE4"/>
    <w:rsid w:val="007C198B"/>
    <w:rsid w:val="007C1D09"/>
    <w:rsid w:val="007C7C0F"/>
    <w:rsid w:val="007D43DE"/>
    <w:rsid w:val="007D4B80"/>
    <w:rsid w:val="007D6B00"/>
    <w:rsid w:val="007E1454"/>
    <w:rsid w:val="007E501E"/>
    <w:rsid w:val="007F05B2"/>
    <w:rsid w:val="007F0C0C"/>
    <w:rsid w:val="007F331C"/>
    <w:rsid w:val="008000D0"/>
    <w:rsid w:val="008013FD"/>
    <w:rsid w:val="0080615D"/>
    <w:rsid w:val="00807353"/>
    <w:rsid w:val="00812C1B"/>
    <w:rsid w:val="00812C7B"/>
    <w:rsid w:val="008140CA"/>
    <w:rsid w:val="00824624"/>
    <w:rsid w:val="008262AA"/>
    <w:rsid w:val="00830D2F"/>
    <w:rsid w:val="00831367"/>
    <w:rsid w:val="00833E54"/>
    <w:rsid w:val="00834E48"/>
    <w:rsid w:val="008365E5"/>
    <w:rsid w:val="008367CA"/>
    <w:rsid w:val="00837E23"/>
    <w:rsid w:val="008412DD"/>
    <w:rsid w:val="008452D0"/>
    <w:rsid w:val="00845D95"/>
    <w:rsid w:val="00846445"/>
    <w:rsid w:val="00851D97"/>
    <w:rsid w:val="0085455F"/>
    <w:rsid w:val="00855D2E"/>
    <w:rsid w:val="00856B4B"/>
    <w:rsid w:val="008578A7"/>
    <w:rsid w:val="00861198"/>
    <w:rsid w:val="0086239F"/>
    <w:rsid w:val="008627A8"/>
    <w:rsid w:val="00870FD0"/>
    <w:rsid w:val="00875AF5"/>
    <w:rsid w:val="0087796F"/>
    <w:rsid w:val="00880C85"/>
    <w:rsid w:val="008815CD"/>
    <w:rsid w:val="00881D7C"/>
    <w:rsid w:val="0088239A"/>
    <w:rsid w:val="00882F78"/>
    <w:rsid w:val="00886F84"/>
    <w:rsid w:val="008972B4"/>
    <w:rsid w:val="008A2005"/>
    <w:rsid w:val="008A4377"/>
    <w:rsid w:val="008B3358"/>
    <w:rsid w:val="008C392A"/>
    <w:rsid w:val="008C5FD0"/>
    <w:rsid w:val="008C6FA8"/>
    <w:rsid w:val="008D02B8"/>
    <w:rsid w:val="008D08DA"/>
    <w:rsid w:val="008D5F10"/>
    <w:rsid w:val="008E30FC"/>
    <w:rsid w:val="008E4C62"/>
    <w:rsid w:val="008E5D1C"/>
    <w:rsid w:val="008E6392"/>
    <w:rsid w:val="008E64B5"/>
    <w:rsid w:val="008F0CE3"/>
    <w:rsid w:val="008F2BF6"/>
    <w:rsid w:val="008F50AC"/>
    <w:rsid w:val="008F54A3"/>
    <w:rsid w:val="008F5FA2"/>
    <w:rsid w:val="008F6A0E"/>
    <w:rsid w:val="008F76DC"/>
    <w:rsid w:val="009024C6"/>
    <w:rsid w:val="00902750"/>
    <w:rsid w:val="009034AB"/>
    <w:rsid w:val="0090521D"/>
    <w:rsid w:val="0091016C"/>
    <w:rsid w:val="00911110"/>
    <w:rsid w:val="00911886"/>
    <w:rsid w:val="009124DE"/>
    <w:rsid w:val="00912741"/>
    <w:rsid w:val="00914380"/>
    <w:rsid w:val="00915616"/>
    <w:rsid w:val="00920786"/>
    <w:rsid w:val="0092206C"/>
    <w:rsid w:val="00925A0D"/>
    <w:rsid w:val="00927BB0"/>
    <w:rsid w:val="00933AD3"/>
    <w:rsid w:val="00936DA5"/>
    <w:rsid w:val="00937958"/>
    <w:rsid w:val="00941337"/>
    <w:rsid w:val="00945F1D"/>
    <w:rsid w:val="00950E26"/>
    <w:rsid w:val="0095240A"/>
    <w:rsid w:val="0095472A"/>
    <w:rsid w:val="009549D1"/>
    <w:rsid w:val="00956108"/>
    <w:rsid w:val="009634DC"/>
    <w:rsid w:val="00965D31"/>
    <w:rsid w:val="00965E6D"/>
    <w:rsid w:val="00967E56"/>
    <w:rsid w:val="00977B1A"/>
    <w:rsid w:val="00977C00"/>
    <w:rsid w:val="00980689"/>
    <w:rsid w:val="00981224"/>
    <w:rsid w:val="00983707"/>
    <w:rsid w:val="00983C11"/>
    <w:rsid w:val="00985B60"/>
    <w:rsid w:val="009867C1"/>
    <w:rsid w:val="0098719C"/>
    <w:rsid w:val="00990C99"/>
    <w:rsid w:val="009925AC"/>
    <w:rsid w:val="009941ED"/>
    <w:rsid w:val="009A1E16"/>
    <w:rsid w:val="009A6060"/>
    <w:rsid w:val="009A6740"/>
    <w:rsid w:val="009B1024"/>
    <w:rsid w:val="009B5735"/>
    <w:rsid w:val="009C1438"/>
    <w:rsid w:val="009D00C7"/>
    <w:rsid w:val="009D0AA9"/>
    <w:rsid w:val="009D2F3B"/>
    <w:rsid w:val="009D31C0"/>
    <w:rsid w:val="009D41B5"/>
    <w:rsid w:val="009E0366"/>
    <w:rsid w:val="009E3BA5"/>
    <w:rsid w:val="009E42F7"/>
    <w:rsid w:val="009F1D59"/>
    <w:rsid w:val="009F3BFF"/>
    <w:rsid w:val="009F5E9A"/>
    <w:rsid w:val="009F6F43"/>
    <w:rsid w:val="00A028CA"/>
    <w:rsid w:val="00A1125D"/>
    <w:rsid w:val="00A137DD"/>
    <w:rsid w:val="00A14E33"/>
    <w:rsid w:val="00A1538F"/>
    <w:rsid w:val="00A15F84"/>
    <w:rsid w:val="00A1739D"/>
    <w:rsid w:val="00A2141A"/>
    <w:rsid w:val="00A21469"/>
    <w:rsid w:val="00A23C83"/>
    <w:rsid w:val="00A27813"/>
    <w:rsid w:val="00A30A31"/>
    <w:rsid w:val="00A3372B"/>
    <w:rsid w:val="00A341FE"/>
    <w:rsid w:val="00A3493D"/>
    <w:rsid w:val="00A34F48"/>
    <w:rsid w:val="00A37DA4"/>
    <w:rsid w:val="00A401BF"/>
    <w:rsid w:val="00A403C1"/>
    <w:rsid w:val="00A42E7E"/>
    <w:rsid w:val="00A53E8D"/>
    <w:rsid w:val="00A54D71"/>
    <w:rsid w:val="00A5641F"/>
    <w:rsid w:val="00A62010"/>
    <w:rsid w:val="00A63B5E"/>
    <w:rsid w:val="00A63BC9"/>
    <w:rsid w:val="00A64874"/>
    <w:rsid w:val="00A6658B"/>
    <w:rsid w:val="00A7030E"/>
    <w:rsid w:val="00A7060F"/>
    <w:rsid w:val="00A72196"/>
    <w:rsid w:val="00A75F03"/>
    <w:rsid w:val="00A81B0A"/>
    <w:rsid w:val="00A832A6"/>
    <w:rsid w:val="00A9590F"/>
    <w:rsid w:val="00A95914"/>
    <w:rsid w:val="00A976D9"/>
    <w:rsid w:val="00AB287B"/>
    <w:rsid w:val="00AB3CD9"/>
    <w:rsid w:val="00AB5FE0"/>
    <w:rsid w:val="00AB607F"/>
    <w:rsid w:val="00AC19D8"/>
    <w:rsid w:val="00AC26F2"/>
    <w:rsid w:val="00AC5AA4"/>
    <w:rsid w:val="00AC6051"/>
    <w:rsid w:val="00AC6B4E"/>
    <w:rsid w:val="00AC73FC"/>
    <w:rsid w:val="00AD0F02"/>
    <w:rsid w:val="00AD4073"/>
    <w:rsid w:val="00AD6F5A"/>
    <w:rsid w:val="00AD758C"/>
    <w:rsid w:val="00AE0746"/>
    <w:rsid w:val="00AE5F68"/>
    <w:rsid w:val="00AF39EB"/>
    <w:rsid w:val="00AF4A42"/>
    <w:rsid w:val="00B02706"/>
    <w:rsid w:val="00B02A38"/>
    <w:rsid w:val="00B1095F"/>
    <w:rsid w:val="00B119A3"/>
    <w:rsid w:val="00B11FB1"/>
    <w:rsid w:val="00B147C6"/>
    <w:rsid w:val="00B16CA2"/>
    <w:rsid w:val="00B22F3F"/>
    <w:rsid w:val="00B23C00"/>
    <w:rsid w:val="00B25BFD"/>
    <w:rsid w:val="00B27635"/>
    <w:rsid w:val="00B368D3"/>
    <w:rsid w:val="00B422E7"/>
    <w:rsid w:val="00B45332"/>
    <w:rsid w:val="00B463C5"/>
    <w:rsid w:val="00B46E90"/>
    <w:rsid w:val="00B50DBE"/>
    <w:rsid w:val="00B51C3A"/>
    <w:rsid w:val="00B53C9A"/>
    <w:rsid w:val="00B55EE2"/>
    <w:rsid w:val="00B567CC"/>
    <w:rsid w:val="00B57F24"/>
    <w:rsid w:val="00B6035C"/>
    <w:rsid w:val="00B638C0"/>
    <w:rsid w:val="00B65192"/>
    <w:rsid w:val="00B663D2"/>
    <w:rsid w:val="00B738EB"/>
    <w:rsid w:val="00B74061"/>
    <w:rsid w:val="00B77A33"/>
    <w:rsid w:val="00B8315F"/>
    <w:rsid w:val="00B845AD"/>
    <w:rsid w:val="00B84724"/>
    <w:rsid w:val="00B86A7C"/>
    <w:rsid w:val="00B86BDF"/>
    <w:rsid w:val="00B8795A"/>
    <w:rsid w:val="00BA4959"/>
    <w:rsid w:val="00BB5285"/>
    <w:rsid w:val="00BB6594"/>
    <w:rsid w:val="00BC0942"/>
    <w:rsid w:val="00BC19E7"/>
    <w:rsid w:val="00BC5668"/>
    <w:rsid w:val="00BC6A78"/>
    <w:rsid w:val="00BC78C8"/>
    <w:rsid w:val="00BD03E2"/>
    <w:rsid w:val="00BD1F4B"/>
    <w:rsid w:val="00BD512E"/>
    <w:rsid w:val="00BD5C68"/>
    <w:rsid w:val="00BD7F23"/>
    <w:rsid w:val="00BE24A5"/>
    <w:rsid w:val="00BE37ED"/>
    <w:rsid w:val="00BE6941"/>
    <w:rsid w:val="00BF7D40"/>
    <w:rsid w:val="00C0156F"/>
    <w:rsid w:val="00C03F4A"/>
    <w:rsid w:val="00C13979"/>
    <w:rsid w:val="00C13FAE"/>
    <w:rsid w:val="00C154FD"/>
    <w:rsid w:val="00C16F2D"/>
    <w:rsid w:val="00C20CB2"/>
    <w:rsid w:val="00C20E31"/>
    <w:rsid w:val="00C21BC7"/>
    <w:rsid w:val="00C22EE2"/>
    <w:rsid w:val="00C26F73"/>
    <w:rsid w:val="00C27D4A"/>
    <w:rsid w:val="00C309E6"/>
    <w:rsid w:val="00C33109"/>
    <w:rsid w:val="00C37668"/>
    <w:rsid w:val="00C40556"/>
    <w:rsid w:val="00C41DD5"/>
    <w:rsid w:val="00C42A15"/>
    <w:rsid w:val="00C44053"/>
    <w:rsid w:val="00C451B8"/>
    <w:rsid w:val="00C47A67"/>
    <w:rsid w:val="00C53A14"/>
    <w:rsid w:val="00C616DE"/>
    <w:rsid w:val="00C61B43"/>
    <w:rsid w:val="00C66230"/>
    <w:rsid w:val="00C66DCF"/>
    <w:rsid w:val="00C67C90"/>
    <w:rsid w:val="00C67E27"/>
    <w:rsid w:val="00C71C48"/>
    <w:rsid w:val="00C72D74"/>
    <w:rsid w:val="00C733EE"/>
    <w:rsid w:val="00C751FB"/>
    <w:rsid w:val="00C77CF3"/>
    <w:rsid w:val="00C806CA"/>
    <w:rsid w:val="00C86249"/>
    <w:rsid w:val="00C86E68"/>
    <w:rsid w:val="00C94421"/>
    <w:rsid w:val="00C95837"/>
    <w:rsid w:val="00C9616D"/>
    <w:rsid w:val="00CA2738"/>
    <w:rsid w:val="00CA47FE"/>
    <w:rsid w:val="00CA68BF"/>
    <w:rsid w:val="00CB0500"/>
    <w:rsid w:val="00CB0B09"/>
    <w:rsid w:val="00CB17E3"/>
    <w:rsid w:val="00CB2814"/>
    <w:rsid w:val="00CB31BE"/>
    <w:rsid w:val="00CB4D1F"/>
    <w:rsid w:val="00CB6EBA"/>
    <w:rsid w:val="00CC3D47"/>
    <w:rsid w:val="00CC4FB4"/>
    <w:rsid w:val="00CC54E4"/>
    <w:rsid w:val="00CC700F"/>
    <w:rsid w:val="00CC7574"/>
    <w:rsid w:val="00CD0D3E"/>
    <w:rsid w:val="00CD35F0"/>
    <w:rsid w:val="00CD7575"/>
    <w:rsid w:val="00CE08A3"/>
    <w:rsid w:val="00CE1ED2"/>
    <w:rsid w:val="00CE58D0"/>
    <w:rsid w:val="00CE6069"/>
    <w:rsid w:val="00CE6539"/>
    <w:rsid w:val="00CF371B"/>
    <w:rsid w:val="00CF4C8C"/>
    <w:rsid w:val="00CF5548"/>
    <w:rsid w:val="00CF5EE5"/>
    <w:rsid w:val="00CF669E"/>
    <w:rsid w:val="00CF7141"/>
    <w:rsid w:val="00CF74A8"/>
    <w:rsid w:val="00CF7D76"/>
    <w:rsid w:val="00D02AFF"/>
    <w:rsid w:val="00D0345B"/>
    <w:rsid w:val="00D03882"/>
    <w:rsid w:val="00D078EF"/>
    <w:rsid w:val="00D109B6"/>
    <w:rsid w:val="00D1384C"/>
    <w:rsid w:val="00D138C9"/>
    <w:rsid w:val="00D207CA"/>
    <w:rsid w:val="00D210DA"/>
    <w:rsid w:val="00D25BE8"/>
    <w:rsid w:val="00D370A1"/>
    <w:rsid w:val="00D42A89"/>
    <w:rsid w:val="00D43656"/>
    <w:rsid w:val="00D43C21"/>
    <w:rsid w:val="00D44AEB"/>
    <w:rsid w:val="00D45B26"/>
    <w:rsid w:val="00D5507D"/>
    <w:rsid w:val="00D5564D"/>
    <w:rsid w:val="00D6036A"/>
    <w:rsid w:val="00D70150"/>
    <w:rsid w:val="00D71F55"/>
    <w:rsid w:val="00D72F3B"/>
    <w:rsid w:val="00D731EF"/>
    <w:rsid w:val="00D738F2"/>
    <w:rsid w:val="00D761AB"/>
    <w:rsid w:val="00D76D8F"/>
    <w:rsid w:val="00D772EE"/>
    <w:rsid w:val="00D80FA4"/>
    <w:rsid w:val="00D855E5"/>
    <w:rsid w:val="00D85692"/>
    <w:rsid w:val="00D865B6"/>
    <w:rsid w:val="00D90486"/>
    <w:rsid w:val="00D932D2"/>
    <w:rsid w:val="00D93A36"/>
    <w:rsid w:val="00D9510C"/>
    <w:rsid w:val="00D979D7"/>
    <w:rsid w:val="00DA1C73"/>
    <w:rsid w:val="00DA233D"/>
    <w:rsid w:val="00DA6BAC"/>
    <w:rsid w:val="00DB1A31"/>
    <w:rsid w:val="00DB2D3B"/>
    <w:rsid w:val="00DB4F48"/>
    <w:rsid w:val="00DC05E0"/>
    <w:rsid w:val="00DC36D3"/>
    <w:rsid w:val="00DD0CC4"/>
    <w:rsid w:val="00DD2E96"/>
    <w:rsid w:val="00DD3BB6"/>
    <w:rsid w:val="00DD3E85"/>
    <w:rsid w:val="00DD3EE1"/>
    <w:rsid w:val="00DE0929"/>
    <w:rsid w:val="00DE2B96"/>
    <w:rsid w:val="00DE4976"/>
    <w:rsid w:val="00DE4B42"/>
    <w:rsid w:val="00E00633"/>
    <w:rsid w:val="00E01037"/>
    <w:rsid w:val="00E05CAA"/>
    <w:rsid w:val="00E07F09"/>
    <w:rsid w:val="00E11701"/>
    <w:rsid w:val="00E12AC0"/>
    <w:rsid w:val="00E13C98"/>
    <w:rsid w:val="00E16828"/>
    <w:rsid w:val="00E16901"/>
    <w:rsid w:val="00E23FD2"/>
    <w:rsid w:val="00E246C7"/>
    <w:rsid w:val="00E26A77"/>
    <w:rsid w:val="00E30529"/>
    <w:rsid w:val="00E33221"/>
    <w:rsid w:val="00E43E4E"/>
    <w:rsid w:val="00E467BA"/>
    <w:rsid w:val="00E558CD"/>
    <w:rsid w:val="00E57BB9"/>
    <w:rsid w:val="00E626E4"/>
    <w:rsid w:val="00E64C8F"/>
    <w:rsid w:val="00E72750"/>
    <w:rsid w:val="00E75720"/>
    <w:rsid w:val="00E76D06"/>
    <w:rsid w:val="00E77339"/>
    <w:rsid w:val="00E82315"/>
    <w:rsid w:val="00E82FA1"/>
    <w:rsid w:val="00E847F9"/>
    <w:rsid w:val="00E85B54"/>
    <w:rsid w:val="00E85E5E"/>
    <w:rsid w:val="00E90467"/>
    <w:rsid w:val="00E90EB7"/>
    <w:rsid w:val="00E94F3D"/>
    <w:rsid w:val="00EA0063"/>
    <w:rsid w:val="00EA0C57"/>
    <w:rsid w:val="00EA56D6"/>
    <w:rsid w:val="00EA7EB7"/>
    <w:rsid w:val="00EB143D"/>
    <w:rsid w:val="00EC0AEA"/>
    <w:rsid w:val="00EC1843"/>
    <w:rsid w:val="00EC2A6D"/>
    <w:rsid w:val="00EC31CC"/>
    <w:rsid w:val="00ED0CA9"/>
    <w:rsid w:val="00ED49F7"/>
    <w:rsid w:val="00ED4A06"/>
    <w:rsid w:val="00EE0A58"/>
    <w:rsid w:val="00EE2B3C"/>
    <w:rsid w:val="00EE59B9"/>
    <w:rsid w:val="00EE7F45"/>
    <w:rsid w:val="00EF12EC"/>
    <w:rsid w:val="00EF1431"/>
    <w:rsid w:val="00EF2A8D"/>
    <w:rsid w:val="00EF2EA3"/>
    <w:rsid w:val="00F005CF"/>
    <w:rsid w:val="00F026BB"/>
    <w:rsid w:val="00F02796"/>
    <w:rsid w:val="00F07B27"/>
    <w:rsid w:val="00F103B7"/>
    <w:rsid w:val="00F120D3"/>
    <w:rsid w:val="00F120E4"/>
    <w:rsid w:val="00F149CD"/>
    <w:rsid w:val="00F1690E"/>
    <w:rsid w:val="00F17D8E"/>
    <w:rsid w:val="00F216AE"/>
    <w:rsid w:val="00F225BB"/>
    <w:rsid w:val="00F2544F"/>
    <w:rsid w:val="00F25919"/>
    <w:rsid w:val="00F27DE0"/>
    <w:rsid w:val="00F326F0"/>
    <w:rsid w:val="00F32E21"/>
    <w:rsid w:val="00F35F8B"/>
    <w:rsid w:val="00F36AB2"/>
    <w:rsid w:val="00F36FEB"/>
    <w:rsid w:val="00F400B2"/>
    <w:rsid w:val="00F43433"/>
    <w:rsid w:val="00F43728"/>
    <w:rsid w:val="00F51F91"/>
    <w:rsid w:val="00F5235F"/>
    <w:rsid w:val="00F531DD"/>
    <w:rsid w:val="00F55485"/>
    <w:rsid w:val="00F55B24"/>
    <w:rsid w:val="00F623F2"/>
    <w:rsid w:val="00F627F8"/>
    <w:rsid w:val="00F62D2D"/>
    <w:rsid w:val="00F635E0"/>
    <w:rsid w:val="00F65A37"/>
    <w:rsid w:val="00F67500"/>
    <w:rsid w:val="00F70251"/>
    <w:rsid w:val="00F73F28"/>
    <w:rsid w:val="00F80384"/>
    <w:rsid w:val="00F815E6"/>
    <w:rsid w:val="00F84694"/>
    <w:rsid w:val="00F873D0"/>
    <w:rsid w:val="00F90988"/>
    <w:rsid w:val="00FA5348"/>
    <w:rsid w:val="00FA64FA"/>
    <w:rsid w:val="00FB03CF"/>
    <w:rsid w:val="00FB3287"/>
    <w:rsid w:val="00FB3471"/>
    <w:rsid w:val="00FC0C04"/>
    <w:rsid w:val="00FC41AD"/>
    <w:rsid w:val="00FC752B"/>
    <w:rsid w:val="00FD1F6E"/>
    <w:rsid w:val="00FD2145"/>
    <w:rsid w:val="00FD2DCC"/>
    <w:rsid w:val="00FD3E2B"/>
    <w:rsid w:val="00FE2EAF"/>
    <w:rsid w:val="00FE3B8E"/>
    <w:rsid w:val="00FE5B62"/>
    <w:rsid w:val="00FF46E3"/>
    <w:rsid w:val="00FF5B9E"/>
    <w:rsid w:val="00FF7A72"/>
    <w:rsid w:val="00FF7F06"/>
    <w:rsid w:val="7F81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lsdException w:name="index 4" w:semiHidden="1" w:qFormat="1"/>
    <w:lsdException w:name="index 5" w:semiHidden="1" w:qFormat="1"/>
    <w:lsdException w:name="index 6" w:semiHidden="1"/>
    <w:lsdException w:name="index 7" w:semiHidden="1"/>
    <w:lsdException w:name="index 8" w:semiHidden="1"/>
    <w:lsdException w:name="index 9" w:semiHidden="1"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qFormat="1"/>
    <w:lsdException w:name="envelope return" w:qFormat="1"/>
    <w:lsdException w:name="footnote reference" w:uiPriority="99"/>
    <w:lsdException w:name="annotation reference" w:uiPriority="99"/>
    <w:lsdException w:name="endnote text" w:semiHidden="1"/>
    <w:lsdException w:name="table of authorities" w:semiHidden="1" w:qFormat="1"/>
    <w:lsdException w:name="macro" w:semiHidden="1" w:qFormat="1"/>
    <w:lsdException w:name="toa heading" w:semiHidden="1"/>
    <w:lsdException w:name="List Bullet" w:qFormat="1"/>
    <w:lsdException w:name="List Number" w:qFormat="1"/>
    <w:lsdException w:name="List 2" w:qFormat="1"/>
    <w:lsdException w:name="List Bullet 2" w:qFormat="1"/>
    <w:lsdException w:name="List Bullet 5" w:qFormat="1"/>
    <w:lsdException w:name="List Number 2" w:qFormat="1"/>
    <w:lsdException w:name="List Number 3"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Subtitle" w:qFormat="1"/>
    <w:lsdException w:name="Salutation" w:qFormat="1"/>
    <w:lsdException w:name="Body Text First Indent" w:qFormat="1"/>
    <w:lsdException w:name="Body Text First Indent 2" w:qFormat="1"/>
    <w:lsdException w:name="Note Heading" w:qFormat="1"/>
    <w:lsdException w:name="Body Text Indent 2" w:qFormat="1"/>
    <w:lsdException w:name="Body Text Indent 3" w:qFormat="1"/>
    <w:lsdException w:name="Block Text" w:qFormat="1"/>
    <w:lsdException w:name="Hyperlink" w:uiPriority="99"/>
    <w:lsdException w:name="FollowedHyperlink" w:uiPriority="99"/>
    <w:lsdException w:name="Strong" w:qFormat="1"/>
    <w:lsdException w:name="Emphasis" w:qFormat="1"/>
    <w:lsdException w:name="Document Map" w:semiHidden="1" w:qFormat="1"/>
    <w:lsdException w:name="Plain Text" w:semiHidden="1"/>
    <w:lsdException w:name="HTML Top of Form" w:semiHidden="1" w:uiPriority="99" w:unhideWhenUsed="1"/>
    <w:lsdException w:name="HTML Bottom of Form" w:semiHidden="1" w:uiPriority="99" w:unhideWhenUsed="1"/>
    <w:lsdException w:name="Normal (Web)" w:semiHidden="1" w:uiPriority="99"/>
    <w:lsdException w:name="HTML Address" w:qFormat="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spacing w:line="360" w:lineRule="auto"/>
      <w:jc w:val="both"/>
    </w:pPr>
    <w:rPr>
      <w:kern w:val="2"/>
      <w:sz w:val="21"/>
      <w:szCs w:val="24"/>
    </w:rPr>
  </w:style>
  <w:style w:type="paragraph" w:styleId="1">
    <w:name w:val="heading 1"/>
    <w:basedOn w:val="a1"/>
    <w:next w:val="a1"/>
    <w:link w:val="1Char"/>
    <w:qFormat/>
    <w:pPr>
      <w:outlineLvl w:val="0"/>
    </w:pPr>
    <w:rPr>
      <w:b/>
      <w:sz w:val="44"/>
      <w:szCs w:val="44"/>
    </w:rPr>
  </w:style>
  <w:style w:type="paragraph" w:styleId="21">
    <w:name w:val="heading 2"/>
    <w:basedOn w:val="a1"/>
    <w:next w:val="31"/>
    <w:link w:val="2Char"/>
    <w:qFormat/>
    <w:pPr>
      <w:keepNext/>
      <w:keepLines/>
      <w:jc w:val="center"/>
      <w:outlineLvl w:val="1"/>
    </w:pPr>
    <w:rPr>
      <w:rFonts w:ascii="黑体" w:hAnsi="黑体"/>
      <w:b/>
      <w:sz w:val="32"/>
      <w:szCs w:val="32"/>
      <w:lang w:val="zh-CN"/>
    </w:rPr>
  </w:style>
  <w:style w:type="paragraph" w:styleId="31">
    <w:name w:val="heading 3"/>
    <w:basedOn w:val="a1"/>
    <w:next w:val="a1"/>
    <w:link w:val="3Char1"/>
    <w:qFormat/>
    <w:pPr>
      <w:keepNext/>
      <w:keepLines/>
      <w:tabs>
        <w:tab w:val="left" w:pos="0"/>
      </w:tabs>
      <w:jc w:val="left"/>
      <w:outlineLvl w:val="2"/>
    </w:pPr>
    <w:rPr>
      <w:rFonts w:ascii="黑体" w:hAnsi="黑体" w:cs="黑体"/>
      <w:b/>
      <w:szCs w:val="32"/>
    </w:rPr>
  </w:style>
  <w:style w:type="paragraph" w:styleId="40">
    <w:name w:val="heading 4"/>
    <w:basedOn w:val="a1"/>
    <w:next w:val="a1"/>
    <w:qFormat/>
    <w:pPr>
      <w:keepNext/>
      <w:keepLines/>
      <w:spacing w:before="280" w:after="290" w:line="376" w:lineRule="auto"/>
      <w:outlineLvl w:val="3"/>
    </w:pPr>
    <w:rPr>
      <w:rFonts w:ascii="黑体" w:eastAsia="Cambria Math" w:hAnsi="黑体"/>
      <w:b/>
      <w:bCs/>
      <w:sz w:val="28"/>
      <w:szCs w:val="28"/>
    </w:rPr>
  </w:style>
  <w:style w:type="paragraph" w:styleId="51">
    <w:name w:val="heading 5"/>
    <w:basedOn w:val="a1"/>
    <w:next w:val="a1"/>
    <w:qFormat/>
    <w:pPr>
      <w:keepNext/>
      <w:keepLines/>
      <w:spacing w:before="280" w:after="290" w:line="376" w:lineRule="auto"/>
      <w:outlineLvl w:val="4"/>
    </w:pPr>
    <w:rPr>
      <w:b/>
      <w:bCs/>
      <w:sz w:val="28"/>
      <w:szCs w:val="28"/>
    </w:rPr>
  </w:style>
  <w:style w:type="paragraph" w:styleId="6">
    <w:name w:val="heading 6"/>
    <w:basedOn w:val="a1"/>
    <w:next w:val="a1"/>
    <w:qFormat/>
    <w:pPr>
      <w:keepNext/>
      <w:keepLines/>
      <w:spacing w:before="240" w:after="64" w:line="320" w:lineRule="auto"/>
      <w:outlineLvl w:val="5"/>
    </w:pPr>
    <w:rPr>
      <w:rFonts w:ascii="黑体" w:eastAsia="Cambria Math" w:hAnsi="黑体"/>
      <w:b/>
      <w:bCs/>
      <w:sz w:val="24"/>
    </w:rPr>
  </w:style>
  <w:style w:type="paragraph" w:styleId="7">
    <w:name w:val="heading 7"/>
    <w:basedOn w:val="a1"/>
    <w:next w:val="a1"/>
    <w:qFormat/>
    <w:pPr>
      <w:keepNext/>
      <w:keepLines/>
      <w:spacing w:before="240" w:after="64" w:line="320" w:lineRule="auto"/>
      <w:outlineLvl w:val="6"/>
    </w:pPr>
    <w:rPr>
      <w:b/>
      <w:bCs/>
      <w:sz w:val="24"/>
    </w:rPr>
  </w:style>
  <w:style w:type="paragraph" w:styleId="8">
    <w:name w:val="heading 8"/>
    <w:basedOn w:val="a1"/>
    <w:next w:val="a1"/>
    <w:qFormat/>
    <w:pPr>
      <w:keepNext/>
      <w:keepLines/>
      <w:spacing w:before="240" w:after="64" w:line="320" w:lineRule="auto"/>
      <w:outlineLvl w:val="7"/>
    </w:pPr>
    <w:rPr>
      <w:rFonts w:ascii="黑体" w:eastAsia="Cambria Math" w:hAnsi="黑体"/>
      <w:sz w:val="24"/>
    </w:rPr>
  </w:style>
  <w:style w:type="paragraph" w:styleId="9">
    <w:name w:val="heading 9"/>
    <w:basedOn w:val="a1"/>
    <w:next w:val="a1"/>
    <w:qFormat/>
    <w:pPr>
      <w:keepNext/>
      <w:keepLines/>
      <w:spacing w:before="240" w:after="64" w:line="320" w:lineRule="auto"/>
      <w:outlineLvl w:val="8"/>
    </w:pPr>
    <w:rPr>
      <w:rFonts w:ascii="黑体" w:eastAsia="Cambria Math" w:hAnsi="黑体"/>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方正超大字符集" w:hAnsi="宋体-方正超大字符集" w:cs="宋体-方正超大字符集"/>
      <w:kern w:val="2"/>
      <w:sz w:val="24"/>
      <w:szCs w:val="24"/>
    </w:rPr>
  </w:style>
  <w:style w:type="paragraph" w:styleId="32">
    <w:name w:val="List 3"/>
    <w:basedOn w:val="a1"/>
    <w:pPr>
      <w:ind w:left="100" w:hanging="200"/>
    </w:pPr>
  </w:style>
  <w:style w:type="paragraph" w:styleId="70">
    <w:name w:val="toc 7"/>
    <w:basedOn w:val="a1"/>
    <w:next w:val="a1"/>
    <w:uiPriority w:val="39"/>
    <w:pPr>
      <w:ind w:left="1260"/>
      <w:jc w:val="left"/>
    </w:pPr>
    <w:rPr>
      <w:sz w:val="18"/>
      <w:szCs w:val="18"/>
    </w:rPr>
  </w:style>
  <w:style w:type="paragraph" w:styleId="2">
    <w:name w:val="List Number 2"/>
    <w:basedOn w:val="a1"/>
    <w:qFormat/>
    <w:pPr>
      <w:numPr>
        <w:numId w:val="1"/>
      </w:numPr>
    </w:pPr>
  </w:style>
  <w:style w:type="paragraph" w:styleId="a6">
    <w:name w:val="table of authorities"/>
    <w:basedOn w:val="a1"/>
    <w:next w:val="a1"/>
    <w:semiHidden/>
    <w:qFormat/>
    <w:pPr>
      <w:ind w:left="420"/>
    </w:pPr>
  </w:style>
  <w:style w:type="paragraph" w:styleId="a7">
    <w:name w:val="Note Heading"/>
    <w:basedOn w:val="a1"/>
    <w:next w:val="a1"/>
    <w:qFormat/>
    <w:pPr>
      <w:jc w:val="center"/>
    </w:pPr>
  </w:style>
  <w:style w:type="paragraph" w:styleId="4">
    <w:name w:val="List Bullet 4"/>
    <w:basedOn w:val="a1"/>
    <w:pPr>
      <w:numPr>
        <w:numId w:val="2"/>
      </w:numPr>
    </w:pPr>
  </w:style>
  <w:style w:type="paragraph" w:styleId="80">
    <w:name w:val="index 8"/>
    <w:basedOn w:val="a1"/>
    <w:next w:val="a1"/>
    <w:semiHidden/>
    <w:pPr>
      <w:ind w:left="1400"/>
    </w:pPr>
  </w:style>
  <w:style w:type="paragraph" w:styleId="a8">
    <w:name w:val="E-mail Signature"/>
    <w:basedOn w:val="a1"/>
  </w:style>
  <w:style w:type="paragraph" w:styleId="a">
    <w:name w:val="List Number"/>
    <w:basedOn w:val="a1"/>
    <w:qFormat/>
    <w:pPr>
      <w:numPr>
        <w:numId w:val="3"/>
      </w:numPr>
    </w:pPr>
  </w:style>
  <w:style w:type="paragraph" w:styleId="a9">
    <w:name w:val="Normal Indent"/>
    <w:basedOn w:val="a1"/>
    <w:pPr>
      <w:ind w:firstLine="420"/>
    </w:pPr>
  </w:style>
  <w:style w:type="paragraph" w:styleId="aa">
    <w:name w:val="caption"/>
    <w:basedOn w:val="a1"/>
    <w:next w:val="a1"/>
    <w:link w:val="Char"/>
    <w:qFormat/>
    <w:pPr>
      <w:spacing w:line="240" w:lineRule="auto"/>
      <w:ind w:left="420"/>
      <w:jc w:val="center"/>
    </w:pPr>
    <w:rPr>
      <w:rFonts w:eastAsia="Calibri"/>
      <w:b/>
      <w:sz w:val="18"/>
      <w:szCs w:val="18"/>
      <w:lang w:val="zh-CN"/>
    </w:rPr>
  </w:style>
  <w:style w:type="paragraph" w:styleId="52">
    <w:name w:val="index 5"/>
    <w:basedOn w:val="a1"/>
    <w:next w:val="a1"/>
    <w:semiHidden/>
    <w:qFormat/>
    <w:pPr>
      <w:ind w:left="800"/>
    </w:pPr>
  </w:style>
  <w:style w:type="paragraph" w:styleId="a0">
    <w:name w:val="List Bullet"/>
    <w:basedOn w:val="a1"/>
    <w:qFormat/>
    <w:pPr>
      <w:numPr>
        <w:numId w:val="4"/>
      </w:numPr>
    </w:pPr>
  </w:style>
  <w:style w:type="paragraph" w:styleId="ab">
    <w:name w:val="envelope address"/>
    <w:basedOn w:val="a1"/>
    <w:qFormat/>
    <w:pPr>
      <w:framePr w:w="7920" w:h="1980" w:hRule="exact" w:hSpace="180" w:wrap="around" w:hAnchor="page" w:xAlign="center" w:yAlign="bottom"/>
      <w:snapToGrid w:val="0"/>
      <w:ind w:left="100"/>
    </w:pPr>
    <w:rPr>
      <w:rFonts w:ascii="黑体" w:hAnsi="黑体" w:cs="黑体"/>
      <w:sz w:val="24"/>
    </w:rPr>
  </w:style>
  <w:style w:type="paragraph" w:styleId="ac">
    <w:name w:val="Document Map"/>
    <w:basedOn w:val="a1"/>
    <w:semiHidden/>
    <w:qFormat/>
    <w:pPr>
      <w:shd w:val="clear" w:color="auto" w:fill="000080"/>
    </w:pPr>
  </w:style>
  <w:style w:type="paragraph" w:styleId="ad">
    <w:name w:val="toa heading"/>
    <w:basedOn w:val="a1"/>
    <w:next w:val="a1"/>
    <w:semiHidden/>
    <w:pPr>
      <w:spacing w:before="120"/>
    </w:pPr>
    <w:rPr>
      <w:rFonts w:ascii="黑体" w:hAnsi="黑体" w:cs="黑体"/>
      <w:sz w:val="24"/>
    </w:rPr>
  </w:style>
  <w:style w:type="paragraph" w:styleId="ae">
    <w:name w:val="annotation text"/>
    <w:basedOn w:val="a1"/>
    <w:link w:val="Char0"/>
    <w:uiPriority w:val="99"/>
    <w:qFormat/>
    <w:pPr>
      <w:jc w:val="left"/>
    </w:pPr>
    <w:rPr>
      <w:lang w:val="zh-CN"/>
    </w:rPr>
  </w:style>
  <w:style w:type="paragraph" w:styleId="60">
    <w:name w:val="index 6"/>
    <w:basedOn w:val="a1"/>
    <w:next w:val="a1"/>
    <w:semiHidden/>
    <w:pPr>
      <w:ind w:left="1000"/>
    </w:pPr>
  </w:style>
  <w:style w:type="paragraph" w:styleId="af">
    <w:name w:val="Salutation"/>
    <w:basedOn w:val="a1"/>
    <w:next w:val="a1"/>
    <w:qFormat/>
  </w:style>
  <w:style w:type="paragraph" w:styleId="33">
    <w:name w:val="Body Text 3"/>
    <w:basedOn w:val="a1"/>
    <w:pPr>
      <w:spacing w:after="120"/>
    </w:pPr>
    <w:rPr>
      <w:sz w:val="16"/>
      <w:szCs w:val="16"/>
    </w:rPr>
  </w:style>
  <w:style w:type="paragraph" w:styleId="af0">
    <w:name w:val="Closing"/>
    <w:basedOn w:val="a1"/>
    <w:qFormat/>
    <w:pPr>
      <w:ind w:left="100"/>
    </w:pPr>
  </w:style>
  <w:style w:type="paragraph" w:styleId="30">
    <w:name w:val="List Bullet 3"/>
    <w:basedOn w:val="a1"/>
    <w:pPr>
      <w:numPr>
        <w:numId w:val="5"/>
      </w:numPr>
    </w:pPr>
  </w:style>
  <w:style w:type="paragraph" w:styleId="af1">
    <w:name w:val="Body Text"/>
    <w:basedOn w:val="a1"/>
    <w:qFormat/>
    <w:pPr>
      <w:spacing w:after="120"/>
    </w:pPr>
  </w:style>
  <w:style w:type="paragraph" w:styleId="af2">
    <w:name w:val="Body Text Indent"/>
    <w:basedOn w:val="a1"/>
    <w:link w:val="Char1"/>
    <w:qFormat/>
    <w:pPr>
      <w:spacing w:after="120" w:line="240" w:lineRule="auto"/>
      <w:ind w:left="420"/>
    </w:pPr>
  </w:style>
  <w:style w:type="paragraph" w:styleId="3">
    <w:name w:val="List Number 3"/>
    <w:basedOn w:val="a1"/>
    <w:qFormat/>
    <w:pPr>
      <w:numPr>
        <w:numId w:val="6"/>
      </w:numPr>
    </w:pPr>
  </w:style>
  <w:style w:type="paragraph" w:styleId="22">
    <w:name w:val="List 2"/>
    <w:basedOn w:val="a1"/>
    <w:qFormat/>
    <w:pPr>
      <w:ind w:left="100" w:hanging="200"/>
    </w:pPr>
  </w:style>
  <w:style w:type="paragraph" w:styleId="af3">
    <w:name w:val="List Continue"/>
    <w:basedOn w:val="a1"/>
    <w:qFormat/>
    <w:pPr>
      <w:spacing w:after="120"/>
      <w:ind w:left="420"/>
    </w:pPr>
  </w:style>
  <w:style w:type="paragraph" w:styleId="af4">
    <w:name w:val="Block Text"/>
    <w:basedOn w:val="a1"/>
    <w:qFormat/>
    <w:pPr>
      <w:spacing w:after="120"/>
      <w:ind w:left="1440" w:right="1440"/>
    </w:pPr>
  </w:style>
  <w:style w:type="paragraph" w:styleId="20">
    <w:name w:val="List Bullet 2"/>
    <w:basedOn w:val="a1"/>
    <w:qFormat/>
    <w:pPr>
      <w:numPr>
        <w:numId w:val="7"/>
      </w:numPr>
    </w:pPr>
  </w:style>
  <w:style w:type="paragraph" w:styleId="HTML">
    <w:name w:val="HTML Address"/>
    <w:basedOn w:val="a1"/>
    <w:qFormat/>
    <w:rPr>
      <w:i/>
      <w:iCs/>
    </w:rPr>
  </w:style>
  <w:style w:type="paragraph" w:styleId="41">
    <w:name w:val="index 4"/>
    <w:basedOn w:val="a1"/>
    <w:next w:val="a1"/>
    <w:semiHidden/>
    <w:qFormat/>
    <w:pPr>
      <w:ind w:left="600"/>
    </w:pPr>
  </w:style>
  <w:style w:type="paragraph" w:styleId="53">
    <w:name w:val="toc 5"/>
    <w:basedOn w:val="a1"/>
    <w:next w:val="a1"/>
    <w:uiPriority w:val="39"/>
    <w:qFormat/>
    <w:pPr>
      <w:ind w:left="840"/>
      <w:jc w:val="left"/>
    </w:pPr>
    <w:rPr>
      <w:sz w:val="18"/>
      <w:szCs w:val="18"/>
    </w:rPr>
  </w:style>
  <w:style w:type="paragraph" w:styleId="34">
    <w:name w:val="toc 3"/>
    <w:basedOn w:val="a1"/>
    <w:next w:val="a1"/>
    <w:uiPriority w:val="39"/>
    <w:qFormat/>
    <w:rsid w:val="00AC6051"/>
    <w:pPr>
      <w:tabs>
        <w:tab w:val="left" w:pos="1332"/>
        <w:tab w:val="right" w:leader="dot" w:pos="8664"/>
      </w:tabs>
      <w:spacing w:line="340" w:lineRule="exact"/>
      <w:ind w:left="1752" w:hanging="1332"/>
      <w:jc w:val="left"/>
    </w:pPr>
    <w:rPr>
      <w:iCs/>
      <w:sz w:val="20"/>
      <w:szCs w:val="20"/>
    </w:rPr>
  </w:style>
  <w:style w:type="paragraph" w:styleId="af5">
    <w:name w:val="Plain Text"/>
    <w:basedOn w:val="a1"/>
    <w:semiHidden/>
    <w:rPr>
      <w:rFonts w:ascii="宋体" w:hAnsi="宋体-方正超大字符集" w:cs="宋体-方正超大字符集"/>
      <w:szCs w:val="21"/>
    </w:rPr>
  </w:style>
  <w:style w:type="paragraph" w:styleId="50">
    <w:name w:val="List Bullet 5"/>
    <w:basedOn w:val="a1"/>
    <w:qFormat/>
    <w:pPr>
      <w:numPr>
        <w:numId w:val="8"/>
      </w:numPr>
    </w:pPr>
  </w:style>
  <w:style w:type="paragraph" w:styleId="42">
    <w:name w:val="List Number 4"/>
    <w:basedOn w:val="a1"/>
  </w:style>
  <w:style w:type="paragraph" w:styleId="81">
    <w:name w:val="toc 8"/>
    <w:basedOn w:val="a1"/>
    <w:next w:val="a1"/>
    <w:uiPriority w:val="39"/>
    <w:qFormat/>
    <w:pPr>
      <w:ind w:left="1470"/>
      <w:jc w:val="left"/>
    </w:pPr>
    <w:rPr>
      <w:sz w:val="18"/>
      <w:szCs w:val="18"/>
    </w:rPr>
  </w:style>
  <w:style w:type="paragraph" w:styleId="35">
    <w:name w:val="index 3"/>
    <w:basedOn w:val="a1"/>
    <w:next w:val="a1"/>
    <w:semiHidden/>
    <w:pPr>
      <w:ind w:left="400"/>
    </w:pPr>
  </w:style>
  <w:style w:type="paragraph" w:styleId="af6">
    <w:name w:val="Date"/>
    <w:basedOn w:val="a1"/>
    <w:next w:val="a1"/>
    <w:pPr>
      <w:ind w:left="100"/>
    </w:pPr>
  </w:style>
  <w:style w:type="paragraph" w:styleId="23">
    <w:name w:val="Body Text Indent 2"/>
    <w:basedOn w:val="a1"/>
    <w:qFormat/>
    <w:pPr>
      <w:spacing w:after="120" w:line="480" w:lineRule="auto"/>
      <w:ind w:left="420"/>
    </w:pPr>
  </w:style>
  <w:style w:type="paragraph" w:styleId="af7">
    <w:name w:val="endnote text"/>
    <w:basedOn w:val="a1"/>
    <w:semiHidden/>
    <w:pPr>
      <w:snapToGrid w:val="0"/>
      <w:jc w:val="left"/>
    </w:pPr>
  </w:style>
  <w:style w:type="paragraph" w:styleId="54">
    <w:name w:val="List Continue 5"/>
    <w:basedOn w:val="a1"/>
    <w:pPr>
      <w:spacing w:after="120"/>
      <w:ind w:left="2100"/>
    </w:pPr>
  </w:style>
  <w:style w:type="paragraph" w:styleId="af8">
    <w:name w:val="Balloon Text"/>
    <w:basedOn w:val="a1"/>
    <w:semiHidden/>
    <w:rPr>
      <w:sz w:val="18"/>
      <w:szCs w:val="18"/>
    </w:rPr>
  </w:style>
  <w:style w:type="paragraph" w:styleId="af9">
    <w:name w:val="footer"/>
    <w:basedOn w:val="a1"/>
    <w:link w:val="Char2"/>
    <w:uiPriority w:val="99"/>
    <w:qFormat/>
    <w:pPr>
      <w:tabs>
        <w:tab w:val="center" w:pos="4153"/>
        <w:tab w:val="right" w:pos="8306"/>
      </w:tabs>
      <w:snapToGrid w:val="0"/>
      <w:spacing w:line="240" w:lineRule="auto"/>
      <w:jc w:val="left"/>
    </w:pPr>
    <w:rPr>
      <w:sz w:val="18"/>
      <w:szCs w:val="18"/>
      <w:lang w:val="zh-CN"/>
    </w:rPr>
  </w:style>
  <w:style w:type="paragraph" w:styleId="afa">
    <w:name w:val="envelope return"/>
    <w:basedOn w:val="a1"/>
    <w:qFormat/>
    <w:pPr>
      <w:snapToGrid w:val="0"/>
    </w:pPr>
    <w:rPr>
      <w:rFonts w:ascii="黑体" w:hAnsi="黑体" w:cs="黑体"/>
    </w:rPr>
  </w:style>
  <w:style w:type="paragraph" w:styleId="afb">
    <w:name w:val="header"/>
    <w:basedOn w:val="a1"/>
    <w:link w:val="Char3"/>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afc">
    <w:name w:val="Signature"/>
    <w:basedOn w:val="a1"/>
    <w:qFormat/>
    <w:pPr>
      <w:ind w:left="100"/>
    </w:pPr>
  </w:style>
  <w:style w:type="paragraph" w:styleId="10">
    <w:name w:val="toc 1"/>
    <w:basedOn w:val="a1"/>
    <w:next w:val="a1"/>
    <w:uiPriority w:val="39"/>
    <w:pPr>
      <w:tabs>
        <w:tab w:val="left" w:pos="1021"/>
        <w:tab w:val="right" w:leader="dot" w:pos="8664"/>
      </w:tabs>
      <w:spacing w:before="120" w:after="120" w:line="340" w:lineRule="exact"/>
      <w:jc w:val="center"/>
    </w:pPr>
    <w:rPr>
      <w:rFonts w:cs="黑体"/>
      <w:b/>
      <w:bCs/>
      <w:caps/>
      <w:sz w:val="20"/>
      <w:szCs w:val="21"/>
    </w:rPr>
  </w:style>
  <w:style w:type="paragraph" w:styleId="43">
    <w:name w:val="List Continue 4"/>
    <w:basedOn w:val="a1"/>
    <w:pPr>
      <w:spacing w:after="120"/>
      <w:ind w:left="1680"/>
    </w:pPr>
  </w:style>
  <w:style w:type="paragraph" w:styleId="44">
    <w:name w:val="toc 4"/>
    <w:basedOn w:val="a1"/>
    <w:next w:val="a1"/>
    <w:uiPriority w:val="39"/>
    <w:qFormat/>
    <w:pPr>
      <w:ind w:left="630"/>
      <w:jc w:val="left"/>
    </w:pPr>
    <w:rPr>
      <w:sz w:val="18"/>
      <w:szCs w:val="18"/>
    </w:rPr>
  </w:style>
  <w:style w:type="paragraph" w:styleId="afd">
    <w:name w:val="index heading"/>
    <w:basedOn w:val="a1"/>
    <w:next w:val="11"/>
    <w:semiHidden/>
    <w:qFormat/>
    <w:rPr>
      <w:rFonts w:ascii="黑体" w:hAnsi="黑体" w:cs="黑体"/>
      <w:b/>
      <w:bCs/>
    </w:rPr>
  </w:style>
  <w:style w:type="paragraph" w:styleId="11">
    <w:name w:val="index 1"/>
    <w:basedOn w:val="a1"/>
    <w:next w:val="a1"/>
    <w:semiHidden/>
    <w:qFormat/>
  </w:style>
  <w:style w:type="paragraph" w:styleId="afe">
    <w:name w:val="Subtitle"/>
    <w:basedOn w:val="a1"/>
    <w:qFormat/>
    <w:pPr>
      <w:spacing w:before="240" w:after="60" w:line="312" w:lineRule="auto"/>
      <w:jc w:val="center"/>
      <w:outlineLvl w:val="1"/>
    </w:pPr>
    <w:rPr>
      <w:rFonts w:ascii="黑体" w:hAnsi="黑体" w:cs="黑体"/>
      <w:b/>
      <w:bCs/>
      <w:kern w:val="28"/>
      <w:sz w:val="32"/>
      <w:szCs w:val="32"/>
    </w:rPr>
  </w:style>
  <w:style w:type="paragraph" w:styleId="5">
    <w:name w:val="List Number 5"/>
    <w:basedOn w:val="a1"/>
    <w:qFormat/>
    <w:pPr>
      <w:numPr>
        <w:numId w:val="9"/>
      </w:numPr>
    </w:pPr>
  </w:style>
  <w:style w:type="paragraph" w:styleId="aff">
    <w:name w:val="List"/>
    <w:basedOn w:val="a1"/>
    <w:pPr>
      <w:ind w:left="200" w:hanging="200"/>
    </w:pPr>
  </w:style>
  <w:style w:type="paragraph" w:styleId="aff0">
    <w:name w:val="footnote text"/>
    <w:basedOn w:val="a1"/>
    <w:link w:val="Char4"/>
    <w:semiHidden/>
    <w:qFormat/>
    <w:pPr>
      <w:snapToGrid w:val="0"/>
      <w:jc w:val="left"/>
    </w:pPr>
    <w:rPr>
      <w:sz w:val="18"/>
      <w:szCs w:val="18"/>
      <w:lang w:val="zh-CN"/>
    </w:rPr>
  </w:style>
  <w:style w:type="paragraph" w:styleId="61">
    <w:name w:val="toc 6"/>
    <w:basedOn w:val="a1"/>
    <w:next w:val="a1"/>
    <w:uiPriority w:val="39"/>
    <w:qFormat/>
    <w:pPr>
      <w:ind w:left="1050"/>
      <w:jc w:val="left"/>
    </w:pPr>
    <w:rPr>
      <w:sz w:val="18"/>
      <w:szCs w:val="18"/>
    </w:rPr>
  </w:style>
  <w:style w:type="paragraph" w:styleId="55">
    <w:name w:val="List 5"/>
    <w:basedOn w:val="a1"/>
    <w:pPr>
      <w:ind w:left="100" w:hanging="200"/>
    </w:pPr>
  </w:style>
  <w:style w:type="paragraph" w:styleId="36">
    <w:name w:val="Body Text Indent 3"/>
    <w:basedOn w:val="a1"/>
    <w:qFormat/>
    <w:pPr>
      <w:spacing w:after="120"/>
      <w:ind w:left="420"/>
    </w:pPr>
    <w:rPr>
      <w:sz w:val="16"/>
      <w:szCs w:val="16"/>
    </w:rPr>
  </w:style>
  <w:style w:type="paragraph" w:styleId="71">
    <w:name w:val="index 7"/>
    <w:basedOn w:val="a1"/>
    <w:next w:val="a1"/>
    <w:semiHidden/>
    <w:pPr>
      <w:ind w:left="1200"/>
    </w:pPr>
  </w:style>
  <w:style w:type="paragraph" w:styleId="90">
    <w:name w:val="index 9"/>
    <w:basedOn w:val="a1"/>
    <w:next w:val="a1"/>
    <w:semiHidden/>
    <w:qFormat/>
    <w:pPr>
      <w:ind w:left="1600"/>
    </w:pPr>
  </w:style>
  <w:style w:type="paragraph" w:styleId="aff1">
    <w:name w:val="table of figures"/>
    <w:basedOn w:val="a1"/>
    <w:next w:val="a1"/>
    <w:link w:val="Char5"/>
    <w:uiPriority w:val="99"/>
    <w:qFormat/>
    <w:pPr>
      <w:ind w:left="200" w:hanging="200"/>
    </w:pPr>
    <w:rPr>
      <w:lang w:val="zh-CN"/>
    </w:rPr>
  </w:style>
  <w:style w:type="paragraph" w:styleId="24">
    <w:name w:val="toc 2"/>
    <w:basedOn w:val="a1"/>
    <w:next w:val="a1"/>
    <w:uiPriority w:val="39"/>
    <w:qFormat/>
    <w:pPr>
      <w:tabs>
        <w:tab w:val="left" w:pos="840"/>
        <w:tab w:val="right" w:leader="dot" w:pos="8664"/>
      </w:tabs>
      <w:spacing w:line="340" w:lineRule="exact"/>
      <w:ind w:left="210"/>
      <w:jc w:val="left"/>
    </w:pPr>
    <w:rPr>
      <w:smallCaps/>
      <w:sz w:val="20"/>
      <w:szCs w:val="20"/>
    </w:rPr>
  </w:style>
  <w:style w:type="paragraph" w:styleId="91">
    <w:name w:val="toc 9"/>
    <w:basedOn w:val="a1"/>
    <w:next w:val="a1"/>
    <w:uiPriority w:val="39"/>
    <w:qFormat/>
    <w:pPr>
      <w:ind w:left="1680"/>
      <w:jc w:val="left"/>
    </w:pPr>
    <w:rPr>
      <w:sz w:val="18"/>
      <w:szCs w:val="18"/>
    </w:rPr>
  </w:style>
  <w:style w:type="paragraph" w:styleId="25">
    <w:name w:val="Body Text 2"/>
    <w:basedOn w:val="a1"/>
    <w:pPr>
      <w:spacing w:after="120" w:line="480" w:lineRule="auto"/>
    </w:pPr>
  </w:style>
  <w:style w:type="paragraph" w:styleId="45">
    <w:name w:val="List 4"/>
    <w:basedOn w:val="a1"/>
    <w:pPr>
      <w:ind w:left="100" w:hanging="200"/>
    </w:pPr>
  </w:style>
  <w:style w:type="paragraph" w:styleId="26">
    <w:name w:val="List Continue 2"/>
    <w:basedOn w:val="a1"/>
    <w:pPr>
      <w:spacing w:after="120"/>
      <w:ind w:left="840"/>
    </w:pPr>
  </w:style>
  <w:style w:type="paragraph" w:styleId="aff2">
    <w:name w:val="Message Header"/>
    <w:basedOn w:val="a1"/>
    <w:pPr>
      <w:pBdr>
        <w:top w:val="single" w:sz="6" w:space="1" w:color="auto"/>
        <w:left w:val="single" w:sz="6" w:space="1" w:color="auto"/>
        <w:bottom w:val="single" w:sz="6" w:space="1" w:color="auto"/>
        <w:right w:val="single" w:sz="6" w:space="1" w:color="auto"/>
      </w:pBdr>
      <w:shd w:val="pct20" w:color="auto" w:fill="auto"/>
      <w:ind w:left="1080" w:hanging="1080"/>
    </w:pPr>
    <w:rPr>
      <w:rFonts w:ascii="黑体" w:hAnsi="黑体" w:cs="黑体"/>
      <w:sz w:val="24"/>
    </w:rPr>
  </w:style>
  <w:style w:type="paragraph" w:styleId="HTML0">
    <w:name w:val="HTML Preformatted"/>
    <w:basedOn w:val="a1"/>
    <w:rPr>
      <w:rFonts w:ascii="宋体-方正超大字符集" w:hAnsi="宋体-方正超大字符集" w:cs="宋体-方正超大字符集"/>
      <w:sz w:val="20"/>
      <w:szCs w:val="20"/>
    </w:rPr>
  </w:style>
  <w:style w:type="paragraph" w:styleId="aff3">
    <w:name w:val="Normal (Web)"/>
    <w:basedOn w:val="a1"/>
    <w:uiPriority w:val="99"/>
    <w:pPr>
      <w:widowControl/>
      <w:spacing w:before="100" w:beforeAutospacing="1" w:after="100" w:afterAutospacing="1"/>
      <w:jc w:val="left"/>
    </w:pPr>
    <w:rPr>
      <w:kern w:val="0"/>
      <w:sz w:val="24"/>
    </w:rPr>
  </w:style>
  <w:style w:type="paragraph" w:styleId="37">
    <w:name w:val="List Continue 3"/>
    <w:basedOn w:val="a1"/>
    <w:pPr>
      <w:spacing w:after="120"/>
      <w:ind w:left="1260"/>
    </w:pPr>
  </w:style>
  <w:style w:type="paragraph" w:styleId="27">
    <w:name w:val="index 2"/>
    <w:basedOn w:val="a1"/>
    <w:next w:val="a1"/>
    <w:semiHidden/>
    <w:pPr>
      <w:ind w:left="200"/>
    </w:pPr>
  </w:style>
  <w:style w:type="paragraph" w:styleId="aff4">
    <w:name w:val="Title"/>
    <w:basedOn w:val="a1"/>
    <w:qFormat/>
    <w:pPr>
      <w:spacing w:before="240" w:after="60"/>
      <w:jc w:val="center"/>
      <w:outlineLvl w:val="0"/>
    </w:pPr>
    <w:rPr>
      <w:rFonts w:ascii="黑体" w:hAnsi="黑体" w:cs="黑体"/>
      <w:b/>
      <w:bCs/>
      <w:sz w:val="32"/>
      <w:szCs w:val="32"/>
    </w:rPr>
  </w:style>
  <w:style w:type="paragraph" w:styleId="aff5">
    <w:name w:val="annotation subject"/>
    <w:basedOn w:val="ae"/>
    <w:next w:val="ae"/>
    <w:semiHidden/>
    <w:rPr>
      <w:b/>
      <w:bCs/>
    </w:rPr>
  </w:style>
  <w:style w:type="paragraph" w:styleId="aff6">
    <w:name w:val="Body Text First Indent"/>
    <w:basedOn w:val="af1"/>
    <w:qFormat/>
    <w:pPr>
      <w:ind w:firstLine="420"/>
    </w:pPr>
  </w:style>
  <w:style w:type="paragraph" w:styleId="28">
    <w:name w:val="Body Text First Indent 2"/>
    <w:basedOn w:val="af2"/>
    <w:qFormat/>
    <w:pPr>
      <w:spacing w:line="360" w:lineRule="auto"/>
      <w:ind w:firstLine="420"/>
    </w:pPr>
  </w:style>
  <w:style w:type="table" w:styleId="aff7">
    <w:name w:val="Table Grid"/>
    <w:basedOn w:val="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46">
    <w:name w:val="Table Classic 4"/>
    <w:basedOn w:val="a3"/>
    <w:pPr>
      <w:widowControl w:val="0"/>
      <w:spacing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8">
    <w:name w:val="Table 3D effects 3"/>
    <w:basedOn w:val="a3"/>
    <w:pPr>
      <w:widowControl w:val="0"/>
      <w:spacing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8">
    <w:name w:val="Table Contemporary"/>
    <w:basedOn w:val="a3"/>
    <w:pPr>
      <w:widowControl w:val="0"/>
      <w:spacing w:line="360" w:lineRule="auto"/>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aff9">
    <w:name w:val="page number"/>
    <w:rPr>
      <w:rFonts w:ascii="Calibri" w:hAnsi="Calibri"/>
    </w:rPr>
  </w:style>
  <w:style w:type="character" w:styleId="affa">
    <w:name w:val="FollowedHyperlink"/>
    <w:uiPriority w:val="99"/>
    <w:rPr>
      <w:color w:val="800080"/>
      <w:u w:val="single"/>
    </w:rPr>
  </w:style>
  <w:style w:type="character" w:styleId="affb">
    <w:name w:val="Hyperlink"/>
    <w:uiPriority w:val="99"/>
    <w:rPr>
      <w:color w:val="0000FF"/>
      <w:u w:val="single"/>
    </w:rPr>
  </w:style>
  <w:style w:type="character" w:styleId="affc">
    <w:name w:val="annotation reference"/>
    <w:uiPriority w:val="99"/>
    <w:rPr>
      <w:sz w:val="21"/>
      <w:szCs w:val="21"/>
    </w:rPr>
  </w:style>
  <w:style w:type="character" w:styleId="affd">
    <w:name w:val="footnote reference"/>
    <w:uiPriority w:val="99"/>
    <w:rPr>
      <w:vertAlign w:val="superscript"/>
    </w:rPr>
  </w:style>
  <w:style w:type="character" w:customStyle="1" w:styleId="1Char">
    <w:name w:val="标题 1 Char"/>
    <w:link w:val="1"/>
    <w:rPr>
      <w:rFonts w:eastAsia="宋体"/>
      <w:b/>
      <w:kern w:val="2"/>
      <w:sz w:val="44"/>
      <w:szCs w:val="44"/>
      <w:lang w:val="en-US" w:eastAsia="zh-CN" w:bidi="ar-SA"/>
    </w:rPr>
  </w:style>
  <w:style w:type="character" w:customStyle="1" w:styleId="Char1">
    <w:name w:val="正文文本缩进 Char"/>
    <w:link w:val="af2"/>
    <w:locked/>
    <w:rPr>
      <w:rFonts w:eastAsia="宋体"/>
      <w:kern w:val="2"/>
      <w:sz w:val="21"/>
      <w:szCs w:val="24"/>
      <w:lang w:val="en-US" w:eastAsia="zh-CN" w:bidi="ar-SA"/>
    </w:rPr>
  </w:style>
  <w:style w:type="character" w:customStyle="1" w:styleId="3Char1">
    <w:name w:val="标题 3 Char1"/>
    <w:link w:val="31"/>
    <w:rPr>
      <w:rFonts w:ascii="黑体" w:eastAsia="宋体" w:hAnsi="黑体" w:cs="黑体"/>
      <w:b/>
      <w:kern w:val="2"/>
      <w:sz w:val="21"/>
      <w:szCs w:val="32"/>
      <w:lang w:val="en-US" w:eastAsia="zh-CN" w:bidi="ar-SA"/>
    </w:rPr>
  </w:style>
  <w:style w:type="character" w:customStyle="1" w:styleId="3Char">
    <w:name w:val="标题 3 Char"/>
    <w:rPr>
      <w:rFonts w:ascii="黑体" w:eastAsia="宋体" w:hAnsi="黑体" w:cs="黑体"/>
      <w:b/>
      <w:kern w:val="2"/>
      <w:sz w:val="21"/>
      <w:szCs w:val="32"/>
      <w:lang w:val="en-US" w:eastAsia="zh-CN" w:bidi="ar-SA"/>
    </w:rPr>
  </w:style>
  <w:style w:type="character" w:customStyle="1" w:styleId="Char2">
    <w:name w:val="页脚 Char"/>
    <w:link w:val="af9"/>
    <w:uiPriority w:val="99"/>
    <w:rPr>
      <w:kern w:val="2"/>
      <w:sz w:val="18"/>
      <w:szCs w:val="18"/>
    </w:rPr>
  </w:style>
  <w:style w:type="character" w:customStyle="1" w:styleId="Char5">
    <w:name w:val="图表目录 Char"/>
    <w:link w:val="aff1"/>
    <w:uiPriority w:val="99"/>
    <w:rPr>
      <w:kern w:val="2"/>
      <w:sz w:val="21"/>
      <w:szCs w:val="24"/>
    </w:rPr>
  </w:style>
  <w:style w:type="character" w:customStyle="1" w:styleId="Char6">
    <w:name w:val="图表 Char"/>
    <w:link w:val="affe"/>
    <w:rPr>
      <w:b/>
      <w:kern w:val="2"/>
      <w:sz w:val="18"/>
      <w:szCs w:val="18"/>
    </w:rPr>
  </w:style>
  <w:style w:type="paragraph" w:customStyle="1" w:styleId="affe">
    <w:name w:val="图表"/>
    <w:basedOn w:val="aff1"/>
    <w:link w:val="Char6"/>
    <w:pPr>
      <w:spacing w:line="240" w:lineRule="auto"/>
      <w:ind w:left="0" w:firstLine="0"/>
      <w:jc w:val="center"/>
    </w:pPr>
    <w:rPr>
      <w:b/>
      <w:sz w:val="18"/>
      <w:szCs w:val="18"/>
    </w:rPr>
  </w:style>
  <w:style w:type="character" w:customStyle="1" w:styleId="Char7">
    <w:name w:val="职业环境 Char"/>
    <w:basedOn w:val="Char6"/>
    <w:link w:val="afff"/>
    <w:rPr>
      <w:b/>
      <w:kern w:val="2"/>
      <w:sz w:val="18"/>
      <w:szCs w:val="18"/>
    </w:rPr>
  </w:style>
  <w:style w:type="paragraph" w:customStyle="1" w:styleId="afff">
    <w:name w:val="职业环境"/>
    <w:basedOn w:val="affe"/>
    <w:link w:val="Char7"/>
    <w:qFormat/>
    <w:pPr>
      <w:spacing w:line="360" w:lineRule="auto"/>
    </w:pPr>
    <w:rPr>
      <w:rFonts w:eastAsia="Calibri" w:cs="黑体"/>
      <w:b w:val="0"/>
      <w:bCs/>
      <w:sz w:val="21"/>
      <w:szCs w:val="21"/>
    </w:rPr>
  </w:style>
  <w:style w:type="character" w:customStyle="1" w:styleId="Char">
    <w:name w:val="题注 Char"/>
    <w:link w:val="aa"/>
    <w:rPr>
      <w:rFonts w:ascii="Calibri" w:eastAsia="Calibri" w:hAnsi="Calibri" w:cs="黑体"/>
      <w:b/>
      <w:kern w:val="2"/>
      <w:sz w:val="18"/>
      <w:szCs w:val="18"/>
    </w:rPr>
  </w:style>
  <w:style w:type="character" w:customStyle="1" w:styleId="1Char0">
    <w:name w:val="样式1 Char"/>
    <w:link w:val="12"/>
    <w:rPr>
      <w:b/>
      <w:kern w:val="2"/>
      <w:sz w:val="21"/>
      <w:szCs w:val="24"/>
    </w:rPr>
  </w:style>
  <w:style w:type="paragraph" w:customStyle="1" w:styleId="12">
    <w:name w:val="样式1"/>
    <w:basedOn w:val="a1"/>
    <w:link w:val="1Char0"/>
    <w:rPr>
      <w:b/>
      <w:lang w:val="zh-CN"/>
    </w:rPr>
  </w:style>
  <w:style w:type="character" w:customStyle="1" w:styleId="Char8">
    <w:name w:val="图表标题 Char"/>
    <w:link w:val="afff0"/>
    <w:rPr>
      <w:b/>
      <w:kern w:val="2"/>
      <w:sz w:val="18"/>
      <w:szCs w:val="48"/>
    </w:rPr>
  </w:style>
  <w:style w:type="paragraph" w:customStyle="1" w:styleId="afff0">
    <w:name w:val="图表标题"/>
    <w:basedOn w:val="a1"/>
    <w:link w:val="Char8"/>
    <w:pPr>
      <w:spacing w:line="240" w:lineRule="auto"/>
      <w:jc w:val="center"/>
    </w:pPr>
    <w:rPr>
      <w:b/>
      <w:sz w:val="18"/>
      <w:szCs w:val="48"/>
      <w:lang w:val="zh-CN"/>
    </w:rPr>
  </w:style>
  <w:style w:type="character" w:customStyle="1" w:styleId="Char4">
    <w:name w:val="脚注文本 Char"/>
    <w:link w:val="aff0"/>
    <w:semiHidden/>
    <w:rPr>
      <w:kern w:val="2"/>
      <w:sz w:val="18"/>
      <w:szCs w:val="18"/>
    </w:rPr>
  </w:style>
  <w:style w:type="character" w:customStyle="1" w:styleId="Char0">
    <w:name w:val="批注文字 Char"/>
    <w:link w:val="ae"/>
    <w:uiPriority w:val="99"/>
    <w:rPr>
      <w:kern w:val="2"/>
      <w:sz w:val="21"/>
      <w:szCs w:val="24"/>
    </w:rPr>
  </w:style>
  <w:style w:type="paragraph" w:customStyle="1" w:styleId="m3">
    <w:name w:val="m标题3"/>
    <w:basedOn w:val="31"/>
    <w:semiHidden/>
    <w:pPr>
      <w:numPr>
        <w:numId w:val="10"/>
      </w:numPr>
      <w:spacing w:line="240" w:lineRule="auto"/>
    </w:pPr>
    <w:rPr>
      <w:szCs w:val="21"/>
    </w:rPr>
  </w:style>
  <w:style w:type="paragraph" w:customStyle="1" w:styleId="m2">
    <w:name w:val="m标题2"/>
    <w:basedOn w:val="21"/>
    <w:semiHidden/>
    <w:pPr>
      <w:numPr>
        <w:numId w:val="11"/>
      </w:numPr>
    </w:pPr>
  </w:style>
  <w:style w:type="paragraph" w:customStyle="1" w:styleId="m4">
    <w:name w:val="m标题4"/>
    <w:basedOn w:val="a1"/>
    <w:semiHidden/>
    <w:pPr>
      <w:tabs>
        <w:tab w:val="left" w:pos="420"/>
      </w:tabs>
      <w:ind w:left="420"/>
    </w:pPr>
    <w:rPr>
      <w:b/>
    </w:rPr>
  </w:style>
  <w:style w:type="paragraph" w:customStyle="1" w:styleId="afff1">
    <w:name w:val="部分"/>
    <w:basedOn w:val="1"/>
    <w:pPr>
      <w:jc w:val="center"/>
    </w:pPr>
    <w:rPr>
      <w:rFonts w:ascii="Cambria Math" w:eastAsia="Cambria Math"/>
    </w:rPr>
  </w:style>
  <w:style w:type="paragraph" w:customStyle="1" w:styleId="afff2">
    <w:name w:val="表格_表头"/>
    <w:pPr>
      <w:jc w:val="center"/>
    </w:pPr>
    <w:rPr>
      <w:rFonts w:ascii="黑体" w:eastAsia="Cambria Math" w:hAnsi="黑体" w:cs="黑体"/>
      <w:sz w:val="18"/>
    </w:rPr>
  </w:style>
  <w:style w:type="paragraph" w:customStyle="1" w:styleId="afff3">
    <w:name w:val="表格_正文"/>
    <w:pPr>
      <w:spacing w:line="300" w:lineRule="atLeast"/>
      <w:ind w:left="101"/>
      <w:jc w:val="both"/>
    </w:pPr>
    <w:rPr>
      <w:sz w:val="18"/>
      <w:szCs w:val="18"/>
    </w:rPr>
  </w:style>
  <w:style w:type="paragraph" w:customStyle="1" w:styleId="afff4">
    <w:name w:val="注释_正文"/>
    <w:basedOn w:val="a1"/>
    <w:pPr>
      <w:spacing w:line="240" w:lineRule="auto"/>
      <w:ind w:firstLine="200"/>
    </w:pPr>
    <w:rPr>
      <w:rFonts w:eastAsia="Calibri"/>
    </w:rPr>
  </w:style>
  <w:style w:type="paragraph" w:customStyle="1" w:styleId="afff5">
    <w:name w:val="表格_表题"/>
    <w:pPr>
      <w:spacing w:line="300" w:lineRule="atLeast"/>
      <w:jc w:val="center"/>
    </w:pPr>
    <w:rPr>
      <w:rFonts w:ascii="黑体" w:eastAsia="Cambria Math" w:hAnsi="黑体" w:cs="黑体"/>
      <w:sz w:val="18"/>
      <w:szCs w:val="18"/>
    </w:rPr>
  </w:style>
  <w:style w:type="paragraph" w:customStyle="1" w:styleId="a00">
    <w:name w:val="a0"/>
    <w:basedOn w:val="a1"/>
    <w:pPr>
      <w:widowControl/>
      <w:spacing w:before="100" w:beforeAutospacing="1" w:after="100" w:afterAutospacing="1" w:line="240" w:lineRule="auto"/>
      <w:jc w:val="left"/>
    </w:pPr>
    <w:rPr>
      <w:rFonts w:ascii="宋体" w:hAnsi="宋体" w:cs="宋体"/>
      <w:kern w:val="0"/>
      <w:sz w:val="24"/>
    </w:rPr>
  </w:style>
  <w:style w:type="paragraph" w:customStyle="1" w:styleId="13">
    <w:name w:val="修订1"/>
    <w:uiPriority w:val="99"/>
    <w:semiHidden/>
    <w:rPr>
      <w:kern w:val="2"/>
      <w:sz w:val="21"/>
      <w:szCs w:val="24"/>
    </w:rPr>
  </w:style>
  <w:style w:type="paragraph" w:styleId="afff6">
    <w:name w:val="List Paragraph"/>
    <w:basedOn w:val="a1"/>
    <w:uiPriority w:val="34"/>
    <w:qFormat/>
    <w:pPr>
      <w:ind w:firstLine="420"/>
    </w:pPr>
  </w:style>
  <w:style w:type="paragraph" w:customStyle="1" w:styleId="afff7">
    <w:name w:val="正文 真"/>
    <w:qFormat/>
    <w:pPr>
      <w:spacing w:line="360" w:lineRule="auto"/>
      <w:ind w:firstLine="200"/>
      <w:jc w:val="both"/>
    </w:pPr>
    <w:rPr>
      <w:sz w:val="21"/>
      <w:szCs w:val="21"/>
    </w:rPr>
  </w:style>
  <w:style w:type="table" w:customStyle="1" w:styleId="afff8">
    <w:name w:val="流行型_含合并单元格"/>
    <w:basedOn w:val="aff8"/>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pPr>
        <w:jc w:val="center"/>
      </w:pPr>
      <w:rPr>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4">
    <w:name w:val="报告表格1"/>
    <w:basedOn w:val="a3"/>
    <w:pPr>
      <w:jc w:val="center"/>
    </w:pPr>
    <w:rPr>
      <w:rFonts w:ascii="黑体" w:eastAsia="黑体" w:hAnsi="黑体" w:cs="黑体"/>
    </w:rPr>
    <w:tblPr>
      <w:tblInd w:w="0" w:type="dxa"/>
      <w:tblCellMar>
        <w:top w:w="0" w:type="dxa"/>
        <w:left w:w="108" w:type="dxa"/>
        <w:bottom w:w="0" w:type="dxa"/>
        <w:right w:w="108" w:type="dxa"/>
      </w:tblCellMar>
    </w:tblPr>
    <w:tcPr>
      <w:shd w:val="clear" w:color="auto" w:fill="auto"/>
      <w:vAlign w:val="center"/>
    </w:tcPr>
  </w:style>
  <w:style w:type="table" w:customStyle="1" w:styleId="15">
    <w:name w:val="表格1"/>
    <w:basedOn w:val="a3"/>
    <w:pPr>
      <w:spacing w:line="320" w:lineRule="exact"/>
      <w:jc w:val="center"/>
    </w:pPr>
    <w:tblPr>
      <w:tblInd w:w="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tcPr>
      <w:vAlign w:val="center"/>
    </w:tcPr>
    <w:tblStylePr w:type="firstRow">
      <w:pPr>
        <w:jc w:val="center"/>
      </w:pPr>
      <w:rPr>
        <w:b/>
        <w:i w:val="0"/>
        <w:color w:val="000000"/>
        <w:sz w:val="20"/>
      </w:rPr>
      <w:tblPr/>
      <w:trPr>
        <w:tblHeader/>
      </w:trPr>
      <w:tcPr>
        <w:tcBorders>
          <w:top w:val="single" w:sz="6" w:space="0" w:color="FFFFFF"/>
          <w:left w:val="single" w:sz="6" w:space="0" w:color="FFFFFF"/>
          <w:bottom w:val="single" w:sz="6" w:space="0" w:color="FFFFFF"/>
          <w:right w:val="single" w:sz="6" w:space="0" w:color="FFFFFF"/>
          <w:insideH w:val="single" w:sz="6" w:space="0" w:color="auto"/>
          <w:insideV w:val="single" w:sz="6" w:space="0" w:color="auto"/>
          <w:tl2br w:val="nil"/>
          <w:tr2bl w:val="nil"/>
        </w:tcBorders>
        <w:shd w:val="clear" w:color="auto" w:fill="8DB3E2"/>
        <w:vAlign w:val="center"/>
      </w:tcPr>
    </w:tblStylePr>
    <w:tblStylePr w:type="band1Horz">
      <w:tblPr/>
      <w:tcPr>
        <w:shd w:val="clear" w:color="auto" w:fill="F6F8FC"/>
      </w:tcPr>
    </w:tblStylePr>
    <w:tblStylePr w:type="band2Horz">
      <w:tblPr/>
      <w:tcPr>
        <w:tcBorders>
          <w:top w:val="single" w:sz="6" w:space="0" w:color="FFFFFF"/>
          <w:left w:val="single" w:sz="6" w:space="0" w:color="FFFFFF"/>
          <w:bottom w:val="single" w:sz="6" w:space="0" w:color="FFFFFF"/>
          <w:right w:val="single" w:sz="6" w:space="0" w:color="FFFFFF"/>
          <w:insideH w:val="single" w:sz="6" w:space="0" w:color="auto"/>
          <w:insideV w:val="single" w:sz="6" w:space="0" w:color="auto"/>
          <w:tl2br w:val="nil"/>
          <w:tr2bl w:val="nil"/>
        </w:tcBorders>
        <w:shd w:val="clear" w:color="auto" w:fill="C5D5E9"/>
      </w:tcPr>
    </w:tblStylePr>
  </w:style>
  <w:style w:type="character" w:customStyle="1" w:styleId="afff9">
    <w:name w:val="题注 字符"/>
    <w:rPr>
      <w:rFonts w:ascii="Calibri" w:eastAsia="Calibri" w:hAnsi="Calibri" w:cs="黑体"/>
      <w:b/>
      <w:kern w:val="2"/>
      <w:sz w:val="18"/>
      <w:szCs w:val="18"/>
    </w:rPr>
  </w:style>
  <w:style w:type="character" w:customStyle="1" w:styleId="afffa">
    <w:name w:val="批注文字 字符"/>
    <w:uiPriority w:val="99"/>
    <w:rPr>
      <w:kern w:val="2"/>
      <w:sz w:val="21"/>
      <w:szCs w:val="24"/>
    </w:rPr>
  </w:style>
  <w:style w:type="character" w:customStyle="1" w:styleId="2Char">
    <w:name w:val="标题 2 Char"/>
    <w:link w:val="21"/>
    <w:rPr>
      <w:rFonts w:ascii="黑体" w:hAnsi="黑体" w:cs="黑体"/>
      <w:b/>
      <w:kern w:val="2"/>
      <w:sz w:val="32"/>
      <w:szCs w:val="32"/>
    </w:rPr>
  </w:style>
  <w:style w:type="paragraph" w:customStyle="1" w:styleId="font5">
    <w:name w:val="font5"/>
    <w:basedOn w:val="a1"/>
    <w:pPr>
      <w:widowControl/>
      <w:spacing w:before="100" w:beforeAutospacing="1" w:after="100" w:afterAutospacing="1" w:line="240" w:lineRule="auto"/>
      <w:jc w:val="left"/>
    </w:pPr>
    <w:rPr>
      <w:rFonts w:cs="宋体"/>
      <w:b/>
      <w:bCs/>
      <w:color w:val="000000"/>
      <w:kern w:val="0"/>
      <w:sz w:val="20"/>
      <w:szCs w:val="20"/>
    </w:rPr>
  </w:style>
  <w:style w:type="paragraph" w:customStyle="1" w:styleId="font6">
    <w:name w:val="font6"/>
    <w:basedOn w:val="a1"/>
    <w:pPr>
      <w:widowControl/>
      <w:spacing w:before="100" w:beforeAutospacing="1" w:after="100" w:afterAutospacing="1" w:line="240" w:lineRule="auto"/>
      <w:jc w:val="left"/>
    </w:pPr>
    <w:rPr>
      <w:rFonts w:ascii="宋体" w:hAnsi="宋体" w:cs="宋体"/>
      <w:kern w:val="0"/>
      <w:sz w:val="18"/>
      <w:szCs w:val="18"/>
    </w:rPr>
  </w:style>
  <w:style w:type="paragraph" w:customStyle="1" w:styleId="font7">
    <w:name w:val="font7"/>
    <w:basedOn w:val="a1"/>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font8">
    <w:name w:val="font8"/>
    <w:basedOn w:val="a1"/>
    <w:pPr>
      <w:widowControl/>
      <w:spacing w:before="100" w:beforeAutospacing="1" w:after="100" w:afterAutospacing="1" w:line="240" w:lineRule="auto"/>
      <w:jc w:val="left"/>
    </w:pPr>
    <w:rPr>
      <w:rFonts w:cs="宋体"/>
      <w:color w:val="000000"/>
      <w:kern w:val="0"/>
      <w:sz w:val="20"/>
      <w:szCs w:val="20"/>
    </w:rPr>
  </w:style>
  <w:style w:type="paragraph" w:customStyle="1" w:styleId="font9">
    <w:name w:val="font9"/>
    <w:basedOn w:val="a1"/>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xl63">
    <w:name w:val="xl63"/>
    <w:basedOn w:val="a1"/>
    <w:pPr>
      <w:widowControl/>
      <w:pBdr>
        <w:top w:val="single" w:sz="8" w:space="0" w:color="FFFFFF"/>
        <w:left w:val="single" w:sz="8" w:space="0" w:color="FFFFFF"/>
        <w:bottom w:val="single" w:sz="8" w:space="0" w:color="FFFFFF"/>
        <w:right w:val="single" w:sz="8" w:space="0" w:color="FFFFFF"/>
      </w:pBdr>
      <w:shd w:val="clear" w:color="000000" w:fill="8DB3E2"/>
      <w:spacing w:before="100" w:beforeAutospacing="1" w:after="100" w:afterAutospacing="1" w:line="240" w:lineRule="auto"/>
      <w:jc w:val="center"/>
      <w:textAlignment w:val="center"/>
    </w:pPr>
    <w:rPr>
      <w:rFonts w:cs="宋体"/>
      <w:b/>
      <w:bCs/>
      <w:color w:val="000000"/>
      <w:kern w:val="0"/>
      <w:sz w:val="20"/>
      <w:szCs w:val="20"/>
    </w:rPr>
  </w:style>
  <w:style w:type="paragraph" w:customStyle="1" w:styleId="xl64">
    <w:name w:val="xl64"/>
    <w:basedOn w:val="a1"/>
    <w:pPr>
      <w:widowControl/>
      <w:pBdr>
        <w:top w:val="single" w:sz="8" w:space="0" w:color="FFFFFF"/>
        <w:left w:val="single" w:sz="8" w:space="0" w:color="FFFFFF"/>
        <w:bottom w:val="single" w:sz="8" w:space="0" w:color="FFFFFF"/>
        <w:right w:val="single" w:sz="8" w:space="0" w:color="FFFFFF"/>
      </w:pBdr>
      <w:shd w:val="clear" w:color="000000" w:fill="F6F8FC"/>
      <w:spacing w:before="100" w:beforeAutospacing="1" w:after="100" w:afterAutospacing="1" w:line="240" w:lineRule="auto"/>
      <w:jc w:val="left"/>
      <w:textAlignment w:val="center"/>
    </w:pPr>
    <w:rPr>
      <w:rFonts w:cs="宋体"/>
      <w:kern w:val="0"/>
      <w:sz w:val="20"/>
      <w:szCs w:val="20"/>
    </w:rPr>
  </w:style>
  <w:style w:type="paragraph" w:customStyle="1" w:styleId="xl65">
    <w:name w:val="xl65"/>
    <w:basedOn w:val="a1"/>
    <w:pPr>
      <w:widowControl/>
      <w:pBdr>
        <w:top w:val="single" w:sz="8" w:space="0" w:color="FFFFFF"/>
        <w:left w:val="single" w:sz="8" w:space="0" w:color="FFFFFF"/>
        <w:bottom w:val="single" w:sz="8" w:space="0" w:color="FFFFFF"/>
        <w:right w:val="single" w:sz="8" w:space="0" w:color="FFFFFF"/>
      </w:pBdr>
      <w:shd w:val="clear" w:color="000000" w:fill="F6F8FC"/>
      <w:spacing w:before="100" w:beforeAutospacing="1" w:after="100" w:afterAutospacing="1" w:line="240" w:lineRule="auto"/>
      <w:jc w:val="center"/>
      <w:textAlignment w:val="center"/>
    </w:pPr>
    <w:rPr>
      <w:rFonts w:cs="宋体"/>
      <w:kern w:val="0"/>
      <w:sz w:val="20"/>
      <w:szCs w:val="20"/>
    </w:rPr>
  </w:style>
  <w:style w:type="paragraph" w:customStyle="1" w:styleId="xl66">
    <w:name w:val="xl66"/>
    <w:basedOn w:val="a1"/>
    <w:pPr>
      <w:widowControl/>
      <w:pBdr>
        <w:top w:val="single" w:sz="8" w:space="0" w:color="FFFFFF"/>
        <w:left w:val="single" w:sz="8" w:space="0" w:color="FFFFFF"/>
        <w:bottom w:val="single" w:sz="8" w:space="0" w:color="FFFFFF"/>
        <w:right w:val="single" w:sz="8" w:space="0" w:color="FFFFFF"/>
      </w:pBdr>
      <w:shd w:val="clear" w:color="000000" w:fill="C5D5E9"/>
      <w:spacing w:before="100" w:beforeAutospacing="1" w:after="100" w:afterAutospacing="1" w:line="240" w:lineRule="auto"/>
      <w:jc w:val="left"/>
      <w:textAlignment w:val="center"/>
    </w:pPr>
    <w:rPr>
      <w:rFonts w:cs="宋体"/>
      <w:kern w:val="0"/>
      <w:sz w:val="20"/>
      <w:szCs w:val="20"/>
    </w:rPr>
  </w:style>
  <w:style w:type="paragraph" w:customStyle="1" w:styleId="xl67">
    <w:name w:val="xl67"/>
    <w:basedOn w:val="a1"/>
    <w:pPr>
      <w:widowControl/>
      <w:pBdr>
        <w:top w:val="single" w:sz="8" w:space="0" w:color="FFFFFF"/>
        <w:left w:val="single" w:sz="8" w:space="0" w:color="FFFFFF"/>
        <w:bottom w:val="single" w:sz="8" w:space="0" w:color="FFFFFF"/>
        <w:right w:val="single" w:sz="8" w:space="0" w:color="FFFFFF"/>
      </w:pBdr>
      <w:shd w:val="clear" w:color="000000" w:fill="C5D5E9"/>
      <w:spacing w:before="100" w:beforeAutospacing="1" w:after="100" w:afterAutospacing="1" w:line="240" w:lineRule="auto"/>
      <w:jc w:val="center"/>
      <w:textAlignment w:val="center"/>
    </w:pPr>
    <w:rPr>
      <w:rFonts w:cs="宋体"/>
      <w:kern w:val="0"/>
      <w:sz w:val="20"/>
      <w:szCs w:val="20"/>
    </w:rPr>
  </w:style>
  <w:style w:type="paragraph" w:customStyle="1" w:styleId="xl68">
    <w:name w:val="xl68"/>
    <w:basedOn w:val="a1"/>
    <w:pPr>
      <w:widowControl/>
      <w:pBdr>
        <w:top w:val="single" w:sz="8" w:space="0" w:color="FFFFFF"/>
        <w:left w:val="single" w:sz="8" w:space="0" w:color="FFFFFF"/>
        <w:bottom w:val="single" w:sz="8" w:space="0" w:color="FFFFFF"/>
        <w:right w:val="single" w:sz="8" w:space="0" w:color="FFFFFF"/>
      </w:pBdr>
      <w:shd w:val="clear" w:color="000000" w:fill="F6F8FC"/>
      <w:spacing w:before="100" w:beforeAutospacing="1" w:after="100" w:afterAutospacing="1" w:line="240" w:lineRule="auto"/>
      <w:jc w:val="left"/>
      <w:textAlignment w:val="center"/>
    </w:pPr>
    <w:rPr>
      <w:rFonts w:cs="宋体"/>
      <w:kern w:val="0"/>
      <w:sz w:val="20"/>
      <w:szCs w:val="20"/>
    </w:rPr>
  </w:style>
  <w:style w:type="character" w:customStyle="1" w:styleId="16">
    <w:name w:val="未处理的提及1"/>
    <w:uiPriority w:val="99"/>
    <w:semiHidden/>
    <w:unhideWhenUsed/>
    <w:rPr>
      <w:color w:val="605E5C"/>
      <w:shd w:val="clear" w:color="auto" w:fill="E1DFDD"/>
    </w:rPr>
  </w:style>
  <w:style w:type="character" w:customStyle="1" w:styleId="17">
    <w:name w:val="标题 1 字符"/>
    <w:rPr>
      <w:rFonts w:eastAsia="宋体"/>
      <w:b/>
      <w:kern w:val="2"/>
      <w:sz w:val="44"/>
      <w:szCs w:val="44"/>
      <w:lang w:val="en-US" w:eastAsia="zh-CN" w:bidi="ar-SA"/>
    </w:rPr>
  </w:style>
  <w:style w:type="character" w:customStyle="1" w:styleId="afffb">
    <w:name w:val="正文文本缩进 字符"/>
    <w:locked/>
    <w:rPr>
      <w:rFonts w:eastAsia="宋体"/>
      <w:kern w:val="2"/>
      <w:sz w:val="21"/>
      <w:szCs w:val="24"/>
      <w:lang w:val="en-US" w:eastAsia="zh-CN" w:bidi="ar-SA"/>
    </w:rPr>
  </w:style>
  <w:style w:type="character" w:customStyle="1" w:styleId="39">
    <w:name w:val="标题 3 字符"/>
    <w:qFormat/>
    <w:rPr>
      <w:rFonts w:ascii="黑体" w:eastAsia="宋体" w:hAnsi="黑体" w:cs="黑体"/>
      <w:b/>
      <w:kern w:val="2"/>
      <w:sz w:val="21"/>
      <w:szCs w:val="32"/>
      <w:lang w:val="en-US" w:eastAsia="zh-CN" w:bidi="ar-SA"/>
    </w:rPr>
  </w:style>
  <w:style w:type="character" w:customStyle="1" w:styleId="afffc">
    <w:name w:val="页脚 字符"/>
    <w:uiPriority w:val="99"/>
    <w:rPr>
      <w:kern w:val="2"/>
      <w:sz w:val="18"/>
      <w:szCs w:val="18"/>
    </w:rPr>
  </w:style>
  <w:style w:type="character" w:customStyle="1" w:styleId="afffd">
    <w:name w:val="图表目录 字符"/>
    <w:uiPriority w:val="99"/>
    <w:rPr>
      <w:kern w:val="2"/>
      <w:sz w:val="21"/>
      <w:szCs w:val="24"/>
    </w:rPr>
  </w:style>
  <w:style w:type="character" w:customStyle="1" w:styleId="18">
    <w:name w:val="题注 字符1"/>
    <w:rPr>
      <w:rFonts w:ascii="Calibri" w:eastAsia="Calibri" w:hAnsi="Calibri" w:cs="黑体"/>
      <w:b/>
      <w:kern w:val="2"/>
      <w:sz w:val="18"/>
      <w:szCs w:val="18"/>
    </w:rPr>
  </w:style>
  <w:style w:type="character" w:customStyle="1" w:styleId="afffe">
    <w:name w:val="脚注文本 字符"/>
    <w:semiHidden/>
    <w:rPr>
      <w:kern w:val="2"/>
      <w:sz w:val="18"/>
      <w:szCs w:val="18"/>
    </w:rPr>
  </w:style>
  <w:style w:type="character" w:customStyle="1" w:styleId="19">
    <w:name w:val="批注文字 字符1"/>
    <w:uiPriority w:val="99"/>
    <w:rPr>
      <w:kern w:val="2"/>
      <w:sz w:val="21"/>
      <w:szCs w:val="24"/>
    </w:rPr>
  </w:style>
  <w:style w:type="character" w:customStyle="1" w:styleId="29">
    <w:name w:val="标题 2 字符"/>
    <w:rPr>
      <w:rFonts w:ascii="黑体" w:hAnsi="黑体" w:cs="黑体"/>
      <w:b/>
      <w:kern w:val="2"/>
      <w:sz w:val="32"/>
      <w:szCs w:val="32"/>
    </w:rPr>
  </w:style>
  <w:style w:type="character" w:customStyle="1" w:styleId="Char10">
    <w:name w:val="题注 Char1"/>
    <w:rPr>
      <w:rFonts w:ascii="Calibri" w:eastAsia="Calibri" w:hAnsi="Calibri" w:cs="黑体"/>
      <w:b/>
      <w:sz w:val="18"/>
      <w:szCs w:val="18"/>
    </w:rPr>
  </w:style>
  <w:style w:type="character" w:customStyle="1" w:styleId="Char11">
    <w:name w:val="批注文字 Char1"/>
    <w:uiPriority w:val="99"/>
    <w:rPr>
      <w:szCs w:val="24"/>
    </w:rPr>
  </w:style>
  <w:style w:type="character" w:customStyle="1" w:styleId="Char3">
    <w:name w:val="页眉 Char"/>
    <w:basedOn w:val="a2"/>
    <w:link w:val="afb"/>
    <w:uiPriority w:val="99"/>
    <w:rPr>
      <w:kern w:val="2"/>
      <w:sz w:val="18"/>
      <w:szCs w:val="18"/>
    </w:rPr>
  </w:style>
  <w:style w:type="paragraph" w:customStyle="1" w:styleId="MycosHeader1">
    <w:name w:val="MycosHeader1"/>
    <w:basedOn w:val="1"/>
    <w:next w:val="a1"/>
    <w:pPr>
      <w:widowControl/>
      <w:jc w:val="center"/>
    </w:pPr>
  </w:style>
  <w:style w:type="paragraph" w:customStyle="1" w:styleId="MycosHeader2">
    <w:name w:val="MycosHeader2"/>
    <w:basedOn w:val="21"/>
    <w:pPr>
      <w:keepNext w:val="0"/>
      <w:spacing w:before="360" w:after="120"/>
      <w:jc w:val="left"/>
    </w:pPr>
    <w:rPr>
      <w:rFonts w:ascii="Calibri" w:hAnsi="Calibri"/>
      <w:sz w:val="28"/>
    </w:rPr>
  </w:style>
  <w:style w:type="paragraph" w:customStyle="1" w:styleId="MycosHeader3">
    <w:name w:val="MycosHeader3"/>
    <w:basedOn w:val="31"/>
    <w:pPr>
      <w:ind w:left="420" w:hanging="420"/>
    </w:pPr>
    <w:rPr>
      <w:rFonts w:ascii="Calibri" w:hAnsi="Calibri" w:cs="Calibri"/>
    </w:rPr>
  </w:style>
  <w:style w:type="paragraph" w:customStyle="1" w:styleId="MycosHeader4">
    <w:name w:val="MycosHeader4"/>
    <w:basedOn w:val="31"/>
    <w:pPr>
      <w:ind w:left="420" w:hanging="420"/>
      <w:outlineLvl w:val="3"/>
    </w:pPr>
    <w:rPr>
      <w:rFonts w:ascii="Calibri" w:hAnsi="Calibri" w:cs="Calibri"/>
    </w:rPr>
  </w:style>
  <w:style w:type="paragraph" w:customStyle="1" w:styleId="MycosHeader5">
    <w:name w:val="MycosHeader5"/>
    <w:basedOn w:val="31"/>
    <w:pPr>
      <w:ind w:left="420"/>
      <w:outlineLvl w:val="9"/>
    </w:pPr>
    <w:rPr>
      <w:rFonts w:ascii="Calibri" w:hAnsi="Calibri" w:cs="Calibri"/>
      <w:b w:val="0"/>
    </w:rPr>
  </w:style>
  <w:style w:type="paragraph" w:customStyle="1" w:styleId="MycosHeader7">
    <w:name w:val="MycosHeader7"/>
    <w:basedOn w:val="31"/>
    <w:pPr>
      <w:ind w:left="420" w:hanging="420"/>
      <w:outlineLvl w:val="9"/>
    </w:pPr>
    <w:rPr>
      <w:rFonts w:ascii="Calibri" w:hAnsi="Calibri" w:cs="Calibri"/>
    </w:rPr>
  </w:style>
  <w:style w:type="paragraph" w:customStyle="1" w:styleId="MycosCaption">
    <w:name w:val="MycosCaption"/>
    <w:basedOn w:val="aa"/>
    <w:pPr>
      <w:keepNext/>
      <w:spacing w:before="80" w:line="360" w:lineRule="auto"/>
      <w:ind w:hanging="420"/>
    </w:pPr>
    <w:rPr>
      <w:rFonts w:eastAsia="宋体"/>
    </w:rPr>
  </w:style>
  <w:style w:type="paragraph" w:customStyle="1" w:styleId="MycosDescription">
    <w:name w:val="MycosDescription"/>
    <w:next w:val="af1"/>
    <w:pPr>
      <w:keepNext/>
      <w:keepLines/>
      <w:spacing w:line="360" w:lineRule="auto"/>
      <w:ind w:firstLine="420"/>
    </w:pPr>
    <w:rPr>
      <w:rFonts w:ascii="宋体" w:hAnsi="宋体" w:cs="宋体"/>
      <w:sz w:val="21"/>
    </w:rPr>
  </w:style>
  <w:style w:type="paragraph" w:customStyle="1" w:styleId="MycosNote">
    <w:name w:val="MycosNote"/>
    <w:rPr>
      <w:sz w:val="18"/>
    </w:rPr>
  </w:style>
  <w:style w:type="paragraph" w:customStyle="1" w:styleId="cjk">
    <w:name w:val="cjk"/>
    <w:basedOn w:val="a1"/>
    <w:rsid w:val="00E64C8F"/>
    <w:pPr>
      <w:widowControl/>
      <w:spacing w:before="100" w:beforeAutospacing="1" w:after="100" w:afterAutospacing="1" w:line="240" w:lineRule="auto"/>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lsdException w:name="index 4" w:semiHidden="1" w:qFormat="1"/>
    <w:lsdException w:name="index 5" w:semiHidden="1" w:qFormat="1"/>
    <w:lsdException w:name="index 6" w:semiHidden="1"/>
    <w:lsdException w:name="index 7" w:semiHidden="1"/>
    <w:lsdException w:name="index 8" w:semiHidden="1"/>
    <w:lsdException w:name="index 9" w:semiHidden="1"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qFormat="1"/>
    <w:lsdException w:name="envelope return" w:qFormat="1"/>
    <w:lsdException w:name="footnote reference" w:uiPriority="99"/>
    <w:lsdException w:name="annotation reference" w:uiPriority="99"/>
    <w:lsdException w:name="endnote text" w:semiHidden="1"/>
    <w:lsdException w:name="table of authorities" w:semiHidden="1" w:qFormat="1"/>
    <w:lsdException w:name="macro" w:semiHidden="1" w:qFormat="1"/>
    <w:lsdException w:name="toa heading" w:semiHidden="1"/>
    <w:lsdException w:name="List Bullet" w:qFormat="1"/>
    <w:lsdException w:name="List Number" w:qFormat="1"/>
    <w:lsdException w:name="List 2" w:qFormat="1"/>
    <w:lsdException w:name="List Bullet 2" w:qFormat="1"/>
    <w:lsdException w:name="List Bullet 5" w:qFormat="1"/>
    <w:lsdException w:name="List Number 2" w:qFormat="1"/>
    <w:lsdException w:name="List Number 3"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Subtitle" w:qFormat="1"/>
    <w:lsdException w:name="Salutation" w:qFormat="1"/>
    <w:lsdException w:name="Body Text First Indent" w:qFormat="1"/>
    <w:lsdException w:name="Body Text First Indent 2" w:qFormat="1"/>
    <w:lsdException w:name="Note Heading" w:qFormat="1"/>
    <w:lsdException w:name="Body Text Indent 2" w:qFormat="1"/>
    <w:lsdException w:name="Body Text Indent 3" w:qFormat="1"/>
    <w:lsdException w:name="Block Text" w:qFormat="1"/>
    <w:lsdException w:name="Hyperlink" w:uiPriority="99"/>
    <w:lsdException w:name="FollowedHyperlink" w:uiPriority="99"/>
    <w:lsdException w:name="Strong" w:qFormat="1"/>
    <w:lsdException w:name="Emphasis" w:qFormat="1"/>
    <w:lsdException w:name="Document Map" w:semiHidden="1" w:qFormat="1"/>
    <w:lsdException w:name="Plain Text" w:semiHidden="1"/>
    <w:lsdException w:name="HTML Top of Form" w:semiHidden="1" w:uiPriority="99" w:unhideWhenUsed="1"/>
    <w:lsdException w:name="HTML Bottom of Form" w:semiHidden="1" w:uiPriority="99" w:unhideWhenUsed="1"/>
    <w:lsdException w:name="Normal (Web)" w:semiHidden="1" w:uiPriority="99"/>
    <w:lsdException w:name="HTML Address" w:qFormat="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spacing w:line="360" w:lineRule="auto"/>
      <w:jc w:val="both"/>
    </w:pPr>
    <w:rPr>
      <w:kern w:val="2"/>
      <w:sz w:val="21"/>
      <w:szCs w:val="24"/>
    </w:rPr>
  </w:style>
  <w:style w:type="paragraph" w:styleId="1">
    <w:name w:val="heading 1"/>
    <w:basedOn w:val="a1"/>
    <w:next w:val="a1"/>
    <w:link w:val="1Char"/>
    <w:qFormat/>
    <w:pPr>
      <w:outlineLvl w:val="0"/>
    </w:pPr>
    <w:rPr>
      <w:b/>
      <w:sz w:val="44"/>
      <w:szCs w:val="44"/>
    </w:rPr>
  </w:style>
  <w:style w:type="paragraph" w:styleId="21">
    <w:name w:val="heading 2"/>
    <w:basedOn w:val="a1"/>
    <w:next w:val="31"/>
    <w:link w:val="2Char"/>
    <w:qFormat/>
    <w:pPr>
      <w:keepNext/>
      <w:keepLines/>
      <w:jc w:val="center"/>
      <w:outlineLvl w:val="1"/>
    </w:pPr>
    <w:rPr>
      <w:rFonts w:ascii="黑体" w:hAnsi="黑体"/>
      <w:b/>
      <w:sz w:val="32"/>
      <w:szCs w:val="32"/>
      <w:lang w:val="zh-CN"/>
    </w:rPr>
  </w:style>
  <w:style w:type="paragraph" w:styleId="31">
    <w:name w:val="heading 3"/>
    <w:basedOn w:val="a1"/>
    <w:next w:val="a1"/>
    <w:link w:val="3Char1"/>
    <w:qFormat/>
    <w:pPr>
      <w:keepNext/>
      <w:keepLines/>
      <w:tabs>
        <w:tab w:val="left" w:pos="0"/>
      </w:tabs>
      <w:jc w:val="left"/>
      <w:outlineLvl w:val="2"/>
    </w:pPr>
    <w:rPr>
      <w:rFonts w:ascii="黑体" w:hAnsi="黑体" w:cs="黑体"/>
      <w:b/>
      <w:szCs w:val="32"/>
    </w:rPr>
  </w:style>
  <w:style w:type="paragraph" w:styleId="40">
    <w:name w:val="heading 4"/>
    <w:basedOn w:val="a1"/>
    <w:next w:val="a1"/>
    <w:qFormat/>
    <w:pPr>
      <w:keepNext/>
      <w:keepLines/>
      <w:spacing w:before="280" w:after="290" w:line="376" w:lineRule="auto"/>
      <w:outlineLvl w:val="3"/>
    </w:pPr>
    <w:rPr>
      <w:rFonts w:ascii="黑体" w:eastAsia="Cambria Math" w:hAnsi="黑体"/>
      <w:b/>
      <w:bCs/>
      <w:sz w:val="28"/>
      <w:szCs w:val="28"/>
    </w:rPr>
  </w:style>
  <w:style w:type="paragraph" w:styleId="51">
    <w:name w:val="heading 5"/>
    <w:basedOn w:val="a1"/>
    <w:next w:val="a1"/>
    <w:qFormat/>
    <w:pPr>
      <w:keepNext/>
      <w:keepLines/>
      <w:spacing w:before="280" w:after="290" w:line="376" w:lineRule="auto"/>
      <w:outlineLvl w:val="4"/>
    </w:pPr>
    <w:rPr>
      <w:b/>
      <w:bCs/>
      <w:sz w:val="28"/>
      <w:szCs w:val="28"/>
    </w:rPr>
  </w:style>
  <w:style w:type="paragraph" w:styleId="6">
    <w:name w:val="heading 6"/>
    <w:basedOn w:val="a1"/>
    <w:next w:val="a1"/>
    <w:qFormat/>
    <w:pPr>
      <w:keepNext/>
      <w:keepLines/>
      <w:spacing w:before="240" w:after="64" w:line="320" w:lineRule="auto"/>
      <w:outlineLvl w:val="5"/>
    </w:pPr>
    <w:rPr>
      <w:rFonts w:ascii="黑体" w:eastAsia="Cambria Math" w:hAnsi="黑体"/>
      <w:b/>
      <w:bCs/>
      <w:sz w:val="24"/>
    </w:rPr>
  </w:style>
  <w:style w:type="paragraph" w:styleId="7">
    <w:name w:val="heading 7"/>
    <w:basedOn w:val="a1"/>
    <w:next w:val="a1"/>
    <w:qFormat/>
    <w:pPr>
      <w:keepNext/>
      <w:keepLines/>
      <w:spacing w:before="240" w:after="64" w:line="320" w:lineRule="auto"/>
      <w:outlineLvl w:val="6"/>
    </w:pPr>
    <w:rPr>
      <w:b/>
      <w:bCs/>
      <w:sz w:val="24"/>
    </w:rPr>
  </w:style>
  <w:style w:type="paragraph" w:styleId="8">
    <w:name w:val="heading 8"/>
    <w:basedOn w:val="a1"/>
    <w:next w:val="a1"/>
    <w:qFormat/>
    <w:pPr>
      <w:keepNext/>
      <w:keepLines/>
      <w:spacing w:before="240" w:after="64" w:line="320" w:lineRule="auto"/>
      <w:outlineLvl w:val="7"/>
    </w:pPr>
    <w:rPr>
      <w:rFonts w:ascii="黑体" w:eastAsia="Cambria Math" w:hAnsi="黑体"/>
      <w:sz w:val="24"/>
    </w:rPr>
  </w:style>
  <w:style w:type="paragraph" w:styleId="9">
    <w:name w:val="heading 9"/>
    <w:basedOn w:val="a1"/>
    <w:next w:val="a1"/>
    <w:qFormat/>
    <w:pPr>
      <w:keepNext/>
      <w:keepLines/>
      <w:spacing w:before="240" w:after="64" w:line="320" w:lineRule="auto"/>
      <w:outlineLvl w:val="8"/>
    </w:pPr>
    <w:rPr>
      <w:rFonts w:ascii="黑体" w:eastAsia="Cambria Math" w:hAnsi="黑体"/>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方正超大字符集" w:hAnsi="宋体-方正超大字符集" w:cs="宋体-方正超大字符集"/>
      <w:kern w:val="2"/>
      <w:sz w:val="24"/>
      <w:szCs w:val="24"/>
    </w:rPr>
  </w:style>
  <w:style w:type="paragraph" w:styleId="32">
    <w:name w:val="List 3"/>
    <w:basedOn w:val="a1"/>
    <w:pPr>
      <w:ind w:left="100" w:hanging="200"/>
    </w:pPr>
  </w:style>
  <w:style w:type="paragraph" w:styleId="70">
    <w:name w:val="toc 7"/>
    <w:basedOn w:val="a1"/>
    <w:next w:val="a1"/>
    <w:uiPriority w:val="39"/>
    <w:pPr>
      <w:ind w:left="1260"/>
      <w:jc w:val="left"/>
    </w:pPr>
    <w:rPr>
      <w:sz w:val="18"/>
      <w:szCs w:val="18"/>
    </w:rPr>
  </w:style>
  <w:style w:type="paragraph" w:styleId="2">
    <w:name w:val="List Number 2"/>
    <w:basedOn w:val="a1"/>
    <w:qFormat/>
    <w:pPr>
      <w:numPr>
        <w:numId w:val="1"/>
      </w:numPr>
    </w:pPr>
  </w:style>
  <w:style w:type="paragraph" w:styleId="a6">
    <w:name w:val="table of authorities"/>
    <w:basedOn w:val="a1"/>
    <w:next w:val="a1"/>
    <w:semiHidden/>
    <w:qFormat/>
    <w:pPr>
      <w:ind w:left="420"/>
    </w:pPr>
  </w:style>
  <w:style w:type="paragraph" w:styleId="a7">
    <w:name w:val="Note Heading"/>
    <w:basedOn w:val="a1"/>
    <w:next w:val="a1"/>
    <w:qFormat/>
    <w:pPr>
      <w:jc w:val="center"/>
    </w:pPr>
  </w:style>
  <w:style w:type="paragraph" w:styleId="4">
    <w:name w:val="List Bullet 4"/>
    <w:basedOn w:val="a1"/>
    <w:pPr>
      <w:numPr>
        <w:numId w:val="2"/>
      </w:numPr>
    </w:pPr>
  </w:style>
  <w:style w:type="paragraph" w:styleId="80">
    <w:name w:val="index 8"/>
    <w:basedOn w:val="a1"/>
    <w:next w:val="a1"/>
    <w:semiHidden/>
    <w:pPr>
      <w:ind w:left="1400"/>
    </w:pPr>
  </w:style>
  <w:style w:type="paragraph" w:styleId="a8">
    <w:name w:val="E-mail Signature"/>
    <w:basedOn w:val="a1"/>
  </w:style>
  <w:style w:type="paragraph" w:styleId="a">
    <w:name w:val="List Number"/>
    <w:basedOn w:val="a1"/>
    <w:qFormat/>
    <w:pPr>
      <w:numPr>
        <w:numId w:val="3"/>
      </w:numPr>
    </w:pPr>
  </w:style>
  <w:style w:type="paragraph" w:styleId="a9">
    <w:name w:val="Normal Indent"/>
    <w:basedOn w:val="a1"/>
    <w:pPr>
      <w:ind w:firstLine="420"/>
    </w:pPr>
  </w:style>
  <w:style w:type="paragraph" w:styleId="aa">
    <w:name w:val="caption"/>
    <w:basedOn w:val="a1"/>
    <w:next w:val="a1"/>
    <w:link w:val="Char"/>
    <w:qFormat/>
    <w:pPr>
      <w:spacing w:line="240" w:lineRule="auto"/>
      <w:ind w:left="420"/>
      <w:jc w:val="center"/>
    </w:pPr>
    <w:rPr>
      <w:rFonts w:eastAsia="Calibri"/>
      <w:b/>
      <w:sz w:val="18"/>
      <w:szCs w:val="18"/>
      <w:lang w:val="zh-CN"/>
    </w:rPr>
  </w:style>
  <w:style w:type="paragraph" w:styleId="52">
    <w:name w:val="index 5"/>
    <w:basedOn w:val="a1"/>
    <w:next w:val="a1"/>
    <w:semiHidden/>
    <w:qFormat/>
    <w:pPr>
      <w:ind w:left="800"/>
    </w:pPr>
  </w:style>
  <w:style w:type="paragraph" w:styleId="a0">
    <w:name w:val="List Bullet"/>
    <w:basedOn w:val="a1"/>
    <w:qFormat/>
    <w:pPr>
      <w:numPr>
        <w:numId w:val="4"/>
      </w:numPr>
    </w:pPr>
  </w:style>
  <w:style w:type="paragraph" w:styleId="ab">
    <w:name w:val="envelope address"/>
    <w:basedOn w:val="a1"/>
    <w:qFormat/>
    <w:pPr>
      <w:framePr w:w="7920" w:h="1980" w:hRule="exact" w:hSpace="180" w:wrap="around" w:hAnchor="page" w:xAlign="center" w:yAlign="bottom"/>
      <w:snapToGrid w:val="0"/>
      <w:ind w:left="100"/>
    </w:pPr>
    <w:rPr>
      <w:rFonts w:ascii="黑体" w:hAnsi="黑体" w:cs="黑体"/>
      <w:sz w:val="24"/>
    </w:rPr>
  </w:style>
  <w:style w:type="paragraph" w:styleId="ac">
    <w:name w:val="Document Map"/>
    <w:basedOn w:val="a1"/>
    <w:semiHidden/>
    <w:qFormat/>
    <w:pPr>
      <w:shd w:val="clear" w:color="auto" w:fill="000080"/>
    </w:pPr>
  </w:style>
  <w:style w:type="paragraph" w:styleId="ad">
    <w:name w:val="toa heading"/>
    <w:basedOn w:val="a1"/>
    <w:next w:val="a1"/>
    <w:semiHidden/>
    <w:pPr>
      <w:spacing w:before="120"/>
    </w:pPr>
    <w:rPr>
      <w:rFonts w:ascii="黑体" w:hAnsi="黑体" w:cs="黑体"/>
      <w:sz w:val="24"/>
    </w:rPr>
  </w:style>
  <w:style w:type="paragraph" w:styleId="ae">
    <w:name w:val="annotation text"/>
    <w:basedOn w:val="a1"/>
    <w:link w:val="Char0"/>
    <w:uiPriority w:val="99"/>
    <w:qFormat/>
    <w:pPr>
      <w:jc w:val="left"/>
    </w:pPr>
    <w:rPr>
      <w:lang w:val="zh-CN"/>
    </w:rPr>
  </w:style>
  <w:style w:type="paragraph" w:styleId="60">
    <w:name w:val="index 6"/>
    <w:basedOn w:val="a1"/>
    <w:next w:val="a1"/>
    <w:semiHidden/>
    <w:pPr>
      <w:ind w:left="1000"/>
    </w:pPr>
  </w:style>
  <w:style w:type="paragraph" w:styleId="af">
    <w:name w:val="Salutation"/>
    <w:basedOn w:val="a1"/>
    <w:next w:val="a1"/>
    <w:qFormat/>
  </w:style>
  <w:style w:type="paragraph" w:styleId="33">
    <w:name w:val="Body Text 3"/>
    <w:basedOn w:val="a1"/>
    <w:pPr>
      <w:spacing w:after="120"/>
    </w:pPr>
    <w:rPr>
      <w:sz w:val="16"/>
      <w:szCs w:val="16"/>
    </w:rPr>
  </w:style>
  <w:style w:type="paragraph" w:styleId="af0">
    <w:name w:val="Closing"/>
    <w:basedOn w:val="a1"/>
    <w:qFormat/>
    <w:pPr>
      <w:ind w:left="100"/>
    </w:pPr>
  </w:style>
  <w:style w:type="paragraph" w:styleId="30">
    <w:name w:val="List Bullet 3"/>
    <w:basedOn w:val="a1"/>
    <w:pPr>
      <w:numPr>
        <w:numId w:val="5"/>
      </w:numPr>
    </w:pPr>
  </w:style>
  <w:style w:type="paragraph" w:styleId="af1">
    <w:name w:val="Body Text"/>
    <w:basedOn w:val="a1"/>
    <w:qFormat/>
    <w:pPr>
      <w:spacing w:after="120"/>
    </w:pPr>
  </w:style>
  <w:style w:type="paragraph" w:styleId="af2">
    <w:name w:val="Body Text Indent"/>
    <w:basedOn w:val="a1"/>
    <w:link w:val="Char1"/>
    <w:qFormat/>
    <w:pPr>
      <w:spacing w:after="120" w:line="240" w:lineRule="auto"/>
      <w:ind w:left="420"/>
    </w:pPr>
  </w:style>
  <w:style w:type="paragraph" w:styleId="3">
    <w:name w:val="List Number 3"/>
    <w:basedOn w:val="a1"/>
    <w:qFormat/>
    <w:pPr>
      <w:numPr>
        <w:numId w:val="6"/>
      </w:numPr>
    </w:pPr>
  </w:style>
  <w:style w:type="paragraph" w:styleId="22">
    <w:name w:val="List 2"/>
    <w:basedOn w:val="a1"/>
    <w:qFormat/>
    <w:pPr>
      <w:ind w:left="100" w:hanging="200"/>
    </w:pPr>
  </w:style>
  <w:style w:type="paragraph" w:styleId="af3">
    <w:name w:val="List Continue"/>
    <w:basedOn w:val="a1"/>
    <w:qFormat/>
    <w:pPr>
      <w:spacing w:after="120"/>
      <w:ind w:left="420"/>
    </w:pPr>
  </w:style>
  <w:style w:type="paragraph" w:styleId="af4">
    <w:name w:val="Block Text"/>
    <w:basedOn w:val="a1"/>
    <w:qFormat/>
    <w:pPr>
      <w:spacing w:after="120"/>
      <w:ind w:left="1440" w:right="1440"/>
    </w:pPr>
  </w:style>
  <w:style w:type="paragraph" w:styleId="20">
    <w:name w:val="List Bullet 2"/>
    <w:basedOn w:val="a1"/>
    <w:qFormat/>
    <w:pPr>
      <w:numPr>
        <w:numId w:val="7"/>
      </w:numPr>
    </w:pPr>
  </w:style>
  <w:style w:type="paragraph" w:styleId="HTML">
    <w:name w:val="HTML Address"/>
    <w:basedOn w:val="a1"/>
    <w:qFormat/>
    <w:rPr>
      <w:i/>
      <w:iCs/>
    </w:rPr>
  </w:style>
  <w:style w:type="paragraph" w:styleId="41">
    <w:name w:val="index 4"/>
    <w:basedOn w:val="a1"/>
    <w:next w:val="a1"/>
    <w:semiHidden/>
    <w:qFormat/>
    <w:pPr>
      <w:ind w:left="600"/>
    </w:pPr>
  </w:style>
  <w:style w:type="paragraph" w:styleId="53">
    <w:name w:val="toc 5"/>
    <w:basedOn w:val="a1"/>
    <w:next w:val="a1"/>
    <w:uiPriority w:val="39"/>
    <w:qFormat/>
    <w:pPr>
      <w:ind w:left="840"/>
      <w:jc w:val="left"/>
    </w:pPr>
    <w:rPr>
      <w:sz w:val="18"/>
      <w:szCs w:val="18"/>
    </w:rPr>
  </w:style>
  <w:style w:type="paragraph" w:styleId="34">
    <w:name w:val="toc 3"/>
    <w:basedOn w:val="a1"/>
    <w:next w:val="a1"/>
    <w:uiPriority w:val="39"/>
    <w:qFormat/>
    <w:rsid w:val="00AC6051"/>
    <w:pPr>
      <w:tabs>
        <w:tab w:val="left" w:pos="1332"/>
        <w:tab w:val="right" w:leader="dot" w:pos="8664"/>
      </w:tabs>
      <w:spacing w:line="340" w:lineRule="exact"/>
      <w:ind w:left="1752" w:hanging="1332"/>
      <w:jc w:val="left"/>
    </w:pPr>
    <w:rPr>
      <w:iCs/>
      <w:sz w:val="20"/>
      <w:szCs w:val="20"/>
    </w:rPr>
  </w:style>
  <w:style w:type="paragraph" w:styleId="af5">
    <w:name w:val="Plain Text"/>
    <w:basedOn w:val="a1"/>
    <w:semiHidden/>
    <w:rPr>
      <w:rFonts w:ascii="宋体" w:hAnsi="宋体-方正超大字符集" w:cs="宋体-方正超大字符集"/>
      <w:szCs w:val="21"/>
    </w:rPr>
  </w:style>
  <w:style w:type="paragraph" w:styleId="50">
    <w:name w:val="List Bullet 5"/>
    <w:basedOn w:val="a1"/>
    <w:qFormat/>
    <w:pPr>
      <w:numPr>
        <w:numId w:val="8"/>
      </w:numPr>
    </w:pPr>
  </w:style>
  <w:style w:type="paragraph" w:styleId="42">
    <w:name w:val="List Number 4"/>
    <w:basedOn w:val="a1"/>
  </w:style>
  <w:style w:type="paragraph" w:styleId="81">
    <w:name w:val="toc 8"/>
    <w:basedOn w:val="a1"/>
    <w:next w:val="a1"/>
    <w:uiPriority w:val="39"/>
    <w:qFormat/>
    <w:pPr>
      <w:ind w:left="1470"/>
      <w:jc w:val="left"/>
    </w:pPr>
    <w:rPr>
      <w:sz w:val="18"/>
      <w:szCs w:val="18"/>
    </w:rPr>
  </w:style>
  <w:style w:type="paragraph" w:styleId="35">
    <w:name w:val="index 3"/>
    <w:basedOn w:val="a1"/>
    <w:next w:val="a1"/>
    <w:semiHidden/>
    <w:pPr>
      <w:ind w:left="400"/>
    </w:pPr>
  </w:style>
  <w:style w:type="paragraph" w:styleId="af6">
    <w:name w:val="Date"/>
    <w:basedOn w:val="a1"/>
    <w:next w:val="a1"/>
    <w:pPr>
      <w:ind w:left="100"/>
    </w:pPr>
  </w:style>
  <w:style w:type="paragraph" w:styleId="23">
    <w:name w:val="Body Text Indent 2"/>
    <w:basedOn w:val="a1"/>
    <w:qFormat/>
    <w:pPr>
      <w:spacing w:after="120" w:line="480" w:lineRule="auto"/>
      <w:ind w:left="420"/>
    </w:pPr>
  </w:style>
  <w:style w:type="paragraph" w:styleId="af7">
    <w:name w:val="endnote text"/>
    <w:basedOn w:val="a1"/>
    <w:semiHidden/>
    <w:pPr>
      <w:snapToGrid w:val="0"/>
      <w:jc w:val="left"/>
    </w:pPr>
  </w:style>
  <w:style w:type="paragraph" w:styleId="54">
    <w:name w:val="List Continue 5"/>
    <w:basedOn w:val="a1"/>
    <w:pPr>
      <w:spacing w:after="120"/>
      <w:ind w:left="2100"/>
    </w:pPr>
  </w:style>
  <w:style w:type="paragraph" w:styleId="af8">
    <w:name w:val="Balloon Text"/>
    <w:basedOn w:val="a1"/>
    <w:semiHidden/>
    <w:rPr>
      <w:sz w:val="18"/>
      <w:szCs w:val="18"/>
    </w:rPr>
  </w:style>
  <w:style w:type="paragraph" w:styleId="af9">
    <w:name w:val="footer"/>
    <w:basedOn w:val="a1"/>
    <w:link w:val="Char2"/>
    <w:uiPriority w:val="99"/>
    <w:qFormat/>
    <w:pPr>
      <w:tabs>
        <w:tab w:val="center" w:pos="4153"/>
        <w:tab w:val="right" w:pos="8306"/>
      </w:tabs>
      <w:snapToGrid w:val="0"/>
      <w:spacing w:line="240" w:lineRule="auto"/>
      <w:jc w:val="left"/>
    </w:pPr>
    <w:rPr>
      <w:sz w:val="18"/>
      <w:szCs w:val="18"/>
      <w:lang w:val="zh-CN"/>
    </w:rPr>
  </w:style>
  <w:style w:type="paragraph" w:styleId="afa">
    <w:name w:val="envelope return"/>
    <w:basedOn w:val="a1"/>
    <w:qFormat/>
    <w:pPr>
      <w:snapToGrid w:val="0"/>
    </w:pPr>
    <w:rPr>
      <w:rFonts w:ascii="黑体" w:hAnsi="黑体" w:cs="黑体"/>
    </w:rPr>
  </w:style>
  <w:style w:type="paragraph" w:styleId="afb">
    <w:name w:val="header"/>
    <w:basedOn w:val="a1"/>
    <w:link w:val="Char3"/>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afc">
    <w:name w:val="Signature"/>
    <w:basedOn w:val="a1"/>
    <w:qFormat/>
    <w:pPr>
      <w:ind w:left="100"/>
    </w:pPr>
  </w:style>
  <w:style w:type="paragraph" w:styleId="10">
    <w:name w:val="toc 1"/>
    <w:basedOn w:val="a1"/>
    <w:next w:val="a1"/>
    <w:uiPriority w:val="39"/>
    <w:pPr>
      <w:tabs>
        <w:tab w:val="left" w:pos="1021"/>
        <w:tab w:val="right" w:leader="dot" w:pos="8664"/>
      </w:tabs>
      <w:spacing w:before="120" w:after="120" w:line="340" w:lineRule="exact"/>
      <w:jc w:val="center"/>
    </w:pPr>
    <w:rPr>
      <w:rFonts w:cs="黑体"/>
      <w:b/>
      <w:bCs/>
      <w:caps/>
      <w:sz w:val="20"/>
      <w:szCs w:val="21"/>
    </w:rPr>
  </w:style>
  <w:style w:type="paragraph" w:styleId="43">
    <w:name w:val="List Continue 4"/>
    <w:basedOn w:val="a1"/>
    <w:pPr>
      <w:spacing w:after="120"/>
      <w:ind w:left="1680"/>
    </w:pPr>
  </w:style>
  <w:style w:type="paragraph" w:styleId="44">
    <w:name w:val="toc 4"/>
    <w:basedOn w:val="a1"/>
    <w:next w:val="a1"/>
    <w:uiPriority w:val="39"/>
    <w:qFormat/>
    <w:pPr>
      <w:ind w:left="630"/>
      <w:jc w:val="left"/>
    </w:pPr>
    <w:rPr>
      <w:sz w:val="18"/>
      <w:szCs w:val="18"/>
    </w:rPr>
  </w:style>
  <w:style w:type="paragraph" w:styleId="afd">
    <w:name w:val="index heading"/>
    <w:basedOn w:val="a1"/>
    <w:next w:val="11"/>
    <w:semiHidden/>
    <w:qFormat/>
    <w:rPr>
      <w:rFonts w:ascii="黑体" w:hAnsi="黑体" w:cs="黑体"/>
      <w:b/>
      <w:bCs/>
    </w:rPr>
  </w:style>
  <w:style w:type="paragraph" w:styleId="11">
    <w:name w:val="index 1"/>
    <w:basedOn w:val="a1"/>
    <w:next w:val="a1"/>
    <w:semiHidden/>
    <w:qFormat/>
  </w:style>
  <w:style w:type="paragraph" w:styleId="afe">
    <w:name w:val="Subtitle"/>
    <w:basedOn w:val="a1"/>
    <w:qFormat/>
    <w:pPr>
      <w:spacing w:before="240" w:after="60" w:line="312" w:lineRule="auto"/>
      <w:jc w:val="center"/>
      <w:outlineLvl w:val="1"/>
    </w:pPr>
    <w:rPr>
      <w:rFonts w:ascii="黑体" w:hAnsi="黑体" w:cs="黑体"/>
      <w:b/>
      <w:bCs/>
      <w:kern w:val="28"/>
      <w:sz w:val="32"/>
      <w:szCs w:val="32"/>
    </w:rPr>
  </w:style>
  <w:style w:type="paragraph" w:styleId="5">
    <w:name w:val="List Number 5"/>
    <w:basedOn w:val="a1"/>
    <w:qFormat/>
    <w:pPr>
      <w:numPr>
        <w:numId w:val="9"/>
      </w:numPr>
    </w:pPr>
  </w:style>
  <w:style w:type="paragraph" w:styleId="aff">
    <w:name w:val="List"/>
    <w:basedOn w:val="a1"/>
    <w:pPr>
      <w:ind w:left="200" w:hanging="200"/>
    </w:pPr>
  </w:style>
  <w:style w:type="paragraph" w:styleId="aff0">
    <w:name w:val="footnote text"/>
    <w:basedOn w:val="a1"/>
    <w:link w:val="Char4"/>
    <w:semiHidden/>
    <w:qFormat/>
    <w:pPr>
      <w:snapToGrid w:val="0"/>
      <w:jc w:val="left"/>
    </w:pPr>
    <w:rPr>
      <w:sz w:val="18"/>
      <w:szCs w:val="18"/>
      <w:lang w:val="zh-CN"/>
    </w:rPr>
  </w:style>
  <w:style w:type="paragraph" w:styleId="61">
    <w:name w:val="toc 6"/>
    <w:basedOn w:val="a1"/>
    <w:next w:val="a1"/>
    <w:uiPriority w:val="39"/>
    <w:qFormat/>
    <w:pPr>
      <w:ind w:left="1050"/>
      <w:jc w:val="left"/>
    </w:pPr>
    <w:rPr>
      <w:sz w:val="18"/>
      <w:szCs w:val="18"/>
    </w:rPr>
  </w:style>
  <w:style w:type="paragraph" w:styleId="55">
    <w:name w:val="List 5"/>
    <w:basedOn w:val="a1"/>
    <w:pPr>
      <w:ind w:left="100" w:hanging="200"/>
    </w:pPr>
  </w:style>
  <w:style w:type="paragraph" w:styleId="36">
    <w:name w:val="Body Text Indent 3"/>
    <w:basedOn w:val="a1"/>
    <w:qFormat/>
    <w:pPr>
      <w:spacing w:after="120"/>
      <w:ind w:left="420"/>
    </w:pPr>
    <w:rPr>
      <w:sz w:val="16"/>
      <w:szCs w:val="16"/>
    </w:rPr>
  </w:style>
  <w:style w:type="paragraph" w:styleId="71">
    <w:name w:val="index 7"/>
    <w:basedOn w:val="a1"/>
    <w:next w:val="a1"/>
    <w:semiHidden/>
    <w:pPr>
      <w:ind w:left="1200"/>
    </w:pPr>
  </w:style>
  <w:style w:type="paragraph" w:styleId="90">
    <w:name w:val="index 9"/>
    <w:basedOn w:val="a1"/>
    <w:next w:val="a1"/>
    <w:semiHidden/>
    <w:qFormat/>
    <w:pPr>
      <w:ind w:left="1600"/>
    </w:pPr>
  </w:style>
  <w:style w:type="paragraph" w:styleId="aff1">
    <w:name w:val="table of figures"/>
    <w:basedOn w:val="a1"/>
    <w:next w:val="a1"/>
    <w:link w:val="Char5"/>
    <w:uiPriority w:val="99"/>
    <w:qFormat/>
    <w:pPr>
      <w:ind w:left="200" w:hanging="200"/>
    </w:pPr>
    <w:rPr>
      <w:lang w:val="zh-CN"/>
    </w:rPr>
  </w:style>
  <w:style w:type="paragraph" w:styleId="24">
    <w:name w:val="toc 2"/>
    <w:basedOn w:val="a1"/>
    <w:next w:val="a1"/>
    <w:uiPriority w:val="39"/>
    <w:qFormat/>
    <w:pPr>
      <w:tabs>
        <w:tab w:val="left" w:pos="840"/>
        <w:tab w:val="right" w:leader="dot" w:pos="8664"/>
      </w:tabs>
      <w:spacing w:line="340" w:lineRule="exact"/>
      <w:ind w:left="210"/>
      <w:jc w:val="left"/>
    </w:pPr>
    <w:rPr>
      <w:smallCaps/>
      <w:sz w:val="20"/>
      <w:szCs w:val="20"/>
    </w:rPr>
  </w:style>
  <w:style w:type="paragraph" w:styleId="91">
    <w:name w:val="toc 9"/>
    <w:basedOn w:val="a1"/>
    <w:next w:val="a1"/>
    <w:uiPriority w:val="39"/>
    <w:qFormat/>
    <w:pPr>
      <w:ind w:left="1680"/>
      <w:jc w:val="left"/>
    </w:pPr>
    <w:rPr>
      <w:sz w:val="18"/>
      <w:szCs w:val="18"/>
    </w:rPr>
  </w:style>
  <w:style w:type="paragraph" w:styleId="25">
    <w:name w:val="Body Text 2"/>
    <w:basedOn w:val="a1"/>
    <w:pPr>
      <w:spacing w:after="120" w:line="480" w:lineRule="auto"/>
    </w:pPr>
  </w:style>
  <w:style w:type="paragraph" w:styleId="45">
    <w:name w:val="List 4"/>
    <w:basedOn w:val="a1"/>
    <w:pPr>
      <w:ind w:left="100" w:hanging="200"/>
    </w:pPr>
  </w:style>
  <w:style w:type="paragraph" w:styleId="26">
    <w:name w:val="List Continue 2"/>
    <w:basedOn w:val="a1"/>
    <w:pPr>
      <w:spacing w:after="120"/>
      <w:ind w:left="840"/>
    </w:pPr>
  </w:style>
  <w:style w:type="paragraph" w:styleId="aff2">
    <w:name w:val="Message Header"/>
    <w:basedOn w:val="a1"/>
    <w:pPr>
      <w:pBdr>
        <w:top w:val="single" w:sz="6" w:space="1" w:color="auto"/>
        <w:left w:val="single" w:sz="6" w:space="1" w:color="auto"/>
        <w:bottom w:val="single" w:sz="6" w:space="1" w:color="auto"/>
        <w:right w:val="single" w:sz="6" w:space="1" w:color="auto"/>
      </w:pBdr>
      <w:shd w:val="pct20" w:color="auto" w:fill="auto"/>
      <w:ind w:left="1080" w:hanging="1080"/>
    </w:pPr>
    <w:rPr>
      <w:rFonts w:ascii="黑体" w:hAnsi="黑体" w:cs="黑体"/>
      <w:sz w:val="24"/>
    </w:rPr>
  </w:style>
  <w:style w:type="paragraph" w:styleId="HTML0">
    <w:name w:val="HTML Preformatted"/>
    <w:basedOn w:val="a1"/>
    <w:rPr>
      <w:rFonts w:ascii="宋体-方正超大字符集" w:hAnsi="宋体-方正超大字符集" w:cs="宋体-方正超大字符集"/>
      <w:sz w:val="20"/>
      <w:szCs w:val="20"/>
    </w:rPr>
  </w:style>
  <w:style w:type="paragraph" w:styleId="aff3">
    <w:name w:val="Normal (Web)"/>
    <w:basedOn w:val="a1"/>
    <w:uiPriority w:val="99"/>
    <w:pPr>
      <w:widowControl/>
      <w:spacing w:before="100" w:beforeAutospacing="1" w:after="100" w:afterAutospacing="1"/>
      <w:jc w:val="left"/>
    </w:pPr>
    <w:rPr>
      <w:kern w:val="0"/>
      <w:sz w:val="24"/>
    </w:rPr>
  </w:style>
  <w:style w:type="paragraph" w:styleId="37">
    <w:name w:val="List Continue 3"/>
    <w:basedOn w:val="a1"/>
    <w:pPr>
      <w:spacing w:after="120"/>
      <w:ind w:left="1260"/>
    </w:pPr>
  </w:style>
  <w:style w:type="paragraph" w:styleId="27">
    <w:name w:val="index 2"/>
    <w:basedOn w:val="a1"/>
    <w:next w:val="a1"/>
    <w:semiHidden/>
    <w:pPr>
      <w:ind w:left="200"/>
    </w:pPr>
  </w:style>
  <w:style w:type="paragraph" w:styleId="aff4">
    <w:name w:val="Title"/>
    <w:basedOn w:val="a1"/>
    <w:qFormat/>
    <w:pPr>
      <w:spacing w:before="240" w:after="60"/>
      <w:jc w:val="center"/>
      <w:outlineLvl w:val="0"/>
    </w:pPr>
    <w:rPr>
      <w:rFonts w:ascii="黑体" w:hAnsi="黑体" w:cs="黑体"/>
      <w:b/>
      <w:bCs/>
      <w:sz w:val="32"/>
      <w:szCs w:val="32"/>
    </w:rPr>
  </w:style>
  <w:style w:type="paragraph" w:styleId="aff5">
    <w:name w:val="annotation subject"/>
    <w:basedOn w:val="ae"/>
    <w:next w:val="ae"/>
    <w:semiHidden/>
    <w:rPr>
      <w:b/>
      <w:bCs/>
    </w:rPr>
  </w:style>
  <w:style w:type="paragraph" w:styleId="aff6">
    <w:name w:val="Body Text First Indent"/>
    <w:basedOn w:val="af1"/>
    <w:qFormat/>
    <w:pPr>
      <w:ind w:firstLine="420"/>
    </w:pPr>
  </w:style>
  <w:style w:type="paragraph" w:styleId="28">
    <w:name w:val="Body Text First Indent 2"/>
    <w:basedOn w:val="af2"/>
    <w:qFormat/>
    <w:pPr>
      <w:spacing w:line="360" w:lineRule="auto"/>
      <w:ind w:firstLine="420"/>
    </w:pPr>
  </w:style>
  <w:style w:type="table" w:styleId="aff7">
    <w:name w:val="Table Grid"/>
    <w:basedOn w:val="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46">
    <w:name w:val="Table Classic 4"/>
    <w:basedOn w:val="a3"/>
    <w:pPr>
      <w:widowControl w:val="0"/>
      <w:spacing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8">
    <w:name w:val="Table 3D effects 3"/>
    <w:basedOn w:val="a3"/>
    <w:pPr>
      <w:widowControl w:val="0"/>
      <w:spacing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8">
    <w:name w:val="Table Contemporary"/>
    <w:basedOn w:val="a3"/>
    <w:pPr>
      <w:widowControl w:val="0"/>
      <w:spacing w:line="360" w:lineRule="auto"/>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aff9">
    <w:name w:val="page number"/>
    <w:rPr>
      <w:rFonts w:ascii="Calibri" w:hAnsi="Calibri"/>
    </w:rPr>
  </w:style>
  <w:style w:type="character" w:styleId="affa">
    <w:name w:val="FollowedHyperlink"/>
    <w:uiPriority w:val="99"/>
    <w:rPr>
      <w:color w:val="800080"/>
      <w:u w:val="single"/>
    </w:rPr>
  </w:style>
  <w:style w:type="character" w:styleId="affb">
    <w:name w:val="Hyperlink"/>
    <w:uiPriority w:val="99"/>
    <w:rPr>
      <w:color w:val="0000FF"/>
      <w:u w:val="single"/>
    </w:rPr>
  </w:style>
  <w:style w:type="character" w:styleId="affc">
    <w:name w:val="annotation reference"/>
    <w:uiPriority w:val="99"/>
    <w:rPr>
      <w:sz w:val="21"/>
      <w:szCs w:val="21"/>
    </w:rPr>
  </w:style>
  <w:style w:type="character" w:styleId="affd">
    <w:name w:val="footnote reference"/>
    <w:uiPriority w:val="99"/>
    <w:rPr>
      <w:vertAlign w:val="superscript"/>
    </w:rPr>
  </w:style>
  <w:style w:type="character" w:customStyle="1" w:styleId="1Char">
    <w:name w:val="标题 1 Char"/>
    <w:link w:val="1"/>
    <w:rPr>
      <w:rFonts w:eastAsia="宋体"/>
      <w:b/>
      <w:kern w:val="2"/>
      <w:sz w:val="44"/>
      <w:szCs w:val="44"/>
      <w:lang w:val="en-US" w:eastAsia="zh-CN" w:bidi="ar-SA"/>
    </w:rPr>
  </w:style>
  <w:style w:type="character" w:customStyle="1" w:styleId="Char1">
    <w:name w:val="正文文本缩进 Char"/>
    <w:link w:val="af2"/>
    <w:locked/>
    <w:rPr>
      <w:rFonts w:eastAsia="宋体"/>
      <w:kern w:val="2"/>
      <w:sz w:val="21"/>
      <w:szCs w:val="24"/>
      <w:lang w:val="en-US" w:eastAsia="zh-CN" w:bidi="ar-SA"/>
    </w:rPr>
  </w:style>
  <w:style w:type="character" w:customStyle="1" w:styleId="3Char1">
    <w:name w:val="标题 3 Char1"/>
    <w:link w:val="31"/>
    <w:rPr>
      <w:rFonts w:ascii="黑体" w:eastAsia="宋体" w:hAnsi="黑体" w:cs="黑体"/>
      <w:b/>
      <w:kern w:val="2"/>
      <w:sz w:val="21"/>
      <w:szCs w:val="32"/>
      <w:lang w:val="en-US" w:eastAsia="zh-CN" w:bidi="ar-SA"/>
    </w:rPr>
  </w:style>
  <w:style w:type="character" w:customStyle="1" w:styleId="3Char">
    <w:name w:val="标题 3 Char"/>
    <w:rPr>
      <w:rFonts w:ascii="黑体" w:eastAsia="宋体" w:hAnsi="黑体" w:cs="黑体"/>
      <w:b/>
      <w:kern w:val="2"/>
      <w:sz w:val="21"/>
      <w:szCs w:val="32"/>
      <w:lang w:val="en-US" w:eastAsia="zh-CN" w:bidi="ar-SA"/>
    </w:rPr>
  </w:style>
  <w:style w:type="character" w:customStyle="1" w:styleId="Char2">
    <w:name w:val="页脚 Char"/>
    <w:link w:val="af9"/>
    <w:uiPriority w:val="99"/>
    <w:rPr>
      <w:kern w:val="2"/>
      <w:sz w:val="18"/>
      <w:szCs w:val="18"/>
    </w:rPr>
  </w:style>
  <w:style w:type="character" w:customStyle="1" w:styleId="Char5">
    <w:name w:val="图表目录 Char"/>
    <w:link w:val="aff1"/>
    <w:uiPriority w:val="99"/>
    <w:rPr>
      <w:kern w:val="2"/>
      <w:sz w:val="21"/>
      <w:szCs w:val="24"/>
    </w:rPr>
  </w:style>
  <w:style w:type="character" w:customStyle="1" w:styleId="Char6">
    <w:name w:val="图表 Char"/>
    <w:link w:val="affe"/>
    <w:rPr>
      <w:b/>
      <w:kern w:val="2"/>
      <w:sz w:val="18"/>
      <w:szCs w:val="18"/>
    </w:rPr>
  </w:style>
  <w:style w:type="paragraph" w:customStyle="1" w:styleId="affe">
    <w:name w:val="图表"/>
    <w:basedOn w:val="aff1"/>
    <w:link w:val="Char6"/>
    <w:pPr>
      <w:spacing w:line="240" w:lineRule="auto"/>
      <w:ind w:left="0" w:firstLine="0"/>
      <w:jc w:val="center"/>
    </w:pPr>
    <w:rPr>
      <w:b/>
      <w:sz w:val="18"/>
      <w:szCs w:val="18"/>
    </w:rPr>
  </w:style>
  <w:style w:type="character" w:customStyle="1" w:styleId="Char7">
    <w:name w:val="职业环境 Char"/>
    <w:basedOn w:val="Char6"/>
    <w:link w:val="afff"/>
    <w:rPr>
      <w:b/>
      <w:kern w:val="2"/>
      <w:sz w:val="18"/>
      <w:szCs w:val="18"/>
    </w:rPr>
  </w:style>
  <w:style w:type="paragraph" w:customStyle="1" w:styleId="afff">
    <w:name w:val="职业环境"/>
    <w:basedOn w:val="affe"/>
    <w:link w:val="Char7"/>
    <w:qFormat/>
    <w:pPr>
      <w:spacing w:line="360" w:lineRule="auto"/>
    </w:pPr>
    <w:rPr>
      <w:rFonts w:eastAsia="Calibri" w:cs="黑体"/>
      <w:b w:val="0"/>
      <w:bCs/>
      <w:sz w:val="21"/>
      <w:szCs w:val="21"/>
    </w:rPr>
  </w:style>
  <w:style w:type="character" w:customStyle="1" w:styleId="Char">
    <w:name w:val="题注 Char"/>
    <w:link w:val="aa"/>
    <w:rPr>
      <w:rFonts w:ascii="Calibri" w:eastAsia="Calibri" w:hAnsi="Calibri" w:cs="黑体"/>
      <w:b/>
      <w:kern w:val="2"/>
      <w:sz w:val="18"/>
      <w:szCs w:val="18"/>
    </w:rPr>
  </w:style>
  <w:style w:type="character" w:customStyle="1" w:styleId="1Char0">
    <w:name w:val="样式1 Char"/>
    <w:link w:val="12"/>
    <w:rPr>
      <w:b/>
      <w:kern w:val="2"/>
      <w:sz w:val="21"/>
      <w:szCs w:val="24"/>
    </w:rPr>
  </w:style>
  <w:style w:type="paragraph" w:customStyle="1" w:styleId="12">
    <w:name w:val="样式1"/>
    <w:basedOn w:val="a1"/>
    <w:link w:val="1Char0"/>
    <w:rPr>
      <w:b/>
      <w:lang w:val="zh-CN"/>
    </w:rPr>
  </w:style>
  <w:style w:type="character" w:customStyle="1" w:styleId="Char8">
    <w:name w:val="图表标题 Char"/>
    <w:link w:val="afff0"/>
    <w:rPr>
      <w:b/>
      <w:kern w:val="2"/>
      <w:sz w:val="18"/>
      <w:szCs w:val="48"/>
    </w:rPr>
  </w:style>
  <w:style w:type="paragraph" w:customStyle="1" w:styleId="afff0">
    <w:name w:val="图表标题"/>
    <w:basedOn w:val="a1"/>
    <w:link w:val="Char8"/>
    <w:pPr>
      <w:spacing w:line="240" w:lineRule="auto"/>
      <w:jc w:val="center"/>
    </w:pPr>
    <w:rPr>
      <w:b/>
      <w:sz w:val="18"/>
      <w:szCs w:val="48"/>
      <w:lang w:val="zh-CN"/>
    </w:rPr>
  </w:style>
  <w:style w:type="character" w:customStyle="1" w:styleId="Char4">
    <w:name w:val="脚注文本 Char"/>
    <w:link w:val="aff0"/>
    <w:semiHidden/>
    <w:rPr>
      <w:kern w:val="2"/>
      <w:sz w:val="18"/>
      <w:szCs w:val="18"/>
    </w:rPr>
  </w:style>
  <w:style w:type="character" w:customStyle="1" w:styleId="Char0">
    <w:name w:val="批注文字 Char"/>
    <w:link w:val="ae"/>
    <w:uiPriority w:val="99"/>
    <w:rPr>
      <w:kern w:val="2"/>
      <w:sz w:val="21"/>
      <w:szCs w:val="24"/>
    </w:rPr>
  </w:style>
  <w:style w:type="paragraph" w:customStyle="1" w:styleId="m3">
    <w:name w:val="m标题3"/>
    <w:basedOn w:val="31"/>
    <w:semiHidden/>
    <w:pPr>
      <w:numPr>
        <w:numId w:val="10"/>
      </w:numPr>
      <w:spacing w:line="240" w:lineRule="auto"/>
    </w:pPr>
    <w:rPr>
      <w:szCs w:val="21"/>
    </w:rPr>
  </w:style>
  <w:style w:type="paragraph" w:customStyle="1" w:styleId="m2">
    <w:name w:val="m标题2"/>
    <w:basedOn w:val="21"/>
    <w:semiHidden/>
    <w:pPr>
      <w:numPr>
        <w:numId w:val="11"/>
      </w:numPr>
    </w:pPr>
  </w:style>
  <w:style w:type="paragraph" w:customStyle="1" w:styleId="m4">
    <w:name w:val="m标题4"/>
    <w:basedOn w:val="a1"/>
    <w:semiHidden/>
    <w:pPr>
      <w:tabs>
        <w:tab w:val="left" w:pos="420"/>
      </w:tabs>
      <w:ind w:left="420"/>
    </w:pPr>
    <w:rPr>
      <w:b/>
    </w:rPr>
  </w:style>
  <w:style w:type="paragraph" w:customStyle="1" w:styleId="afff1">
    <w:name w:val="部分"/>
    <w:basedOn w:val="1"/>
    <w:pPr>
      <w:jc w:val="center"/>
    </w:pPr>
    <w:rPr>
      <w:rFonts w:ascii="Cambria Math" w:eastAsia="Cambria Math"/>
    </w:rPr>
  </w:style>
  <w:style w:type="paragraph" w:customStyle="1" w:styleId="afff2">
    <w:name w:val="表格_表头"/>
    <w:pPr>
      <w:jc w:val="center"/>
    </w:pPr>
    <w:rPr>
      <w:rFonts w:ascii="黑体" w:eastAsia="Cambria Math" w:hAnsi="黑体" w:cs="黑体"/>
      <w:sz w:val="18"/>
    </w:rPr>
  </w:style>
  <w:style w:type="paragraph" w:customStyle="1" w:styleId="afff3">
    <w:name w:val="表格_正文"/>
    <w:pPr>
      <w:spacing w:line="300" w:lineRule="atLeast"/>
      <w:ind w:left="101"/>
      <w:jc w:val="both"/>
    </w:pPr>
    <w:rPr>
      <w:sz w:val="18"/>
      <w:szCs w:val="18"/>
    </w:rPr>
  </w:style>
  <w:style w:type="paragraph" w:customStyle="1" w:styleId="afff4">
    <w:name w:val="注释_正文"/>
    <w:basedOn w:val="a1"/>
    <w:pPr>
      <w:spacing w:line="240" w:lineRule="auto"/>
      <w:ind w:firstLine="200"/>
    </w:pPr>
    <w:rPr>
      <w:rFonts w:eastAsia="Calibri"/>
    </w:rPr>
  </w:style>
  <w:style w:type="paragraph" w:customStyle="1" w:styleId="afff5">
    <w:name w:val="表格_表题"/>
    <w:pPr>
      <w:spacing w:line="300" w:lineRule="atLeast"/>
      <w:jc w:val="center"/>
    </w:pPr>
    <w:rPr>
      <w:rFonts w:ascii="黑体" w:eastAsia="Cambria Math" w:hAnsi="黑体" w:cs="黑体"/>
      <w:sz w:val="18"/>
      <w:szCs w:val="18"/>
    </w:rPr>
  </w:style>
  <w:style w:type="paragraph" w:customStyle="1" w:styleId="a00">
    <w:name w:val="a0"/>
    <w:basedOn w:val="a1"/>
    <w:pPr>
      <w:widowControl/>
      <w:spacing w:before="100" w:beforeAutospacing="1" w:after="100" w:afterAutospacing="1" w:line="240" w:lineRule="auto"/>
      <w:jc w:val="left"/>
    </w:pPr>
    <w:rPr>
      <w:rFonts w:ascii="宋体" w:hAnsi="宋体" w:cs="宋体"/>
      <w:kern w:val="0"/>
      <w:sz w:val="24"/>
    </w:rPr>
  </w:style>
  <w:style w:type="paragraph" w:customStyle="1" w:styleId="13">
    <w:name w:val="修订1"/>
    <w:uiPriority w:val="99"/>
    <w:semiHidden/>
    <w:rPr>
      <w:kern w:val="2"/>
      <w:sz w:val="21"/>
      <w:szCs w:val="24"/>
    </w:rPr>
  </w:style>
  <w:style w:type="paragraph" w:styleId="afff6">
    <w:name w:val="List Paragraph"/>
    <w:basedOn w:val="a1"/>
    <w:uiPriority w:val="34"/>
    <w:qFormat/>
    <w:pPr>
      <w:ind w:firstLine="420"/>
    </w:pPr>
  </w:style>
  <w:style w:type="paragraph" w:customStyle="1" w:styleId="afff7">
    <w:name w:val="正文 真"/>
    <w:qFormat/>
    <w:pPr>
      <w:spacing w:line="360" w:lineRule="auto"/>
      <w:ind w:firstLine="200"/>
      <w:jc w:val="both"/>
    </w:pPr>
    <w:rPr>
      <w:sz w:val="21"/>
      <w:szCs w:val="21"/>
    </w:rPr>
  </w:style>
  <w:style w:type="table" w:customStyle="1" w:styleId="afff8">
    <w:name w:val="流行型_含合并单元格"/>
    <w:basedOn w:val="aff8"/>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pPr>
        <w:jc w:val="center"/>
      </w:pPr>
      <w:rPr>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4">
    <w:name w:val="报告表格1"/>
    <w:basedOn w:val="a3"/>
    <w:pPr>
      <w:jc w:val="center"/>
    </w:pPr>
    <w:rPr>
      <w:rFonts w:ascii="黑体" w:eastAsia="黑体" w:hAnsi="黑体" w:cs="黑体"/>
    </w:rPr>
    <w:tblPr>
      <w:tblInd w:w="0" w:type="dxa"/>
      <w:tblCellMar>
        <w:top w:w="0" w:type="dxa"/>
        <w:left w:w="108" w:type="dxa"/>
        <w:bottom w:w="0" w:type="dxa"/>
        <w:right w:w="108" w:type="dxa"/>
      </w:tblCellMar>
    </w:tblPr>
    <w:tcPr>
      <w:shd w:val="clear" w:color="auto" w:fill="auto"/>
      <w:vAlign w:val="center"/>
    </w:tcPr>
  </w:style>
  <w:style w:type="table" w:customStyle="1" w:styleId="15">
    <w:name w:val="表格1"/>
    <w:basedOn w:val="a3"/>
    <w:pPr>
      <w:spacing w:line="320" w:lineRule="exact"/>
      <w:jc w:val="center"/>
    </w:pPr>
    <w:tblPr>
      <w:tblInd w:w="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tcPr>
      <w:vAlign w:val="center"/>
    </w:tcPr>
    <w:tblStylePr w:type="firstRow">
      <w:pPr>
        <w:jc w:val="center"/>
      </w:pPr>
      <w:rPr>
        <w:b/>
        <w:i w:val="0"/>
        <w:color w:val="000000"/>
        <w:sz w:val="20"/>
      </w:rPr>
      <w:tblPr/>
      <w:trPr>
        <w:tblHeader/>
      </w:trPr>
      <w:tcPr>
        <w:tcBorders>
          <w:top w:val="single" w:sz="6" w:space="0" w:color="FFFFFF"/>
          <w:left w:val="single" w:sz="6" w:space="0" w:color="FFFFFF"/>
          <w:bottom w:val="single" w:sz="6" w:space="0" w:color="FFFFFF"/>
          <w:right w:val="single" w:sz="6" w:space="0" w:color="FFFFFF"/>
          <w:insideH w:val="single" w:sz="6" w:space="0" w:color="auto"/>
          <w:insideV w:val="single" w:sz="6" w:space="0" w:color="auto"/>
          <w:tl2br w:val="nil"/>
          <w:tr2bl w:val="nil"/>
        </w:tcBorders>
        <w:shd w:val="clear" w:color="auto" w:fill="8DB3E2"/>
        <w:vAlign w:val="center"/>
      </w:tcPr>
    </w:tblStylePr>
    <w:tblStylePr w:type="band1Horz">
      <w:tblPr/>
      <w:tcPr>
        <w:shd w:val="clear" w:color="auto" w:fill="F6F8FC"/>
      </w:tcPr>
    </w:tblStylePr>
    <w:tblStylePr w:type="band2Horz">
      <w:tblPr/>
      <w:tcPr>
        <w:tcBorders>
          <w:top w:val="single" w:sz="6" w:space="0" w:color="FFFFFF"/>
          <w:left w:val="single" w:sz="6" w:space="0" w:color="FFFFFF"/>
          <w:bottom w:val="single" w:sz="6" w:space="0" w:color="FFFFFF"/>
          <w:right w:val="single" w:sz="6" w:space="0" w:color="FFFFFF"/>
          <w:insideH w:val="single" w:sz="6" w:space="0" w:color="auto"/>
          <w:insideV w:val="single" w:sz="6" w:space="0" w:color="auto"/>
          <w:tl2br w:val="nil"/>
          <w:tr2bl w:val="nil"/>
        </w:tcBorders>
        <w:shd w:val="clear" w:color="auto" w:fill="C5D5E9"/>
      </w:tcPr>
    </w:tblStylePr>
  </w:style>
  <w:style w:type="character" w:customStyle="1" w:styleId="afff9">
    <w:name w:val="题注 字符"/>
    <w:rPr>
      <w:rFonts w:ascii="Calibri" w:eastAsia="Calibri" w:hAnsi="Calibri" w:cs="黑体"/>
      <w:b/>
      <w:kern w:val="2"/>
      <w:sz w:val="18"/>
      <w:szCs w:val="18"/>
    </w:rPr>
  </w:style>
  <w:style w:type="character" w:customStyle="1" w:styleId="afffa">
    <w:name w:val="批注文字 字符"/>
    <w:uiPriority w:val="99"/>
    <w:rPr>
      <w:kern w:val="2"/>
      <w:sz w:val="21"/>
      <w:szCs w:val="24"/>
    </w:rPr>
  </w:style>
  <w:style w:type="character" w:customStyle="1" w:styleId="2Char">
    <w:name w:val="标题 2 Char"/>
    <w:link w:val="21"/>
    <w:rPr>
      <w:rFonts w:ascii="黑体" w:hAnsi="黑体" w:cs="黑体"/>
      <w:b/>
      <w:kern w:val="2"/>
      <w:sz w:val="32"/>
      <w:szCs w:val="32"/>
    </w:rPr>
  </w:style>
  <w:style w:type="paragraph" w:customStyle="1" w:styleId="font5">
    <w:name w:val="font5"/>
    <w:basedOn w:val="a1"/>
    <w:pPr>
      <w:widowControl/>
      <w:spacing w:before="100" w:beforeAutospacing="1" w:after="100" w:afterAutospacing="1" w:line="240" w:lineRule="auto"/>
      <w:jc w:val="left"/>
    </w:pPr>
    <w:rPr>
      <w:rFonts w:cs="宋体"/>
      <w:b/>
      <w:bCs/>
      <w:color w:val="000000"/>
      <w:kern w:val="0"/>
      <w:sz w:val="20"/>
      <w:szCs w:val="20"/>
    </w:rPr>
  </w:style>
  <w:style w:type="paragraph" w:customStyle="1" w:styleId="font6">
    <w:name w:val="font6"/>
    <w:basedOn w:val="a1"/>
    <w:pPr>
      <w:widowControl/>
      <w:spacing w:before="100" w:beforeAutospacing="1" w:after="100" w:afterAutospacing="1" w:line="240" w:lineRule="auto"/>
      <w:jc w:val="left"/>
    </w:pPr>
    <w:rPr>
      <w:rFonts w:ascii="宋体" w:hAnsi="宋体" w:cs="宋体"/>
      <w:kern w:val="0"/>
      <w:sz w:val="18"/>
      <w:szCs w:val="18"/>
    </w:rPr>
  </w:style>
  <w:style w:type="paragraph" w:customStyle="1" w:styleId="font7">
    <w:name w:val="font7"/>
    <w:basedOn w:val="a1"/>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font8">
    <w:name w:val="font8"/>
    <w:basedOn w:val="a1"/>
    <w:pPr>
      <w:widowControl/>
      <w:spacing w:before="100" w:beforeAutospacing="1" w:after="100" w:afterAutospacing="1" w:line="240" w:lineRule="auto"/>
      <w:jc w:val="left"/>
    </w:pPr>
    <w:rPr>
      <w:rFonts w:cs="宋体"/>
      <w:color w:val="000000"/>
      <w:kern w:val="0"/>
      <w:sz w:val="20"/>
      <w:szCs w:val="20"/>
    </w:rPr>
  </w:style>
  <w:style w:type="paragraph" w:customStyle="1" w:styleId="font9">
    <w:name w:val="font9"/>
    <w:basedOn w:val="a1"/>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xl63">
    <w:name w:val="xl63"/>
    <w:basedOn w:val="a1"/>
    <w:pPr>
      <w:widowControl/>
      <w:pBdr>
        <w:top w:val="single" w:sz="8" w:space="0" w:color="FFFFFF"/>
        <w:left w:val="single" w:sz="8" w:space="0" w:color="FFFFFF"/>
        <w:bottom w:val="single" w:sz="8" w:space="0" w:color="FFFFFF"/>
        <w:right w:val="single" w:sz="8" w:space="0" w:color="FFFFFF"/>
      </w:pBdr>
      <w:shd w:val="clear" w:color="000000" w:fill="8DB3E2"/>
      <w:spacing w:before="100" w:beforeAutospacing="1" w:after="100" w:afterAutospacing="1" w:line="240" w:lineRule="auto"/>
      <w:jc w:val="center"/>
      <w:textAlignment w:val="center"/>
    </w:pPr>
    <w:rPr>
      <w:rFonts w:cs="宋体"/>
      <w:b/>
      <w:bCs/>
      <w:color w:val="000000"/>
      <w:kern w:val="0"/>
      <w:sz w:val="20"/>
      <w:szCs w:val="20"/>
    </w:rPr>
  </w:style>
  <w:style w:type="paragraph" w:customStyle="1" w:styleId="xl64">
    <w:name w:val="xl64"/>
    <w:basedOn w:val="a1"/>
    <w:pPr>
      <w:widowControl/>
      <w:pBdr>
        <w:top w:val="single" w:sz="8" w:space="0" w:color="FFFFFF"/>
        <w:left w:val="single" w:sz="8" w:space="0" w:color="FFFFFF"/>
        <w:bottom w:val="single" w:sz="8" w:space="0" w:color="FFFFFF"/>
        <w:right w:val="single" w:sz="8" w:space="0" w:color="FFFFFF"/>
      </w:pBdr>
      <w:shd w:val="clear" w:color="000000" w:fill="F6F8FC"/>
      <w:spacing w:before="100" w:beforeAutospacing="1" w:after="100" w:afterAutospacing="1" w:line="240" w:lineRule="auto"/>
      <w:jc w:val="left"/>
      <w:textAlignment w:val="center"/>
    </w:pPr>
    <w:rPr>
      <w:rFonts w:cs="宋体"/>
      <w:kern w:val="0"/>
      <w:sz w:val="20"/>
      <w:szCs w:val="20"/>
    </w:rPr>
  </w:style>
  <w:style w:type="paragraph" w:customStyle="1" w:styleId="xl65">
    <w:name w:val="xl65"/>
    <w:basedOn w:val="a1"/>
    <w:pPr>
      <w:widowControl/>
      <w:pBdr>
        <w:top w:val="single" w:sz="8" w:space="0" w:color="FFFFFF"/>
        <w:left w:val="single" w:sz="8" w:space="0" w:color="FFFFFF"/>
        <w:bottom w:val="single" w:sz="8" w:space="0" w:color="FFFFFF"/>
        <w:right w:val="single" w:sz="8" w:space="0" w:color="FFFFFF"/>
      </w:pBdr>
      <w:shd w:val="clear" w:color="000000" w:fill="F6F8FC"/>
      <w:spacing w:before="100" w:beforeAutospacing="1" w:after="100" w:afterAutospacing="1" w:line="240" w:lineRule="auto"/>
      <w:jc w:val="center"/>
      <w:textAlignment w:val="center"/>
    </w:pPr>
    <w:rPr>
      <w:rFonts w:cs="宋体"/>
      <w:kern w:val="0"/>
      <w:sz w:val="20"/>
      <w:szCs w:val="20"/>
    </w:rPr>
  </w:style>
  <w:style w:type="paragraph" w:customStyle="1" w:styleId="xl66">
    <w:name w:val="xl66"/>
    <w:basedOn w:val="a1"/>
    <w:pPr>
      <w:widowControl/>
      <w:pBdr>
        <w:top w:val="single" w:sz="8" w:space="0" w:color="FFFFFF"/>
        <w:left w:val="single" w:sz="8" w:space="0" w:color="FFFFFF"/>
        <w:bottom w:val="single" w:sz="8" w:space="0" w:color="FFFFFF"/>
        <w:right w:val="single" w:sz="8" w:space="0" w:color="FFFFFF"/>
      </w:pBdr>
      <w:shd w:val="clear" w:color="000000" w:fill="C5D5E9"/>
      <w:spacing w:before="100" w:beforeAutospacing="1" w:after="100" w:afterAutospacing="1" w:line="240" w:lineRule="auto"/>
      <w:jc w:val="left"/>
      <w:textAlignment w:val="center"/>
    </w:pPr>
    <w:rPr>
      <w:rFonts w:cs="宋体"/>
      <w:kern w:val="0"/>
      <w:sz w:val="20"/>
      <w:szCs w:val="20"/>
    </w:rPr>
  </w:style>
  <w:style w:type="paragraph" w:customStyle="1" w:styleId="xl67">
    <w:name w:val="xl67"/>
    <w:basedOn w:val="a1"/>
    <w:pPr>
      <w:widowControl/>
      <w:pBdr>
        <w:top w:val="single" w:sz="8" w:space="0" w:color="FFFFFF"/>
        <w:left w:val="single" w:sz="8" w:space="0" w:color="FFFFFF"/>
        <w:bottom w:val="single" w:sz="8" w:space="0" w:color="FFFFFF"/>
        <w:right w:val="single" w:sz="8" w:space="0" w:color="FFFFFF"/>
      </w:pBdr>
      <w:shd w:val="clear" w:color="000000" w:fill="C5D5E9"/>
      <w:spacing w:before="100" w:beforeAutospacing="1" w:after="100" w:afterAutospacing="1" w:line="240" w:lineRule="auto"/>
      <w:jc w:val="center"/>
      <w:textAlignment w:val="center"/>
    </w:pPr>
    <w:rPr>
      <w:rFonts w:cs="宋体"/>
      <w:kern w:val="0"/>
      <w:sz w:val="20"/>
      <w:szCs w:val="20"/>
    </w:rPr>
  </w:style>
  <w:style w:type="paragraph" w:customStyle="1" w:styleId="xl68">
    <w:name w:val="xl68"/>
    <w:basedOn w:val="a1"/>
    <w:pPr>
      <w:widowControl/>
      <w:pBdr>
        <w:top w:val="single" w:sz="8" w:space="0" w:color="FFFFFF"/>
        <w:left w:val="single" w:sz="8" w:space="0" w:color="FFFFFF"/>
        <w:bottom w:val="single" w:sz="8" w:space="0" w:color="FFFFFF"/>
        <w:right w:val="single" w:sz="8" w:space="0" w:color="FFFFFF"/>
      </w:pBdr>
      <w:shd w:val="clear" w:color="000000" w:fill="F6F8FC"/>
      <w:spacing w:before="100" w:beforeAutospacing="1" w:after="100" w:afterAutospacing="1" w:line="240" w:lineRule="auto"/>
      <w:jc w:val="left"/>
      <w:textAlignment w:val="center"/>
    </w:pPr>
    <w:rPr>
      <w:rFonts w:cs="宋体"/>
      <w:kern w:val="0"/>
      <w:sz w:val="20"/>
      <w:szCs w:val="20"/>
    </w:rPr>
  </w:style>
  <w:style w:type="character" w:customStyle="1" w:styleId="16">
    <w:name w:val="未处理的提及1"/>
    <w:uiPriority w:val="99"/>
    <w:semiHidden/>
    <w:unhideWhenUsed/>
    <w:rPr>
      <w:color w:val="605E5C"/>
      <w:shd w:val="clear" w:color="auto" w:fill="E1DFDD"/>
    </w:rPr>
  </w:style>
  <w:style w:type="character" w:customStyle="1" w:styleId="17">
    <w:name w:val="标题 1 字符"/>
    <w:rPr>
      <w:rFonts w:eastAsia="宋体"/>
      <w:b/>
      <w:kern w:val="2"/>
      <w:sz w:val="44"/>
      <w:szCs w:val="44"/>
      <w:lang w:val="en-US" w:eastAsia="zh-CN" w:bidi="ar-SA"/>
    </w:rPr>
  </w:style>
  <w:style w:type="character" w:customStyle="1" w:styleId="afffb">
    <w:name w:val="正文文本缩进 字符"/>
    <w:locked/>
    <w:rPr>
      <w:rFonts w:eastAsia="宋体"/>
      <w:kern w:val="2"/>
      <w:sz w:val="21"/>
      <w:szCs w:val="24"/>
      <w:lang w:val="en-US" w:eastAsia="zh-CN" w:bidi="ar-SA"/>
    </w:rPr>
  </w:style>
  <w:style w:type="character" w:customStyle="1" w:styleId="39">
    <w:name w:val="标题 3 字符"/>
    <w:qFormat/>
    <w:rPr>
      <w:rFonts w:ascii="黑体" w:eastAsia="宋体" w:hAnsi="黑体" w:cs="黑体"/>
      <w:b/>
      <w:kern w:val="2"/>
      <w:sz w:val="21"/>
      <w:szCs w:val="32"/>
      <w:lang w:val="en-US" w:eastAsia="zh-CN" w:bidi="ar-SA"/>
    </w:rPr>
  </w:style>
  <w:style w:type="character" w:customStyle="1" w:styleId="afffc">
    <w:name w:val="页脚 字符"/>
    <w:uiPriority w:val="99"/>
    <w:rPr>
      <w:kern w:val="2"/>
      <w:sz w:val="18"/>
      <w:szCs w:val="18"/>
    </w:rPr>
  </w:style>
  <w:style w:type="character" w:customStyle="1" w:styleId="afffd">
    <w:name w:val="图表目录 字符"/>
    <w:uiPriority w:val="99"/>
    <w:rPr>
      <w:kern w:val="2"/>
      <w:sz w:val="21"/>
      <w:szCs w:val="24"/>
    </w:rPr>
  </w:style>
  <w:style w:type="character" w:customStyle="1" w:styleId="18">
    <w:name w:val="题注 字符1"/>
    <w:rPr>
      <w:rFonts w:ascii="Calibri" w:eastAsia="Calibri" w:hAnsi="Calibri" w:cs="黑体"/>
      <w:b/>
      <w:kern w:val="2"/>
      <w:sz w:val="18"/>
      <w:szCs w:val="18"/>
    </w:rPr>
  </w:style>
  <w:style w:type="character" w:customStyle="1" w:styleId="afffe">
    <w:name w:val="脚注文本 字符"/>
    <w:semiHidden/>
    <w:rPr>
      <w:kern w:val="2"/>
      <w:sz w:val="18"/>
      <w:szCs w:val="18"/>
    </w:rPr>
  </w:style>
  <w:style w:type="character" w:customStyle="1" w:styleId="19">
    <w:name w:val="批注文字 字符1"/>
    <w:uiPriority w:val="99"/>
    <w:rPr>
      <w:kern w:val="2"/>
      <w:sz w:val="21"/>
      <w:szCs w:val="24"/>
    </w:rPr>
  </w:style>
  <w:style w:type="character" w:customStyle="1" w:styleId="29">
    <w:name w:val="标题 2 字符"/>
    <w:rPr>
      <w:rFonts w:ascii="黑体" w:hAnsi="黑体" w:cs="黑体"/>
      <w:b/>
      <w:kern w:val="2"/>
      <w:sz w:val="32"/>
      <w:szCs w:val="32"/>
    </w:rPr>
  </w:style>
  <w:style w:type="character" w:customStyle="1" w:styleId="Char10">
    <w:name w:val="题注 Char1"/>
    <w:rPr>
      <w:rFonts w:ascii="Calibri" w:eastAsia="Calibri" w:hAnsi="Calibri" w:cs="黑体"/>
      <w:b/>
      <w:sz w:val="18"/>
      <w:szCs w:val="18"/>
    </w:rPr>
  </w:style>
  <w:style w:type="character" w:customStyle="1" w:styleId="Char11">
    <w:name w:val="批注文字 Char1"/>
    <w:uiPriority w:val="99"/>
    <w:rPr>
      <w:szCs w:val="24"/>
    </w:rPr>
  </w:style>
  <w:style w:type="character" w:customStyle="1" w:styleId="Char3">
    <w:name w:val="页眉 Char"/>
    <w:basedOn w:val="a2"/>
    <w:link w:val="afb"/>
    <w:uiPriority w:val="99"/>
    <w:rPr>
      <w:kern w:val="2"/>
      <w:sz w:val="18"/>
      <w:szCs w:val="18"/>
    </w:rPr>
  </w:style>
  <w:style w:type="paragraph" w:customStyle="1" w:styleId="MycosHeader1">
    <w:name w:val="MycosHeader1"/>
    <w:basedOn w:val="1"/>
    <w:next w:val="a1"/>
    <w:pPr>
      <w:widowControl/>
      <w:jc w:val="center"/>
    </w:pPr>
  </w:style>
  <w:style w:type="paragraph" w:customStyle="1" w:styleId="MycosHeader2">
    <w:name w:val="MycosHeader2"/>
    <w:basedOn w:val="21"/>
    <w:pPr>
      <w:keepNext w:val="0"/>
      <w:spacing w:before="360" w:after="120"/>
      <w:jc w:val="left"/>
    </w:pPr>
    <w:rPr>
      <w:rFonts w:ascii="Calibri" w:hAnsi="Calibri"/>
      <w:sz w:val="28"/>
    </w:rPr>
  </w:style>
  <w:style w:type="paragraph" w:customStyle="1" w:styleId="MycosHeader3">
    <w:name w:val="MycosHeader3"/>
    <w:basedOn w:val="31"/>
    <w:pPr>
      <w:ind w:left="420" w:hanging="420"/>
    </w:pPr>
    <w:rPr>
      <w:rFonts w:ascii="Calibri" w:hAnsi="Calibri" w:cs="Calibri"/>
    </w:rPr>
  </w:style>
  <w:style w:type="paragraph" w:customStyle="1" w:styleId="MycosHeader4">
    <w:name w:val="MycosHeader4"/>
    <w:basedOn w:val="31"/>
    <w:pPr>
      <w:ind w:left="420" w:hanging="420"/>
      <w:outlineLvl w:val="3"/>
    </w:pPr>
    <w:rPr>
      <w:rFonts w:ascii="Calibri" w:hAnsi="Calibri" w:cs="Calibri"/>
    </w:rPr>
  </w:style>
  <w:style w:type="paragraph" w:customStyle="1" w:styleId="MycosHeader5">
    <w:name w:val="MycosHeader5"/>
    <w:basedOn w:val="31"/>
    <w:pPr>
      <w:ind w:left="420"/>
      <w:outlineLvl w:val="9"/>
    </w:pPr>
    <w:rPr>
      <w:rFonts w:ascii="Calibri" w:hAnsi="Calibri" w:cs="Calibri"/>
      <w:b w:val="0"/>
    </w:rPr>
  </w:style>
  <w:style w:type="paragraph" w:customStyle="1" w:styleId="MycosHeader7">
    <w:name w:val="MycosHeader7"/>
    <w:basedOn w:val="31"/>
    <w:pPr>
      <w:ind w:left="420" w:hanging="420"/>
      <w:outlineLvl w:val="9"/>
    </w:pPr>
    <w:rPr>
      <w:rFonts w:ascii="Calibri" w:hAnsi="Calibri" w:cs="Calibri"/>
    </w:rPr>
  </w:style>
  <w:style w:type="paragraph" w:customStyle="1" w:styleId="MycosCaption">
    <w:name w:val="MycosCaption"/>
    <w:basedOn w:val="aa"/>
    <w:pPr>
      <w:keepNext/>
      <w:spacing w:before="80" w:line="360" w:lineRule="auto"/>
      <w:ind w:hanging="420"/>
    </w:pPr>
    <w:rPr>
      <w:rFonts w:eastAsia="宋体"/>
    </w:rPr>
  </w:style>
  <w:style w:type="paragraph" w:customStyle="1" w:styleId="MycosDescription">
    <w:name w:val="MycosDescription"/>
    <w:next w:val="af1"/>
    <w:pPr>
      <w:keepNext/>
      <w:keepLines/>
      <w:spacing w:line="360" w:lineRule="auto"/>
      <w:ind w:firstLine="420"/>
    </w:pPr>
    <w:rPr>
      <w:rFonts w:ascii="宋体" w:hAnsi="宋体" w:cs="宋体"/>
      <w:sz w:val="21"/>
    </w:rPr>
  </w:style>
  <w:style w:type="paragraph" w:customStyle="1" w:styleId="MycosNote">
    <w:name w:val="MycosNote"/>
    <w:rPr>
      <w:sz w:val="18"/>
    </w:rPr>
  </w:style>
  <w:style w:type="paragraph" w:customStyle="1" w:styleId="cjk">
    <w:name w:val="cjk"/>
    <w:basedOn w:val="a1"/>
    <w:rsid w:val="00E64C8F"/>
    <w:pPr>
      <w:widowControl/>
      <w:spacing w:before="100" w:beforeAutospacing="1" w:after="100" w:afterAutospacing="1" w:line="240" w:lineRule="auto"/>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A9E666-4CC3-40DA-836E-F76FDF0C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MyCOS</dc:title>
  <dc:creator>MyCOS</dc:creator>
  <cp:lastModifiedBy>xb21cn</cp:lastModifiedBy>
  <cp:revision>78</cp:revision>
  <cp:lastPrinted>2018-09-19T07:12:00Z</cp:lastPrinted>
  <dcterms:created xsi:type="dcterms:W3CDTF">2024-05-06T03:44:00Z</dcterms:created>
  <dcterms:modified xsi:type="dcterms:W3CDTF">2024-05-06T09:32:00Z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B1555BF817DC44E99C4E48AF17E59581</vt:lpwstr>
  </property>
  <property fmtid="{D5CDD505-2E9C-101B-9397-08002B2CF9AE}" pid="3" name="KSOProductBuildVer">
    <vt:lpwstr>2052-11.1.0.12980</vt:lpwstr>
  </property>
</Properties>
</file>