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</w:rPr>
      </w:pPr>
      <w:r>
        <w:rPr>
          <w:rFonts w:hint="eastAsia"/>
          <w:sz w:val="32"/>
        </w:rPr>
        <w:t>附件</w:t>
      </w:r>
      <w:r>
        <w:rPr>
          <w:rFonts w:hint="eastAsia"/>
          <w:sz w:val="32"/>
          <w:lang w:val="en-US" w:eastAsia="zh-CN"/>
        </w:rPr>
        <w:t>2</w:t>
      </w:r>
      <w:r>
        <w:rPr>
          <w:rFonts w:hint="eastAsia"/>
          <w:sz w:val="32"/>
        </w:rPr>
        <w:t>：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  <w:lang w:eastAsia="zh-CN"/>
        </w:rPr>
        <w:t>泰山学院综合素质</w:t>
      </w:r>
      <w:r>
        <w:rPr>
          <w:rFonts w:hint="eastAsia"/>
          <w:b/>
          <w:bCs/>
          <w:sz w:val="44"/>
        </w:rPr>
        <w:t>课申请表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sz w:val="28"/>
        </w:rPr>
        <w:t>所在单位</w:t>
      </w:r>
      <w:r>
        <w:rPr>
          <w:rFonts w:hint="eastAsia"/>
          <w:sz w:val="28"/>
          <w:u w:val="single"/>
        </w:rPr>
        <w:t xml:space="preserve">                </w:t>
      </w:r>
      <w:r>
        <w:rPr>
          <w:rFonts w:hint="eastAsia"/>
          <w:sz w:val="28"/>
        </w:rPr>
        <w:t>课程</w:t>
      </w:r>
      <w:r>
        <w:rPr>
          <w:rFonts w:hint="eastAsia"/>
          <w:sz w:val="28"/>
          <w:u w:val="single"/>
        </w:rPr>
        <w:t xml:space="preserve">              </w:t>
      </w:r>
      <w:r>
        <w:rPr>
          <w:rFonts w:hint="eastAsia"/>
          <w:sz w:val="28"/>
        </w:rPr>
        <w:t>计划学时数</w:t>
      </w:r>
      <w:r>
        <w:rPr>
          <w:rFonts w:hint="eastAsia"/>
          <w:sz w:val="28"/>
          <w:u w:val="single"/>
        </w:rPr>
        <w:t xml:space="preserve">      </w:t>
      </w:r>
    </w:p>
    <w:tbl>
      <w:tblPr>
        <w:tblStyle w:val="2"/>
        <w:tblW w:w="900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993"/>
        <w:gridCol w:w="943"/>
        <w:gridCol w:w="887"/>
        <w:gridCol w:w="1751"/>
        <w:gridCol w:w="1410"/>
        <w:gridCol w:w="1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姓 名</w:t>
            </w:r>
          </w:p>
        </w:tc>
        <w:tc>
          <w:tcPr>
            <w:tcW w:w="1936" w:type="dxa"/>
            <w:gridSpan w:val="2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出生年月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ind w:firstLine="560" w:firstLineChars="200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22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职 称</w:t>
            </w:r>
          </w:p>
        </w:tc>
        <w:tc>
          <w:tcPr>
            <w:tcW w:w="1936" w:type="dxa"/>
            <w:gridSpan w:val="2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887" w:type="dxa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学历</w:t>
            </w:r>
          </w:p>
        </w:tc>
        <w:tc>
          <w:tcPr>
            <w:tcW w:w="1751" w:type="dxa"/>
            <w:noWrap w:val="0"/>
            <w:vAlign w:val="top"/>
          </w:tcPr>
          <w:p>
            <w:pPr>
              <w:rPr>
                <w:sz w:val="28"/>
              </w:rPr>
            </w:pPr>
          </w:p>
        </w:tc>
        <w:tc>
          <w:tcPr>
            <w:tcW w:w="1410" w:type="dxa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教龄</w:t>
            </w:r>
          </w:p>
        </w:tc>
        <w:tc>
          <w:tcPr>
            <w:tcW w:w="1796" w:type="dxa"/>
            <w:noWrap w:val="0"/>
            <w:vAlign w:val="top"/>
          </w:tcPr>
          <w:p>
            <w:pPr>
              <w:ind w:firstLine="1120" w:firstLineChars="400"/>
              <w:rPr>
                <w:sz w:val="28"/>
              </w:rPr>
            </w:pPr>
            <w:r>
              <w:rPr>
                <w:rFonts w:hint="eastAsia"/>
                <w:sz w:val="28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13" w:type="dxa"/>
            <w:gridSpan w:val="2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已主讲课程</w:t>
            </w:r>
          </w:p>
        </w:tc>
        <w:tc>
          <w:tcPr>
            <w:tcW w:w="6787" w:type="dxa"/>
            <w:gridSpan w:val="5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2213" w:type="dxa"/>
            <w:gridSpan w:val="2"/>
            <w:noWrap w:val="0"/>
            <w:vAlign w:val="top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研究方向与专长</w:t>
            </w:r>
          </w:p>
        </w:tc>
        <w:tc>
          <w:tcPr>
            <w:tcW w:w="6787" w:type="dxa"/>
            <w:gridSpan w:val="5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8" w:hRule="atLeast"/>
        </w:trPr>
        <w:tc>
          <w:tcPr>
            <w:tcW w:w="221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学术和社会兼职</w:t>
            </w:r>
          </w:p>
        </w:tc>
        <w:tc>
          <w:tcPr>
            <w:tcW w:w="6787" w:type="dxa"/>
            <w:gridSpan w:val="5"/>
            <w:noWrap w:val="0"/>
            <w:vAlign w:val="top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1" w:hRule="atLeast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8" w:hRule="atLeast"/>
        </w:trPr>
        <w:tc>
          <w:tcPr>
            <w:tcW w:w="90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主要学术成果与教学成果：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9000" w:type="dxa"/>
            <w:gridSpan w:val="7"/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本人教学思想与教学风格：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9" w:hRule="atLeast"/>
        </w:trPr>
        <w:tc>
          <w:tcPr>
            <w:tcW w:w="9000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本课程主要内容及教学目标：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FiMmVlYTMyZTdkM2M5ODc1NjExZWM5MGU1YmE2ZTIifQ=="/>
  </w:docVars>
  <w:rsids>
    <w:rsidRoot w:val="23D9675A"/>
    <w:rsid w:val="23D9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2024-03-28T03:50:00Z</dcterms:created>
  <dc:creator>shirley</dc:creator>
  <cp:lastModifiedBy>shirley</cp:lastModifiedBy>
  <dcterms:modified xsi:type="dcterms:W3CDTF">2024-03-28T03:51:00Z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BB695DE51E274ACF8B3DFFD9593FA6FD_11</vt:lpwstr>
  </property>
</Properties>
</file>